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B92" w:rsidRDefault="002679C3" w:rsidP="00BD1B92">
      <w:pPr>
        <w:spacing w:after="0" w:line="240" w:lineRule="auto"/>
        <w:rPr>
          <w:b/>
          <w:sz w:val="44"/>
          <w:szCs w:val="44"/>
        </w:rPr>
      </w:pPr>
      <w:bookmarkStart w:id="0" w:name="_GoBack"/>
      <w:bookmarkEnd w:id="0"/>
      <w:r w:rsidRPr="00134A29">
        <w:rPr>
          <w:b/>
          <w:sz w:val="44"/>
          <w:szCs w:val="44"/>
        </w:rPr>
        <w:t>CO</w:t>
      </w:r>
      <w:r>
        <w:rPr>
          <w:b/>
          <w:sz w:val="44"/>
          <w:szCs w:val="44"/>
        </w:rPr>
        <w:t>MPETENCES PSYCHOSOCIALES</w:t>
      </w:r>
      <w:r w:rsidR="0017137D">
        <w:rPr>
          <w:b/>
          <w:sz w:val="44"/>
          <w:szCs w:val="44"/>
        </w:rPr>
        <w:t xml:space="preserve"> et PREVENTION</w:t>
      </w:r>
    </w:p>
    <w:p w:rsidR="0017137D" w:rsidRDefault="0017137D" w:rsidP="00BD1B92">
      <w:pPr>
        <w:spacing w:after="0" w:line="240" w:lineRule="auto"/>
        <w:rPr>
          <w:b/>
          <w:sz w:val="44"/>
          <w:szCs w:val="44"/>
        </w:rPr>
      </w:pPr>
    </w:p>
    <w:p w:rsidR="0017137D" w:rsidRPr="00BD1B92" w:rsidRDefault="0017137D"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62336" behindDoc="1" locked="0" layoutInCell="1" allowOverlap="1">
            <wp:simplePos x="0" y="0"/>
            <wp:positionH relativeFrom="column">
              <wp:posOffset>-4445</wp:posOffset>
            </wp:positionH>
            <wp:positionV relativeFrom="paragraph">
              <wp:posOffset>-1270</wp:posOffset>
            </wp:positionV>
            <wp:extent cx="1104900" cy="1428750"/>
            <wp:effectExtent l="0" t="0" r="0" b="0"/>
            <wp:wrapTight wrapText="bothSides">
              <wp:wrapPolygon edited="0">
                <wp:start x="0" y="0"/>
                <wp:lineTo x="0" y="21312"/>
                <wp:lineTo x="21228" y="21312"/>
                <wp:lineTo x="21228" y="0"/>
                <wp:lineTo x="0" y="0"/>
              </wp:wrapPolygon>
            </wp:wrapTight>
            <wp:docPr id="5" name="Image 5" descr="https://bdoc.ofdt.fr/getimage.php?url_image=http%3A%2F%2Fimages-eu.amazon.com%2Fimages%2FP%2F%21%21isbn%21%21.08.MZZZZZZZ.jpg&amp;noticecode=&amp;vigurl=http%3A%2F%2Fwww.ofdt.fr%2Fofdtdev%2Flive%2Fimages%2FPMB%2FADSP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doc.ofdt.fr/getimage.php?url_image=http%3A%2F%2Fimages-eu.amazon.com%2Fimages%2FP%2F%21%21isbn%21%21.08.MZZZZZZZ.jpg&amp;noticecode=&amp;vigurl=http%3A%2F%2Fwww.ofdt.fr%2Fofdtdev%2Flive%2Fimages%2FPMB%2FADSP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5" w:history="1">
        <w:r w:rsidR="00BD1B92" w:rsidRPr="00BD1B92">
          <w:rPr>
            <w:rFonts w:ascii="Helvetica" w:eastAsia="Times New Roman" w:hAnsi="Helvetica" w:cs="Helvetica"/>
            <w:b/>
            <w:bCs/>
            <w:color w:val="2E2E2E"/>
            <w:sz w:val="24"/>
            <w:szCs w:val="24"/>
            <w:bdr w:val="none" w:sz="0" w:space="0" w:color="auto" w:frame="1"/>
            <w:lang w:eastAsia="fr-FR"/>
          </w:rPr>
          <w:t>Développer en France une prévention à l'efficacité prouvée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6" w:history="1">
        <w:r w:rsidR="00BD1B92" w:rsidRPr="00BD1B92">
          <w:rPr>
            <w:rFonts w:ascii="Helvetica" w:eastAsia="Times New Roman" w:hAnsi="Helvetica" w:cs="Helvetica"/>
            <w:b/>
            <w:bCs/>
            <w:color w:val="243587"/>
            <w:sz w:val="16"/>
            <w:szCs w:val="16"/>
            <w:u w:val="single"/>
            <w:bdr w:val="none" w:sz="0" w:space="0" w:color="auto" w:frame="1"/>
            <w:lang w:eastAsia="fr-FR"/>
          </w:rPr>
          <w:t>P. ARWIDSON</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7" w:tooltip="Actualité et Dossier en Santé Publique (n°83 juin 2013)" w:history="1">
        <w:r w:rsidRPr="00BD1B92">
          <w:rPr>
            <w:rFonts w:ascii="Helvetica" w:eastAsia="Times New Roman" w:hAnsi="Helvetica" w:cs="Helvetica"/>
            <w:b/>
            <w:bCs/>
            <w:color w:val="243587"/>
            <w:sz w:val="16"/>
            <w:szCs w:val="16"/>
            <w:u w:val="single"/>
            <w:bdr w:val="none" w:sz="0" w:space="0" w:color="auto" w:frame="1"/>
            <w:lang w:eastAsia="fr-FR"/>
          </w:rPr>
          <w:t>Actualité et Dossier en Santé Publique (n°83, juin 2013)</w:t>
        </w:r>
      </w:hyperlink>
      <w:r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Les résultats des recherches sur l'efficacité et l'efficience des interventions de prévention s'accumulent depuis plusieurs décennies. Des revues systématiques et des méta-analyses ont été conduites pour faire le point sur cette abondante </w:t>
      </w:r>
      <w:proofErr w:type="spellStart"/>
      <w:r w:rsidRPr="00BD1B92">
        <w:rPr>
          <w:rFonts w:ascii="Helvetica" w:eastAsia="Times New Roman" w:hAnsi="Helvetica" w:cs="Helvetica"/>
          <w:i/>
          <w:iCs/>
          <w:color w:val="666666"/>
          <w:sz w:val="18"/>
          <w:szCs w:val="18"/>
          <w:bdr w:val="none" w:sz="0" w:space="0" w:color="auto" w:frame="1"/>
          <w:lang w:eastAsia="fr-FR"/>
        </w:rPr>
        <w:t>littér</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17137D" w:rsidRDefault="0017137D" w:rsidP="00BD1B92">
      <w:pPr>
        <w:spacing w:after="0" w:line="240" w:lineRule="auto"/>
        <w:rPr>
          <w:rFonts w:ascii="Helvetica" w:eastAsia="Times New Roman" w:hAnsi="Helvetica" w:cs="Helvetica"/>
          <w:color w:val="2E2E2E"/>
          <w:sz w:val="18"/>
          <w:szCs w:val="18"/>
          <w:lang w:eastAsia="fr-FR"/>
        </w:rPr>
      </w:pPr>
    </w:p>
    <w:p w:rsidR="0017137D" w:rsidRPr="00BD1B92" w:rsidRDefault="0017137D" w:rsidP="00BD1B92">
      <w:pPr>
        <w:spacing w:after="0" w:line="240" w:lineRule="auto"/>
        <w:rPr>
          <w:rFonts w:ascii="Helvetica" w:eastAsia="Times New Roman" w:hAnsi="Helvetica" w:cs="Helvetica"/>
          <w:color w:val="2E2E2E"/>
          <w:sz w:val="18"/>
          <w:szCs w:val="18"/>
          <w:lang w:eastAsia="fr-FR"/>
        </w:rPr>
      </w:pPr>
    </w:p>
    <w:p w:rsidR="00BD1B92" w:rsidRDefault="00BD1B92"/>
    <w:p w:rsidR="00BD1B92" w:rsidRPr="00BD1B92" w:rsidRDefault="00BD1B92" w:rsidP="00B775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63360" behindDoc="1" locked="0" layoutInCell="1" allowOverlap="1">
            <wp:simplePos x="0" y="0"/>
            <wp:positionH relativeFrom="column">
              <wp:posOffset>-4445</wp:posOffset>
            </wp:positionH>
            <wp:positionV relativeFrom="paragraph">
              <wp:posOffset>0</wp:posOffset>
            </wp:positionV>
            <wp:extent cx="1000125" cy="1295400"/>
            <wp:effectExtent l="0" t="0" r="9525" b="0"/>
            <wp:wrapTight wrapText="bothSides">
              <wp:wrapPolygon edited="0">
                <wp:start x="0" y="0"/>
                <wp:lineTo x="0" y="21282"/>
                <wp:lineTo x="21394" y="21282"/>
                <wp:lineTo x="21394" y="0"/>
                <wp:lineTo x="0" y="0"/>
              </wp:wrapPolygon>
            </wp:wrapTight>
            <wp:docPr id="6" name="Image 6" descr="https://bdoc.ofdt.fr/getimage.php?url_image=http%3A%2F%2Fimages-eu.amazon.com%2Fimages%2FP%2F%21%21isbn%21%21.08.MZZZZZZZ.jpg&amp;noticecode=9781926705569&amp;vigurl=http%3A%2F%2Fwww.ofdt.fr%2Fofdtdev%2Flive%2Fimages%2FPMB%2FCCLAT-habil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doc.ofdt.fr/getimage.php?url_image=http%3A%2F%2Fimages-eu.amazon.com%2Fimages%2FP%2F%21%21isbn%21%21.08.MZZZZZZZ.jpg&amp;noticecode=9781926705569&amp;vigurl=http%3A%2F%2Fwww.ofdt.fr%2Fofdtdev%2Flive%2Fimages%2FPMB%2FCCLAT-habile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9" w:history="1">
        <w:r w:rsidR="00BD1B92" w:rsidRPr="00BD1B92">
          <w:rPr>
            <w:rFonts w:ascii="Helvetica" w:eastAsia="Times New Roman" w:hAnsi="Helvetica" w:cs="Helvetica"/>
            <w:b/>
            <w:bCs/>
            <w:color w:val="2E2E2E"/>
            <w:sz w:val="24"/>
            <w:szCs w:val="24"/>
            <w:bdr w:val="none" w:sz="0" w:space="0" w:color="auto" w:frame="1"/>
            <w:lang w:eastAsia="fr-FR"/>
          </w:rPr>
          <w:t>Développer nos habiletés : Lignes directrices canadiennes pour les programmes de prévention de l'abus de substances axés sur les habiletés familiales : Un complément aux normes canadiennes de prévention de l'abus de substances en milieu scolaire et aux normes canadiennes de prévention de l'abus de substances en milieu communautaire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0" w:history="1">
        <w:r w:rsidR="00BD1B92" w:rsidRPr="00BD1B92">
          <w:rPr>
            <w:rFonts w:ascii="Helvetica" w:eastAsia="Times New Roman" w:hAnsi="Helvetica" w:cs="Helvetica"/>
            <w:b/>
            <w:bCs/>
            <w:color w:val="243587"/>
            <w:sz w:val="16"/>
            <w:szCs w:val="16"/>
            <w:u w:val="single"/>
            <w:bdr w:val="none" w:sz="0" w:space="0" w:color="auto" w:frame="1"/>
            <w:lang w:eastAsia="fr-FR"/>
          </w:rPr>
          <w:t>CCLAT-CCSA</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1" w:history="1">
        <w:r w:rsidR="00BD1B92" w:rsidRPr="00BD1B92">
          <w:rPr>
            <w:rFonts w:ascii="Helvetica" w:eastAsia="Times New Roman" w:hAnsi="Helvetica" w:cs="Helvetica"/>
            <w:b/>
            <w:bCs/>
            <w:color w:val="243587"/>
            <w:sz w:val="16"/>
            <w:szCs w:val="16"/>
            <w:u w:val="single"/>
            <w:bdr w:val="none" w:sz="0" w:space="0" w:color="auto" w:frame="1"/>
            <w:lang w:eastAsia="fr-FR"/>
          </w:rPr>
          <w:t>Ottawa : CCSA-CCLAT</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2011</w:t>
      </w:r>
      <w:r w:rsidR="00BD1B92"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i/>
          <w:iCs/>
          <w:color w:val="666666"/>
          <w:sz w:val="18"/>
          <w:szCs w:val="18"/>
          <w:bdr w:val="none" w:sz="0" w:space="0" w:color="auto" w:frame="1"/>
          <w:lang w:eastAsia="fr-FR"/>
        </w:rPr>
      </w:pPr>
      <w:r w:rsidRPr="00BD1B92">
        <w:rPr>
          <w:rFonts w:ascii="Helvetica" w:eastAsia="Times New Roman" w:hAnsi="Helvetica" w:cs="Helvetica"/>
          <w:i/>
          <w:iCs/>
          <w:color w:val="666666"/>
          <w:sz w:val="18"/>
          <w:szCs w:val="18"/>
          <w:bdr w:val="none" w:sz="0" w:space="0" w:color="auto" w:frame="1"/>
          <w:lang w:eastAsia="fr-FR"/>
        </w:rPr>
        <w:t>Les programmes d'habiletés familiales conviennent mieux aux populations « universelles » et « sélectives » (c.-à-d. prévention primaire) et sont pilotés par des animateurs certifiés en prévention qui utilisent des techniques axées sur les points[...]</w:t>
      </w:r>
    </w:p>
    <w:p w:rsidR="00B7757D" w:rsidRDefault="00B7757D" w:rsidP="00BD1B92">
      <w:pPr>
        <w:spacing w:after="0" w:line="240" w:lineRule="auto"/>
        <w:rPr>
          <w:rFonts w:ascii="Helvetica" w:eastAsia="Times New Roman" w:hAnsi="Helvetica" w:cs="Helvetica"/>
          <w:i/>
          <w:iCs/>
          <w:color w:val="666666"/>
          <w:sz w:val="18"/>
          <w:szCs w:val="18"/>
          <w:bdr w:val="none" w:sz="0" w:space="0" w:color="auto" w:frame="1"/>
          <w:lang w:eastAsia="fr-FR"/>
        </w:rPr>
      </w:pPr>
    </w:p>
    <w:p w:rsidR="00B7757D" w:rsidRPr="00BD1B92" w:rsidRDefault="00B7757D"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64384" behindDoc="1" locked="0" layoutInCell="1" allowOverlap="1">
            <wp:simplePos x="0" y="0"/>
            <wp:positionH relativeFrom="column">
              <wp:posOffset>-4445</wp:posOffset>
            </wp:positionH>
            <wp:positionV relativeFrom="paragraph">
              <wp:posOffset>-2540</wp:posOffset>
            </wp:positionV>
            <wp:extent cx="1104900" cy="1428750"/>
            <wp:effectExtent l="0" t="0" r="0" b="0"/>
            <wp:wrapTight wrapText="bothSides">
              <wp:wrapPolygon edited="0">
                <wp:start x="0" y="0"/>
                <wp:lineTo x="0" y="21312"/>
                <wp:lineTo x="21228" y="21312"/>
                <wp:lineTo x="21228" y="0"/>
                <wp:lineTo x="0" y="0"/>
              </wp:wrapPolygon>
            </wp:wrapTight>
            <wp:docPr id="7" name="Image 7" descr="https://bdoc.ofdt.fr/getimage.php?url_image=http%3A%2F%2Fimages-eu.amazon.com%2Fimages%2FP%2F%21%21isbn%21%21.08.MZZZZZZZ.jpg&amp;noticecode=&amp;vigurl=http%3A%2F%2Fwww.ofdt.fr%2Fofdtdev%2Flive%2Fimages%2FPMB%2FADSP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doc.ofdt.fr/getimage.php?url_image=http%3A%2F%2Fimages-eu.amazon.com%2Fimages%2FP%2F%21%21isbn%21%21.08.MZZZZZZZ.jpg&amp;noticecode=&amp;vigurl=http%3A%2F%2Fwww.ofdt.fr%2Fofdtdev%2Flive%2Fimages%2FPMB%2FADSP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2" w:history="1">
        <w:r w:rsidR="00BD1B92" w:rsidRPr="00BD1B92">
          <w:rPr>
            <w:rFonts w:ascii="Helvetica" w:eastAsia="Times New Roman" w:hAnsi="Helvetica" w:cs="Helvetica"/>
            <w:b/>
            <w:bCs/>
            <w:color w:val="2E2E2E"/>
            <w:sz w:val="24"/>
            <w:szCs w:val="24"/>
            <w:bdr w:val="none" w:sz="0" w:space="0" w:color="auto" w:frame="1"/>
            <w:lang w:eastAsia="fr-FR"/>
          </w:rPr>
          <w:t>En santé à l'école… ou agir pour renforcer les compétences psychosociales de 6 000 enfants scolarisés en Pays de la Loire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13" w:history="1">
        <w:r w:rsidR="00BD1B92" w:rsidRPr="00BD1B92">
          <w:rPr>
            <w:rFonts w:ascii="Helvetica" w:eastAsia="Times New Roman" w:hAnsi="Helvetica" w:cs="Helvetica"/>
            <w:b/>
            <w:bCs/>
            <w:color w:val="243587"/>
            <w:sz w:val="16"/>
            <w:szCs w:val="16"/>
            <w:u w:val="single"/>
            <w:bdr w:val="none" w:sz="0" w:space="0" w:color="auto" w:frame="1"/>
            <w:lang w:eastAsia="fr-FR"/>
          </w:rPr>
          <w:t>M. O. WILLIAMSON</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4" w:history="1">
        <w:r w:rsidR="00BD1B92" w:rsidRPr="00BD1B92">
          <w:rPr>
            <w:rFonts w:ascii="Helvetica" w:eastAsia="Times New Roman" w:hAnsi="Helvetica" w:cs="Helvetica"/>
            <w:b/>
            <w:bCs/>
            <w:color w:val="243587"/>
            <w:sz w:val="16"/>
            <w:szCs w:val="16"/>
            <w:u w:val="single"/>
            <w:bdr w:val="none" w:sz="0" w:space="0" w:color="auto" w:frame="1"/>
            <w:lang w:eastAsia="fr-FR"/>
          </w:rPr>
          <w:t>P. LAMOUR</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15" w:tooltip="Actualité et Dossier en Santé Publique (n°83 juin 2013)" w:history="1">
        <w:r w:rsidRPr="00BD1B92">
          <w:rPr>
            <w:rFonts w:ascii="Helvetica" w:eastAsia="Times New Roman" w:hAnsi="Helvetica" w:cs="Helvetica"/>
            <w:b/>
            <w:bCs/>
            <w:color w:val="243587"/>
            <w:sz w:val="16"/>
            <w:szCs w:val="16"/>
            <w:u w:val="single"/>
            <w:bdr w:val="none" w:sz="0" w:space="0" w:color="auto" w:frame="1"/>
            <w:lang w:eastAsia="fr-FR"/>
          </w:rPr>
          <w:t>Actualité et Dossier en Santé Publique (n°83, juin 2013)</w:t>
        </w:r>
      </w:hyperlink>
      <w:r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En 2001, après une expérimentation de trois années et dans un contexte de priorité régionale de santé, est mis en place un programme de prévention primaire des conduites addictives en milieu scolaire auprès des enfants de 7 à 12 ans. L'action s'[...]</w:t>
      </w:r>
      <w:r w:rsidRPr="00BD1B92">
        <w:rPr>
          <w:rFonts w:ascii="Helvetica" w:eastAsia="Times New Roman" w:hAnsi="Helvetica" w:cs="Helvetica"/>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p>
    <w:p w:rsid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65408" behindDoc="1" locked="0" layoutInCell="1" allowOverlap="1">
            <wp:simplePos x="0" y="0"/>
            <wp:positionH relativeFrom="column">
              <wp:posOffset>-4445</wp:posOffset>
            </wp:positionH>
            <wp:positionV relativeFrom="paragraph">
              <wp:posOffset>3175</wp:posOffset>
            </wp:positionV>
            <wp:extent cx="971550" cy="1257300"/>
            <wp:effectExtent l="0" t="0" r="0" b="0"/>
            <wp:wrapTight wrapText="bothSides">
              <wp:wrapPolygon edited="0">
                <wp:start x="0" y="0"/>
                <wp:lineTo x="0" y="21273"/>
                <wp:lineTo x="21176" y="21273"/>
                <wp:lineTo x="21176" y="0"/>
                <wp:lineTo x="0" y="0"/>
              </wp:wrapPolygon>
            </wp:wrapTight>
            <wp:docPr id="8" name="Image 8" descr="https://bdoc.ofdt.fr/getimage.php?notice_id=8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doc.ofdt.fr/getimage.php?notice_id=804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7" w:history="1">
        <w:r w:rsidR="00BD1B92" w:rsidRPr="00BD1B92">
          <w:rPr>
            <w:rFonts w:ascii="Helvetica" w:eastAsia="Times New Roman" w:hAnsi="Helvetica" w:cs="Helvetica"/>
            <w:b/>
            <w:bCs/>
            <w:color w:val="2E2E2E"/>
            <w:sz w:val="24"/>
            <w:szCs w:val="24"/>
            <w:bdr w:val="none" w:sz="0" w:space="0" w:color="auto" w:frame="1"/>
            <w:lang w:eastAsia="fr-FR"/>
          </w:rPr>
          <w:t xml:space="preserve">Essai-pilote du programme de prévention Good </w:t>
        </w:r>
        <w:proofErr w:type="spellStart"/>
        <w:r w:rsidR="00BD1B92" w:rsidRPr="00BD1B92">
          <w:rPr>
            <w:rFonts w:ascii="Helvetica" w:eastAsia="Times New Roman" w:hAnsi="Helvetica" w:cs="Helvetica"/>
            <w:b/>
            <w:bCs/>
            <w:color w:val="2E2E2E"/>
            <w:sz w:val="24"/>
            <w:szCs w:val="24"/>
            <w:bdr w:val="none" w:sz="0" w:space="0" w:color="auto" w:frame="1"/>
            <w:lang w:eastAsia="fr-FR"/>
          </w:rPr>
          <w:t>Behavior</w:t>
        </w:r>
        <w:proofErr w:type="spellEnd"/>
        <w:r w:rsidR="00BD1B92" w:rsidRPr="00BD1B92">
          <w:rPr>
            <w:rFonts w:ascii="Helvetica" w:eastAsia="Times New Roman" w:hAnsi="Helvetica" w:cs="Helvetica"/>
            <w:b/>
            <w:bCs/>
            <w:color w:val="2E2E2E"/>
            <w:sz w:val="24"/>
            <w:szCs w:val="24"/>
            <w:bdr w:val="none" w:sz="0" w:space="0" w:color="auto" w:frame="1"/>
            <w:lang w:eastAsia="fr-FR"/>
          </w:rPr>
          <w:t xml:space="preserve"> Game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8" w:history="1">
        <w:r w:rsidR="00BD1B92" w:rsidRPr="00BD1B92">
          <w:rPr>
            <w:rFonts w:ascii="Helvetica" w:eastAsia="Times New Roman" w:hAnsi="Helvetica" w:cs="Helvetica"/>
            <w:b/>
            <w:bCs/>
            <w:color w:val="243587"/>
            <w:sz w:val="16"/>
            <w:szCs w:val="16"/>
            <w:u w:val="single"/>
            <w:bdr w:val="none" w:sz="0" w:space="0" w:color="auto" w:frame="1"/>
            <w:lang w:eastAsia="fr-FR"/>
          </w:rPr>
          <w:t>Groupe de Recherche sur la Vulnérabilité Sociale</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9" w:history="1">
        <w:r w:rsidR="00BD1B92" w:rsidRPr="00BD1B92">
          <w:rPr>
            <w:rFonts w:ascii="Helvetica" w:eastAsia="Times New Roman" w:hAnsi="Helvetica" w:cs="Helvetica"/>
            <w:b/>
            <w:bCs/>
            <w:color w:val="243587"/>
            <w:sz w:val="16"/>
            <w:szCs w:val="16"/>
            <w:u w:val="single"/>
            <w:bdr w:val="none" w:sz="0" w:space="0" w:color="auto" w:frame="1"/>
            <w:lang w:eastAsia="fr-FR"/>
          </w:rPr>
          <w:t>Levens : GRVS</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2017</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Le programme Good </w:t>
      </w:r>
      <w:proofErr w:type="spellStart"/>
      <w:r w:rsidRPr="00BD1B92">
        <w:rPr>
          <w:rFonts w:ascii="Helvetica" w:eastAsia="Times New Roman" w:hAnsi="Helvetica" w:cs="Helvetica"/>
          <w:i/>
          <w:iCs/>
          <w:color w:val="666666"/>
          <w:sz w:val="18"/>
          <w:szCs w:val="18"/>
          <w:bdr w:val="none" w:sz="0" w:space="0" w:color="auto" w:frame="1"/>
          <w:lang w:eastAsia="fr-FR"/>
        </w:rPr>
        <w:t>Behavior</w:t>
      </w:r>
      <w:proofErr w:type="spellEnd"/>
      <w:r w:rsidRPr="00BD1B92">
        <w:rPr>
          <w:rFonts w:ascii="Helvetica" w:eastAsia="Times New Roman" w:hAnsi="Helvetica" w:cs="Helvetica"/>
          <w:i/>
          <w:iCs/>
          <w:color w:val="666666"/>
          <w:sz w:val="18"/>
          <w:szCs w:val="18"/>
          <w:bdr w:val="none" w:sz="0" w:space="0" w:color="auto" w:frame="1"/>
          <w:lang w:eastAsia="fr-FR"/>
        </w:rPr>
        <w:t xml:space="preserve"> Game ou GBG est un programme de prévention américain destiné aux enfants de l'école élémentaire, dont l'efficacité a été démontrée par plusieurs études scientifiques et un suivi de long terme. Il propose une stratégie [...]</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lastRenderedPageBreak/>
        <w:drawing>
          <wp:anchor distT="0" distB="0" distL="114300" distR="114300" simplePos="0" relativeHeight="251666432" behindDoc="1" locked="0" layoutInCell="1" allowOverlap="1">
            <wp:simplePos x="0" y="0"/>
            <wp:positionH relativeFrom="column">
              <wp:posOffset>-4445</wp:posOffset>
            </wp:positionH>
            <wp:positionV relativeFrom="paragraph">
              <wp:posOffset>1905</wp:posOffset>
            </wp:positionV>
            <wp:extent cx="962025" cy="1352550"/>
            <wp:effectExtent l="0" t="0" r="9525" b="0"/>
            <wp:wrapTight wrapText="bothSides">
              <wp:wrapPolygon edited="0">
                <wp:start x="0" y="0"/>
                <wp:lineTo x="0" y="21296"/>
                <wp:lineTo x="21386" y="21296"/>
                <wp:lineTo x="21386" y="0"/>
                <wp:lineTo x="0" y="0"/>
              </wp:wrapPolygon>
            </wp:wrapTight>
            <wp:docPr id="9" name="Image 9" descr="https://bdoc.ofdt.fr/getimage.php?url_image=http%3A%2F%2Fimages-eu.amazon.com%2Fimages%2FP%2F%21%21isbn%21%21.08.MZZZZZZZ.jpg&amp;noticecode=&amp;vigurl=http%3A%2F%2Fbdoc.ofdt.fr%2Fgetimage.php%3Fnoticecode%3D%26vigurl%3D%26notice_id%3D7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doc.ofdt.fr/getimage.php?url_image=http%3A%2F%2Fimages-eu.amazon.com%2Fimages%2FP%2F%21%21isbn%21%21.08.MZZZZZZZ.jpg&amp;noticecode=&amp;vigurl=http%3A%2F%2Fbdoc.ofdt.fr%2Fgetimage.php%3Fnoticecode%3D%26vigurl%3D%26notice_id%3D784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21" w:history="1">
        <w:r w:rsidR="00BD1B92" w:rsidRPr="00BD1B92">
          <w:rPr>
            <w:rFonts w:ascii="Helvetica" w:eastAsia="Times New Roman" w:hAnsi="Helvetica" w:cs="Helvetica"/>
            <w:b/>
            <w:bCs/>
            <w:color w:val="2E2E2E"/>
            <w:sz w:val="24"/>
            <w:szCs w:val="24"/>
            <w:bdr w:val="none" w:sz="0" w:space="0" w:color="auto" w:frame="1"/>
            <w:lang w:eastAsia="fr-FR"/>
          </w:rPr>
          <w:t>Expérimentations en matière de santé. Premiers enseignements</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22" w:history="1">
        <w:r w:rsidR="00BD1B92" w:rsidRPr="00BD1B92">
          <w:rPr>
            <w:rFonts w:ascii="Helvetica" w:eastAsia="Times New Roman" w:hAnsi="Helvetica" w:cs="Helvetica"/>
            <w:b/>
            <w:bCs/>
            <w:color w:val="243587"/>
            <w:sz w:val="16"/>
            <w:szCs w:val="16"/>
            <w:u w:val="single"/>
            <w:bdr w:val="none" w:sz="0" w:space="0" w:color="auto" w:frame="1"/>
            <w:lang w:eastAsia="fr-FR"/>
          </w:rPr>
          <w:t>INJEP</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23" w:history="1">
        <w:r w:rsidR="00BD1B92" w:rsidRPr="00BD1B92">
          <w:rPr>
            <w:rFonts w:ascii="Helvetica" w:eastAsia="Times New Roman" w:hAnsi="Helvetica" w:cs="Helvetica"/>
            <w:b/>
            <w:bCs/>
            <w:color w:val="243587"/>
            <w:sz w:val="16"/>
            <w:szCs w:val="16"/>
            <w:u w:val="single"/>
            <w:bdr w:val="none" w:sz="0" w:space="0" w:color="auto" w:frame="1"/>
            <w:lang w:eastAsia="fr-FR"/>
          </w:rPr>
          <w:t>Paris : INJEP (Institut national de la jeunesse et de l'éducation populaire)</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2016</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Les jeunes (15-30 ans) sont pour la plupart en bien meilleure santé que leurs aînés : 80 % des jeunes ne présentent pas de pathologies recensées par l'Assurance maladie contre près de 60 % dans l'ensemble de la population. Ils se considèrent </w:t>
      </w:r>
      <w:proofErr w:type="spellStart"/>
      <w:r w:rsidRPr="00BD1B92">
        <w:rPr>
          <w:rFonts w:ascii="Helvetica" w:eastAsia="Times New Roman" w:hAnsi="Helvetica" w:cs="Helvetica"/>
          <w:i/>
          <w:iCs/>
          <w:color w:val="666666"/>
          <w:sz w:val="18"/>
          <w:szCs w:val="18"/>
          <w:bdr w:val="none" w:sz="0" w:space="0" w:color="auto" w:frame="1"/>
          <w:lang w:eastAsia="fr-FR"/>
        </w:rPr>
        <w:t>éga</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BD1B92" w:rsidRDefault="00BD1B92"/>
    <w:p w:rsidR="0017137D" w:rsidRDefault="0017137D"/>
    <w:p w:rsidR="00BD1B92" w:rsidRPr="00BD1B92" w:rsidRDefault="00BD1B92" w:rsidP="00B775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68480" behindDoc="1" locked="0" layoutInCell="1" allowOverlap="1">
            <wp:simplePos x="0" y="0"/>
            <wp:positionH relativeFrom="column">
              <wp:posOffset>-4445</wp:posOffset>
            </wp:positionH>
            <wp:positionV relativeFrom="paragraph">
              <wp:posOffset>-4445</wp:posOffset>
            </wp:positionV>
            <wp:extent cx="990600" cy="1266825"/>
            <wp:effectExtent l="0" t="0" r="0" b="9525"/>
            <wp:wrapTight wrapText="bothSides">
              <wp:wrapPolygon edited="0">
                <wp:start x="0" y="0"/>
                <wp:lineTo x="0" y="21438"/>
                <wp:lineTo x="21185" y="21438"/>
                <wp:lineTo x="21185" y="0"/>
                <wp:lineTo x="0" y="0"/>
              </wp:wrapPolygon>
            </wp:wrapTight>
            <wp:docPr id="11" name="Image 11" descr="https://bdoc.ofdt.fr/getimage.php?url_image=http%3A%2F%2Fimages-eu.amazon.com%2Fimages%2FP%2F%21%21isbn%21%21.08.MZZZZZZZ.jpg&amp;noticecode=&amp;vigurl=http%3A%2F%2Fwww.ofdt.fr%2Fofdtdev%2Flive%2Fimages%2FPMB%2FS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doc.ofdt.fr/getimage.php?url_image=http%3A%2F%2Fimages-eu.amazon.com%2Fimages%2FP%2F%21%21isbn%21%21.08.MZZZZZZZ.jpg&amp;noticecode=&amp;vigurl=http%3A%2F%2Fwww.ofdt.fr%2Fofdtdev%2Flive%2Fimages%2FPMB%2FSPU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25" w:history="1">
        <w:r w:rsidR="00BD1B92" w:rsidRPr="00BD1B92">
          <w:rPr>
            <w:rFonts w:ascii="Helvetica" w:eastAsia="Times New Roman" w:hAnsi="Helvetica" w:cs="Helvetica"/>
            <w:b/>
            <w:bCs/>
            <w:color w:val="2E2E2E"/>
            <w:sz w:val="24"/>
            <w:szCs w:val="24"/>
            <w:bdr w:val="none" w:sz="0" w:space="0" w:color="auto" w:frame="1"/>
            <w:lang w:eastAsia="fr-FR"/>
          </w:rPr>
          <w:t>Interactions entre un programme de promotion de la santé et son processus d'évaluation : l'exemple de Couleurs Santé</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26" w:history="1">
        <w:r w:rsidR="00BD1B92" w:rsidRPr="00BD1B92">
          <w:rPr>
            <w:rFonts w:ascii="Helvetica" w:eastAsia="Times New Roman" w:hAnsi="Helvetica" w:cs="Helvetica"/>
            <w:b/>
            <w:bCs/>
            <w:color w:val="243587"/>
            <w:sz w:val="16"/>
            <w:szCs w:val="16"/>
            <w:u w:val="single"/>
            <w:bdr w:val="none" w:sz="0" w:space="0" w:color="auto" w:frame="1"/>
            <w:lang w:eastAsia="fr-FR"/>
          </w:rPr>
          <w:t>F. JABOT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27" w:history="1">
        <w:r w:rsidR="00BD1B92" w:rsidRPr="00BD1B92">
          <w:rPr>
            <w:rFonts w:ascii="Helvetica" w:eastAsia="Times New Roman" w:hAnsi="Helvetica" w:cs="Helvetica"/>
            <w:b/>
            <w:bCs/>
            <w:color w:val="243587"/>
            <w:sz w:val="16"/>
            <w:szCs w:val="16"/>
            <w:u w:val="single"/>
            <w:bdr w:val="none" w:sz="0" w:space="0" w:color="auto" w:frame="1"/>
            <w:lang w:eastAsia="fr-FR"/>
          </w:rPr>
          <w:t>S. VERGNIORY</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28" w:history="1">
        <w:r w:rsidR="00BD1B92" w:rsidRPr="00BD1B92">
          <w:rPr>
            <w:rFonts w:ascii="Helvetica" w:eastAsia="Times New Roman" w:hAnsi="Helvetica" w:cs="Helvetica"/>
            <w:b/>
            <w:bCs/>
            <w:color w:val="243587"/>
            <w:sz w:val="16"/>
            <w:szCs w:val="16"/>
            <w:u w:val="single"/>
            <w:bdr w:val="none" w:sz="0" w:space="0" w:color="auto" w:frame="1"/>
            <w:lang w:eastAsia="fr-FR"/>
          </w:rPr>
          <w:t>M. BAUCHET</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29" w:tooltip="Santé Publique (Vol.25, n°2 Suppl. 2013)" w:history="1">
        <w:r w:rsidRPr="00BD1B92">
          <w:rPr>
            <w:rFonts w:ascii="Helvetica" w:eastAsia="Times New Roman" w:hAnsi="Helvetica" w:cs="Helvetica"/>
            <w:b/>
            <w:bCs/>
            <w:color w:val="243587"/>
            <w:sz w:val="16"/>
            <w:szCs w:val="16"/>
            <w:u w:val="single"/>
            <w:bdr w:val="none" w:sz="0" w:space="0" w:color="auto" w:frame="1"/>
            <w:lang w:eastAsia="fr-FR"/>
          </w:rPr>
          <w:t>Santé Publique (Vol.25, n°2 Suppl., 2013)</w:t>
        </w:r>
      </w:hyperlink>
      <w:r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FRANÇAIS : Couleurs Santé était une démarche de mobilisation communautaire déployée dans six territoires de la région Bretagne. Il s'agissait de mettre en place des projets d'éducation pour la santé en milieu scolaire, et plus largement dans le[...]</w:t>
      </w:r>
      <w:r w:rsidRPr="00BD1B92">
        <w:rPr>
          <w:rFonts w:ascii="Helvetica" w:eastAsia="Times New Roman" w:hAnsi="Helvetica" w:cs="Helvetica"/>
          <w:color w:val="2E2E2E"/>
          <w:sz w:val="18"/>
          <w:szCs w:val="18"/>
          <w:lang w:eastAsia="fr-FR"/>
        </w:rPr>
        <w:t xml:space="preserve"> </w:t>
      </w:r>
    </w:p>
    <w:p w:rsidR="00B7757D" w:rsidRDefault="00B7757D" w:rsidP="00BD1B92">
      <w:pPr>
        <w:spacing w:after="0" w:line="240" w:lineRule="auto"/>
        <w:rPr>
          <w:rFonts w:ascii="Helvetica" w:eastAsia="Times New Roman" w:hAnsi="Helvetica" w:cs="Helvetica"/>
          <w:color w:val="2E2E2E"/>
          <w:sz w:val="18"/>
          <w:szCs w:val="18"/>
          <w:lang w:eastAsia="fr-FR"/>
        </w:rPr>
      </w:pPr>
    </w:p>
    <w:p w:rsidR="00B7757D" w:rsidRDefault="00B7757D" w:rsidP="00BD1B92">
      <w:pPr>
        <w:spacing w:after="0" w:line="240" w:lineRule="auto"/>
        <w:rPr>
          <w:rFonts w:ascii="Helvetica" w:eastAsia="Times New Roman" w:hAnsi="Helvetica" w:cs="Helvetica"/>
          <w:color w:val="2E2E2E"/>
          <w:sz w:val="18"/>
          <w:szCs w:val="18"/>
          <w:lang w:eastAsia="fr-FR"/>
        </w:rPr>
      </w:pPr>
    </w:p>
    <w:p w:rsidR="00B7757D" w:rsidRPr="00BD1B92" w:rsidRDefault="00B7757D"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69504" behindDoc="1" locked="0" layoutInCell="1" allowOverlap="1">
            <wp:simplePos x="0" y="0"/>
            <wp:positionH relativeFrom="column">
              <wp:posOffset>-4445</wp:posOffset>
            </wp:positionH>
            <wp:positionV relativeFrom="paragraph">
              <wp:posOffset>2540</wp:posOffset>
            </wp:positionV>
            <wp:extent cx="952500" cy="1428750"/>
            <wp:effectExtent l="0" t="0" r="0" b="0"/>
            <wp:wrapTight wrapText="bothSides">
              <wp:wrapPolygon edited="0">
                <wp:start x="0" y="0"/>
                <wp:lineTo x="0" y="21312"/>
                <wp:lineTo x="21168" y="21312"/>
                <wp:lineTo x="21168" y="0"/>
                <wp:lineTo x="0" y="0"/>
              </wp:wrapPolygon>
            </wp:wrapTight>
            <wp:docPr id="12" name="Image 12" descr="https://bdoc.ofdt.fr/getimage.php?url_image=http%3A%2F%2Fimages-eu.amazon.com%2Fimages%2FP%2F%21%21isbn%21%21.08.MZZZZZZZ.jpg&amp;noticecode=&amp;vigurl=http%3A%2F%2Fwww.ofdt.fr%2Fofdtdev%2Flive%2Fimages%2FPMB%2F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doc.ofdt.fr/getimage.php?url_image=http%3A%2F%2Fimages-eu.amazon.com%2Fimages%2FP%2F%21%21isbn%21%21.08.MZZZZZZZ.jpg&amp;noticecode=&amp;vigurl=http%3A%2F%2Fwww.ofdt.fr%2Fofdtdev%2Flive%2Fimages%2FPMB%2FSP.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31" w:history="1">
        <w:r w:rsidR="00BD1B92" w:rsidRPr="00BD1B92">
          <w:rPr>
            <w:rFonts w:ascii="Helvetica" w:eastAsia="Times New Roman" w:hAnsi="Helvetica" w:cs="Helvetica"/>
            <w:b/>
            <w:bCs/>
            <w:color w:val="2E2E2E"/>
            <w:sz w:val="24"/>
            <w:szCs w:val="24"/>
            <w:bdr w:val="none" w:sz="0" w:space="0" w:color="auto" w:frame="1"/>
            <w:lang w:eastAsia="fr-FR"/>
          </w:rPr>
          <w:t>Interventions validées en prévention et promotion de la santé mentale auprès des jeunes</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32" w:history="1">
        <w:r w:rsidR="00BD1B92" w:rsidRPr="00BD1B92">
          <w:rPr>
            <w:rFonts w:ascii="Helvetica" w:eastAsia="Times New Roman" w:hAnsi="Helvetica" w:cs="Helvetica"/>
            <w:b/>
            <w:bCs/>
            <w:color w:val="243587"/>
            <w:sz w:val="16"/>
            <w:szCs w:val="16"/>
            <w:u w:val="single"/>
            <w:bdr w:val="none" w:sz="0" w:space="0" w:color="auto" w:frame="1"/>
            <w:lang w:eastAsia="fr-FR"/>
          </w:rPr>
          <w:t>B. LAMBOY</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33" w:history="1">
        <w:r w:rsidR="00BD1B92" w:rsidRPr="00BD1B92">
          <w:rPr>
            <w:rFonts w:ascii="Helvetica" w:eastAsia="Times New Roman" w:hAnsi="Helvetica" w:cs="Helvetica"/>
            <w:b/>
            <w:bCs/>
            <w:color w:val="243587"/>
            <w:sz w:val="16"/>
            <w:szCs w:val="16"/>
            <w:u w:val="single"/>
            <w:bdr w:val="none" w:sz="0" w:space="0" w:color="auto" w:frame="1"/>
            <w:lang w:eastAsia="fr-FR"/>
          </w:rPr>
          <w:t>J. CLEMENT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34" w:history="1">
        <w:r w:rsidR="00BD1B92" w:rsidRPr="00BD1B92">
          <w:rPr>
            <w:rFonts w:ascii="Helvetica" w:eastAsia="Times New Roman" w:hAnsi="Helvetica" w:cs="Helvetica"/>
            <w:b/>
            <w:bCs/>
            <w:color w:val="243587"/>
            <w:sz w:val="16"/>
            <w:szCs w:val="16"/>
            <w:u w:val="single"/>
            <w:bdr w:val="none" w:sz="0" w:space="0" w:color="auto" w:frame="1"/>
            <w:lang w:eastAsia="fr-FR"/>
          </w:rPr>
          <w:t>T. SAIAS</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35" w:history="1">
        <w:r w:rsidR="00BD1B92" w:rsidRPr="00BD1B92">
          <w:rPr>
            <w:rFonts w:ascii="Helvetica" w:eastAsia="Times New Roman" w:hAnsi="Helvetica" w:cs="Helvetica"/>
            <w:b/>
            <w:bCs/>
            <w:color w:val="243587"/>
            <w:sz w:val="16"/>
            <w:szCs w:val="16"/>
            <w:u w:val="single"/>
            <w:bdr w:val="none" w:sz="0" w:space="0" w:color="auto" w:frame="1"/>
            <w:lang w:eastAsia="fr-FR"/>
          </w:rPr>
          <w:t>J. GUILLEMONT</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36" w:tooltip="Santé Publique (Vol.23, n°6 Suppl. novembre-décembre 2011)" w:history="1">
        <w:r w:rsidRPr="00BD1B92">
          <w:rPr>
            <w:rFonts w:ascii="Helvetica" w:eastAsia="Times New Roman" w:hAnsi="Helvetica" w:cs="Helvetica"/>
            <w:b/>
            <w:bCs/>
            <w:color w:val="243587"/>
            <w:sz w:val="16"/>
            <w:szCs w:val="16"/>
            <w:u w:val="single"/>
            <w:bdr w:val="none" w:sz="0" w:space="0" w:color="auto" w:frame="1"/>
            <w:lang w:eastAsia="fr-FR"/>
          </w:rPr>
          <w:t>Santé Publique (Vol.23, n°6 Suppl., novembre-décembre 2011)</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FRANÇAIS : Cet article propose de faire l'état des connaissances scientifiques sur les interventions validées de prévention et promotion de la santé mentale auprès des enfants et des jeunes. Une définition de la santé mentale, de la prévention [...]</w:t>
      </w:r>
      <w:r w:rsidRPr="00BD1B92">
        <w:rPr>
          <w:rFonts w:ascii="Helvetica" w:eastAsia="Times New Roman" w:hAnsi="Helvetica" w:cs="Helvetica"/>
          <w:color w:val="2E2E2E"/>
          <w:sz w:val="18"/>
          <w:szCs w:val="18"/>
          <w:lang w:eastAsia="fr-FR"/>
        </w:rPr>
        <w:t xml:space="preserve"> </w:t>
      </w:r>
    </w:p>
    <w:p w:rsidR="0017137D" w:rsidRDefault="0017137D" w:rsidP="0017137D"/>
    <w:p w:rsidR="0017137D" w:rsidRPr="00BD1B92" w:rsidRDefault="0017137D" w:rsidP="0017137D">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13536" behindDoc="1" locked="0" layoutInCell="1" allowOverlap="1" wp14:anchorId="2AAA08EF" wp14:editId="58257930">
            <wp:simplePos x="0" y="0"/>
            <wp:positionH relativeFrom="column">
              <wp:posOffset>-4445</wp:posOffset>
            </wp:positionH>
            <wp:positionV relativeFrom="paragraph">
              <wp:posOffset>1270</wp:posOffset>
            </wp:positionV>
            <wp:extent cx="971550" cy="1104900"/>
            <wp:effectExtent l="0" t="0" r="0" b="0"/>
            <wp:wrapTight wrapText="bothSides">
              <wp:wrapPolygon edited="0">
                <wp:start x="0" y="0"/>
                <wp:lineTo x="0" y="21228"/>
                <wp:lineTo x="21176" y="21228"/>
                <wp:lineTo x="21176" y="0"/>
                <wp:lineTo x="0" y="0"/>
              </wp:wrapPolygon>
            </wp:wrapTight>
            <wp:docPr id="49" name="Image 49" descr="https://bdoc.ofdt.fr/images/no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doc.ofdt.fr/images/no_imag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37D" w:rsidRPr="00BD1B92" w:rsidRDefault="0017137D" w:rsidP="0017137D">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Rapport </w:t>
      </w:r>
    </w:p>
    <w:p w:rsidR="0017137D" w:rsidRPr="00BD1B92" w:rsidRDefault="00BA16F7" w:rsidP="0017137D">
      <w:pPr>
        <w:spacing w:after="0" w:line="240" w:lineRule="auto"/>
        <w:textAlignment w:val="baseline"/>
        <w:outlineLvl w:val="2"/>
        <w:rPr>
          <w:rFonts w:ascii="Helvetica" w:eastAsia="Times New Roman" w:hAnsi="Helvetica" w:cs="Helvetica"/>
          <w:b/>
          <w:bCs/>
          <w:color w:val="2E2E2E"/>
          <w:sz w:val="24"/>
          <w:szCs w:val="24"/>
          <w:lang w:eastAsia="fr-FR"/>
        </w:rPr>
      </w:pPr>
      <w:hyperlink r:id="rId38" w:history="1">
        <w:r w:rsidR="0017137D" w:rsidRPr="00BD1B92">
          <w:rPr>
            <w:rFonts w:ascii="Helvetica" w:eastAsia="Times New Roman" w:hAnsi="Helvetica" w:cs="Helvetica"/>
            <w:b/>
            <w:bCs/>
            <w:color w:val="2E2E2E"/>
            <w:sz w:val="24"/>
            <w:szCs w:val="24"/>
            <w:bdr w:val="none" w:sz="0" w:space="0" w:color="auto" w:frame="1"/>
            <w:lang w:eastAsia="fr-FR"/>
          </w:rPr>
          <w:t>Guide d'application des programmes d'acquisition de compétences familiales pour la prévention de l'usage de drogue</w:t>
        </w:r>
        <w:r w:rsidR="0017137D"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17137D" w:rsidRPr="00BD1B92" w:rsidRDefault="00BA16F7" w:rsidP="0017137D">
      <w:pPr>
        <w:spacing w:after="150" w:line="240" w:lineRule="auto"/>
        <w:rPr>
          <w:rFonts w:ascii="Helvetica" w:eastAsia="Times New Roman" w:hAnsi="Helvetica" w:cs="Helvetica"/>
          <w:b/>
          <w:bCs/>
          <w:color w:val="2E2E2E"/>
          <w:sz w:val="18"/>
          <w:szCs w:val="18"/>
          <w:lang w:eastAsia="fr-FR"/>
        </w:rPr>
      </w:pPr>
      <w:hyperlink r:id="rId39" w:history="1">
        <w:r w:rsidR="0017137D" w:rsidRPr="00BD1B92">
          <w:rPr>
            <w:rFonts w:ascii="Helvetica" w:eastAsia="Times New Roman" w:hAnsi="Helvetica" w:cs="Helvetica"/>
            <w:b/>
            <w:bCs/>
            <w:color w:val="243587"/>
            <w:sz w:val="16"/>
            <w:szCs w:val="16"/>
            <w:u w:val="single"/>
            <w:bdr w:val="none" w:sz="0" w:space="0" w:color="auto" w:frame="1"/>
            <w:lang w:eastAsia="fr-FR"/>
          </w:rPr>
          <w:t>ONUDC / UNODC</w:t>
        </w:r>
      </w:hyperlink>
      <w:r w:rsidR="0017137D" w:rsidRPr="00BD1B92">
        <w:rPr>
          <w:rFonts w:ascii="Helvetica" w:eastAsia="Times New Roman" w:hAnsi="Helvetica" w:cs="Helvetica"/>
          <w:b/>
          <w:bCs/>
          <w:color w:val="666666"/>
          <w:sz w:val="16"/>
          <w:szCs w:val="16"/>
          <w:bdr w:val="none" w:sz="0" w:space="0" w:color="auto" w:frame="1"/>
          <w:lang w:eastAsia="fr-FR"/>
        </w:rPr>
        <w:t xml:space="preserve"> </w:t>
      </w:r>
      <w:r w:rsidR="0017137D" w:rsidRPr="00BD1B92">
        <w:rPr>
          <w:rFonts w:ascii="Helvetica" w:eastAsia="Times New Roman" w:hAnsi="Helvetica" w:cs="Helvetica"/>
          <w:b/>
          <w:bCs/>
          <w:color w:val="2E2E2E"/>
          <w:sz w:val="18"/>
          <w:szCs w:val="18"/>
          <w:lang w:eastAsia="fr-FR"/>
        </w:rPr>
        <w:t xml:space="preserve">| </w:t>
      </w:r>
      <w:hyperlink r:id="rId40" w:history="1">
        <w:r w:rsidR="0017137D" w:rsidRPr="00BD1B92">
          <w:rPr>
            <w:rFonts w:ascii="Helvetica" w:eastAsia="Times New Roman" w:hAnsi="Helvetica" w:cs="Helvetica"/>
            <w:b/>
            <w:bCs/>
            <w:color w:val="243587"/>
            <w:sz w:val="16"/>
            <w:szCs w:val="16"/>
            <w:u w:val="single"/>
            <w:bdr w:val="none" w:sz="0" w:space="0" w:color="auto" w:frame="1"/>
            <w:lang w:eastAsia="fr-FR"/>
          </w:rPr>
          <w:t>Vienna : UNODC</w:t>
        </w:r>
      </w:hyperlink>
      <w:r w:rsidR="0017137D" w:rsidRPr="00BD1B92">
        <w:rPr>
          <w:rFonts w:ascii="Helvetica" w:eastAsia="Times New Roman" w:hAnsi="Helvetica" w:cs="Helvetica"/>
          <w:b/>
          <w:bCs/>
          <w:color w:val="2E2E2E"/>
          <w:sz w:val="18"/>
          <w:szCs w:val="18"/>
          <w:lang w:eastAsia="fr-FR"/>
        </w:rPr>
        <w:t xml:space="preserve"> | </w:t>
      </w:r>
      <w:r w:rsidR="0017137D" w:rsidRPr="00BD1B92">
        <w:rPr>
          <w:rFonts w:ascii="Helvetica" w:eastAsia="Times New Roman" w:hAnsi="Helvetica" w:cs="Helvetica"/>
          <w:b/>
          <w:bCs/>
          <w:color w:val="666666"/>
          <w:sz w:val="16"/>
          <w:szCs w:val="16"/>
          <w:bdr w:val="none" w:sz="0" w:space="0" w:color="auto" w:frame="1"/>
          <w:lang w:eastAsia="fr-FR"/>
        </w:rPr>
        <w:t>2009</w:t>
      </w:r>
      <w:r w:rsidR="0017137D" w:rsidRPr="00BD1B92">
        <w:rPr>
          <w:rFonts w:ascii="Helvetica" w:eastAsia="Times New Roman" w:hAnsi="Helvetica" w:cs="Helvetica"/>
          <w:b/>
          <w:bCs/>
          <w:color w:val="2E2E2E"/>
          <w:sz w:val="18"/>
          <w:szCs w:val="18"/>
          <w:lang w:eastAsia="fr-FR"/>
        </w:rPr>
        <w:t xml:space="preserve"> </w:t>
      </w:r>
    </w:p>
    <w:p w:rsidR="0017137D" w:rsidRPr="00BD1B92" w:rsidRDefault="0017137D" w:rsidP="0017137D">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FRANÇAIS : Le présent Guide, établi sur la base de l'analyse des programmes d'acquisition de compétences familiales, de la réunion de consultation et de la revue de la littérature, a pour vocation de dispenser des informations de base et de </w:t>
      </w:r>
      <w:proofErr w:type="spellStart"/>
      <w:r w:rsidRPr="00BD1B92">
        <w:rPr>
          <w:rFonts w:ascii="Helvetica" w:eastAsia="Times New Roman" w:hAnsi="Helvetica" w:cs="Helvetica"/>
          <w:i/>
          <w:iCs/>
          <w:color w:val="666666"/>
          <w:sz w:val="18"/>
          <w:szCs w:val="18"/>
          <w:bdr w:val="none" w:sz="0" w:space="0" w:color="auto" w:frame="1"/>
          <w:lang w:eastAsia="fr-FR"/>
        </w:rPr>
        <w:t>pr</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775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0528" behindDoc="1" locked="0" layoutInCell="1" allowOverlap="1">
            <wp:simplePos x="0" y="0"/>
            <wp:positionH relativeFrom="column">
              <wp:posOffset>-4445</wp:posOffset>
            </wp:positionH>
            <wp:positionV relativeFrom="paragraph">
              <wp:posOffset>4445</wp:posOffset>
            </wp:positionV>
            <wp:extent cx="990600" cy="1266825"/>
            <wp:effectExtent l="0" t="0" r="0" b="9525"/>
            <wp:wrapTight wrapText="bothSides">
              <wp:wrapPolygon edited="0">
                <wp:start x="0" y="0"/>
                <wp:lineTo x="0" y="21438"/>
                <wp:lineTo x="21185" y="21438"/>
                <wp:lineTo x="21185" y="0"/>
                <wp:lineTo x="0" y="0"/>
              </wp:wrapPolygon>
            </wp:wrapTight>
            <wp:docPr id="14" name="Image 14" descr="https://bdoc.ofdt.fr/getimage.php?url_image=http%3A%2F%2Fimages-eu.amazon.com%2Fimages%2FP%2F%21%21isbn%21%21.08.MZZZZZZZ.jpg&amp;noticecode=&amp;vigurl=http%3A%2F%2Fwww.ofdt.fr%2Fofdtdev%2Flive%2Fimages%2FPMB%2FS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doc.ofdt.fr/getimage.php?url_image=http%3A%2F%2Fimages-eu.amazon.com%2Fimages%2FP%2F%21%21isbn%21%21.08.MZZZZZZZ.jpg&amp;noticecode=&amp;vigurl=http%3A%2F%2Fwww.ofdt.fr%2Fofdtdev%2Flive%2Fimages%2FPMB%2FSPU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41" w:history="1">
        <w:r w:rsidR="00BD1B92" w:rsidRPr="00BD1B92">
          <w:rPr>
            <w:rFonts w:ascii="Helvetica" w:eastAsia="Times New Roman" w:hAnsi="Helvetica" w:cs="Helvetica"/>
            <w:b/>
            <w:bCs/>
            <w:color w:val="2E2E2E"/>
            <w:sz w:val="24"/>
            <w:szCs w:val="24"/>
            <w:bdr w:val="none" w:sz="0" w:space="0" w:color="auto" w:frame="1"/>
            <w:lang w:eastAsia="fr-FR"/>
          </w:rPr>
          <w:t>Interventions validées ou prometteuses en prévention de la consommation de substances illicites chez les jeunes : synthèse de la littérature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42" w:history="1">
        <w:r w:rsidR="00BD1B92" w:rsidRPr="00BD1B92">
          <w:rPr>
            <w:rFonts w:ascii="Helvetica" w:eastAsia="Times New Roman" w:hAnsi="Helvetica" w:cs="Helvetica"/>
            <w:b/>
            <w:bCs/>
            <w:color w:val="243587"/>
            <w:sz w:val="16"/>
            <w:szCs w:val="16"/>
            <w:u w:val="single"/>
            <w:bdr w:val="none" w:sz="0" w:space="0" w:color="auto" w:frame="1"/>
            <w:lang w:eastAsia="fr-FR"/>
          </w:rPr>
          <w:t>E. DU ROSCOAT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43" w:history="1">
        <w:r w:rsidR="00BD1B92" w:rsidRPr="00BD1B92">
          <w:rPr>
            <w:rFonts w:ascii="Helvetica" w:eastAsia="Times New Roman" w:hAnsi="Helvetica" w:cs="Helvetica"/>
            <w:b/>
            <w:bCs/>
            <w:color w:val="243587"/>
            <w:sz w:val="16"/>
            <w:szCs w:val="16"/>
            <w:u w:val="single"/>
            <w:bdr w:val="none" w:sz="0" w:space="0" w:color="auto" w:frame="1"/>
            <w:lang w:eastAsia="fr-FR"/>
          </w:rPr>
          <w:t>J. CLEMENT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44" w:history="1">
        <w:r w:rsidR="00BD1B92" w:rsidRPr="00BD1B92">
          <w:rPr>
            <w:rFonts w:ascii="Helvetica" w:eastAsia="Times New Roman" w:hAnsi="Helvetica" w:cs="Helvetica"/>
            <w:b/>
            <w:bCs/>
            <w:color w:val="243587"/>
            <w:sz w:val="16"/>
            <w:szCs w:val="16"/>
            <w:u w:val="single"/>
            <w:bdr w:val="none" w:sz="0" w:space="0" w:color="auto" w:frame="1"/>
            <w:lang w:eastAsia="fr-FR"/>
          </w:rPr>
          <w:t>B. LAMBOY</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45" w:tooltip="Santé Publique (Vol.25, n°1 Suppl. 2013)" w:history="1">
        <w:r w:rsidRPr="00BD1B92">
          <w:rPr>
            <w:rFonts w:ascii="Helvetica" w:eastAsia="Times New Roman" w:hAnsi="Helvetica" w:cs="Helvetica"/>
            <w:b/>
            <w:bCs/>
            <w:color w:val="65409C"/>
            <w:sz w:val="16"/>
            <w:szCs w:val="16"/>
            <w:u w:val="single"/>
            <w:bdr w:val="none" w:sz="0" w:space="0" w:color="auto" w:frame="1"/>
            <w:lang w:eastAsia="fr-FR"/>
          </w:rPr>
          <w:t>Santé Publique (Vol.25, n°1 Suppl., 2013)</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FRANÇAIS : Les jeunes français sont parmi les premiers consommateurs de substances illicites en Europe. Ces substances ont un effet sur le fonctionnement du cerveau et leur consommation peut constituer un risque sanitaire. Dans ce contexte, l'i[...]</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775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lastRenderedPageBreak/>
        <w:drawing>
          <wp:anchor distT="0" distB="0" distL="114300" distR="114300" simplePos="0" relativeHeight="251671552" behindDoc="1" locked="0" layoutInCell="1" allowOverlap="1">
            <wp:simplePos x="0" y="0"/>
            <wp:positionH relativeFrom="column">
              <wp:posOffset>-4445</wp:posOffset>
            </wp:positionH>
            <wp:positionV relativeFrom="paragraph">
              <wp:posOffset>1905</wp:posOffset>
            </wp:positionV>
            <wp:extent cx="990600" cy="1266825"/>
            <wp:effectExtent l="0" t="0" r="0" b="9525"/>
            <wp:wrapTight wrapText="bothSides">
              <wp:wrapPolygon edited="0">
                <wp:start x="0" y="0"/>
                <wp:lineTo x="0" y="21438"/>
                <wp:lineTo x="21185" y="21438"/>
                <wp:lineTo x="21185" y="0"/>
                <wp:lineTo x="0" y="0"/>
              </wp:wrapPolygon>
            </wp:wrapTight>
            <wp:docPr id="15" name="Image 15" descr="https://bdoc.ofdt.fr/getimage.php?url_image=http%3A%2F%2Fimages-eu.amazon.com%2Fimages%2FP%2F%21%21isbn%21%21.08.MZZZZZZZ.jpg&amp;noticecode=&amp;vigurl=http%3A%2F%2Fwww.ofdt.fr%2Fofdtdev%2Flive%2Fimages%2FPMB%2FSP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doc.ofdt.fr/getimage.php?url_image=http%3A%2F%2Fimages-eu.amazon.com%2Fimages%2FP%2F%21%21isbn%21%21.08.MZZZZZZZ.jpg&amp;noticecode=&amp;vigurl=http%3A%2F%2Fwww.ofdt.fr%2Fofdtdev%2Flive%2Fimages%2FPMB%2FSPU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46" w:history="1">
        <w:r w:rsidR="00BD1B92" w:rsidRPr="00BD1B92">
          <w:rPr>
            <w:rFonts w:ascii="Helvetica" w:eastAsia="Times New Roman" w:hAnsi="Helvetica" w:cs="Helvetica"/>
            <w:b/>
            <w:bCs/>
            <w:color w:val="2E2E2E"/>
            <w:sz w:val="24"/>
            <w:szCs w:val="24"/>
            <w:bdr w:val="none" w:sz="0" w:space="0" w:color="auto" w:frame="1"/>
            <w:lang w:eastAsia="fr-FR"/>
          </w:rPr>
          <w:t>Interventions validées ou prometteuses en prévention du tabagisme chez les jeunes : synthèse de la littérature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47" w:history="1">
        <w:r w:rsidR="00BD1B92" w:rsidRPr="00BD1B92">
          <w:rPr>
            <w:rFonts w:ascii="Helvetica" w:eastAsia="Times New Roman" w:hAnsi="Helvetica" w:cs="Helvetica"/>
            <w:b/>
            <w:bCs/>
            <w:color w:val="243587"/>
            <w:sz w:val="16"/>
            <w:szCs w:val="16"/>
            <w:u w:val="single"/>
            <w:bdr w:val="none" w:sz="0" w:space="0" w:color="auto" w:frame="1"/>
            <w:lang w:eastAsia="fr-FR"/>
          </w:rPr>
          <w:t>J. L. WILQUIN</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48" w:history="1">
        <w:r w:rsidR="00BD1B92" w:rsidRPr="00BD1B92">
          <w:rPr>
            <w:rFonts w:ascii="Helvetica" w:eastAsia="Times New Roman" w:hAnsi="Helvetica" w:cs="Helvetica"/>
            <w:b/>
            <w:bCs/>
            <w:color w:val="243587"/>
            <w:sz w:val="16"/>
            <w:szCs w:val="16"/>
            <w:u w:val="single"/>
            <w:bdr w:val="none" w:sz="0" w:space="0" w:color="auto" w:frame="1"/>
            <w:lang w:eastAsia="fr-FR"/>
          </w:rPr>
          <w:t>J. CLEMENT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49" w:history="1">
        <w:r w:rsidR="00BD1B92" w:rsidRPr="00BD1B92">
          <w:rPr>
            <w:rFonts w:ascii="Helvetica" w:eastAsia="Times New Roman" w:hAnsi="Helvetica" w:cs="Helvetica"/>
            <w:b/>
            <w:bCs/>
            <w:color w:val="243587"/>
            <w:sz w:val="16"/>
            <w:szCs w:val="16"/>
            <w:u w:val="single"/>
            <w:bdr w:val="none" w:sz="0" w:space="0" w:color="auto" w:frame="1"/>
            <w:lang w:eastAsia="fr-FR"/>
          </w:rPr>
          <w:t>B. LAMBOY</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50" w:tooltip="Santé Publique (Vol.25, n°1 Suppl. 2013)" w:history="1">
        <w:r w:rsidRPr="00BD1B92">
          <w:rPr>
            <w:rFonts w:ascii="Helvetica" w:eastAsia="Times New Roman" w:hAnsi="Helvetica" w:cs="Helvetica"/>
            <w:b/>
            <w:bCs/>
            <w:color w:val="243587"/>
            <w:sz w:val="16"/>
            <w:szCs w:val="16"/>
            <w:u w:val="single"/>
            <w:bdr w:val="none" w:sz="0" w:space="0" w:color="auto" w:frame="1"/>
            <w:lang w:eastAsia="fr-FR"/>
          </w:rPr>
          <w:t>Santé Publique (Vol.25, n°1 Suppl., 2013)</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FRANÇAIS : L'objectif de cet article est de faire un état des connaissances scientifiques sur les interventions validées en prévention du tabagisme chez les enfants et les adolescents. La hausse du tabagisme quotidien des jeunes de 17 ans </w:t>
      </w:r>
      <w:proofErr w:type="spellStart"/>
      <w:r w:rsidRPr="00BD1B92">
        <w:rPr>
          <w:rFonts w:ascii="Helvetica" w:eastAsia="Times New Roman" w:hAnsi="Helvetica" w:cs="Helvetica"/>
          <w:i/>
          <w:iCs/>
          <w:color w:val="666666"/>
          <w:sz w:val="18"/>
          <w:szCs w:val="18"/>
          <w:bdr w:val="none" w:sz="0" w:space="0" w:color="auto" w:frame="1"/>
          <w:lang w:eastAsia="fr-FR"/>
        </w:rPr>
        <w:t>justi</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2576" behindDoc="1" locked="0" layoutInCell="1" allowOverlap="1">
            <wp:simplePos x="0" y="0"/>
            <wp:positionH relativeFrom="column">
              <wp:posOffset>-4445</wp:posOffset>
            </wp:positionH>
            <wp:positionV relativeFrom="paragraph">
              <wp:posOffset>3175</wp:posOffset>
            </wp:positionV>
            <wp:extent cx="1009650" cy="1524000"/>
            <wp:effectExtent l="0" t="0" r="0" b="0"/>
            <wp:wrapTight wrapText="bothSides">
              <wp:wrapPolygon edited="0">
                <wp:start x="0" y="0"/>
                <wp:lineTo x="0" y="21330"/>
                <wp:lineTo x="21192" y="21330"/>
                <wp:lineTo x="21192" y="0"/>
                <wp:lineTo x="0" y="0"/>
              </wp:wrapPolygon>
            </wp:wrapTight>
            <wp:docPr id="16" name="Image 16" descr="https://bdoc.ofdt.fr/getimage.php?url_image=http%3A%2F%2Fimages-eu.amazon.com%2Fimages%2FP%2F%21%21isbn%21%21.08.MZZZZZZZ.jpg&amp;noticecode=9782263148231&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doc.ofdt.fr/getimage.php?url_image=http%3A%2F%2Fimages-eu.amazon.com%2Fimages%2FP%2F%21%21isbn%21%21.08.MZZZZZZZ.jpg&amp;noticecode=9782263148231&amp;vigur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96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Livre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52" w:history="1">
        <w:r w:rsidR="00BD1B92" w:rsidRPr="00BD1B92">
          <w:rPr>
            <w:rFonts w:ascii="Helvetica" w:eastAsia="Times New Roman" w:hAnsi="Helvetica" w:cs="Helvetica"/>
            <w:b/>
            <w:bCs/>
            <w:color w:val="2E2E2E"/>
            <w:sz w:val="24"/>
            <w:szCs w:val="24"/>
            <w:bdr w:val="none" w:sz="0" w:space="0" w:color="auto" w:frame="1"/>
            <w:lang w:eastAsia="fr-FR"/>
          </w:rPr>
          <w:t>Jeux vidéo, alcool, cannabis. Prévenir et accompagner son adolescent</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53" w:history="1">
        <w:r w:rsidR="00BD1B92" w:rsidRPr="00BD1B92">
          <w:rPr>
            <w:rFonts w:ascii="Helvetica" w:eastAsia="Times New Roman" w:hAnsi="Helvetica" w:cs="Helvetica"/>
            <w:b/>
            <w:bCs/>
            <w:color w:val="243587"/>
            <w:sz w:val="16"/>
            <w:szCs w:val="16"/>
            <w:u w:val="single"/>
            <w:bdr w:val="none" w:sz="0" w:space="0" w:color="auto" w:frame="1"/>
            <w:lang w:eastAsia="fr-FR"/>
          </w:rPr>
          <w:t>O. PHAN</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54" w:history="1">
        <w:r w:rsidR="00BD1B92" w:rsidRPr="00BD1B92">
          <w:rPr>
            <w:rFonts w:ascii="Helvetica" w:eastAsia="Times New Roman" w:hAnsi="Helvetica" w:cs="Helvetica"/>
            <w:b/>
            <w:bCs/>
            <w:color w:val="243587"/>
            <w:sz w:val="16"/>
            <w:szCs w:val="16"/>
            <w:u w:val="single"/>
            <w:bdr w:val="none" w:sz="0" w:space="0" w:color="auto" w:frame="1"/>
            <w:lang w:eastAsia="fr-FR"/>
          </w:rPr>
          <w:t>C. BONNAIRE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55" w:history="1">
        <w:r w:rsidR="00BD1B92" w:rsidRPr="00BD1B92">
          <w:rPr>
            <w:rFonts w:ascii="Helvetica" w:eastAsia="Times New Roman" w:hAnsi="Helvetica" w:cs="Helvetica"/>
            <w:b/>
            <w:bCs/>
            <w:color w:val="243587"/>
            <w:sz w:val="16"/>
            <w:szCs w:val="16"/>
            <w:u w:val="single"/>
            <w:bdr w:val="none" w:sz="0" w:space="0" w:color="auto" w:frame="1"/>
            <w:lang w:eastAsia="fr-FR"/>
          </w:rPr>
          <w:t>A. HAR</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56" w:history="1">
        <w:r w:rsidR="00BD1B92" w:rsidRPr="00BD1B92">
          <w:rPr>
            <w:rFonts w:ascii="Helvetica" w:eastAsia="Times New Roman" w:hAnsi="Helvetica" w:cs="Helvetica"/>
            <w:b/>
            <w:bCs/>
            <w:color w:val="243587"/>
            <w:sz w:val="16"/>
            <w:szCs w:val="16"/>
            <w:u w:val="single"/>
            <w:bdr w:val="none" w:sz="0" w:space="0" w:color="auto" w:frame="1"/>
            <w:lang w:eastAsia="fr-FR"/>
          </w:rPr>
          <w:t>N. BASTARD</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57" w:history="1">
        <w:r w:rsidR="00BD1B92" w:rsidRPr="00BD1B92">
          <w:rPr>
            <w:rFonts w:ascii="Helvetica" w:eastAsia="Times New Roman" w:hAnsi="Helvetica" w:cs="Helvetica"/>
            <w:b/>
            <w:bCs/>
            <w:color w:val="243587"/>
            <w:sz w:val="16"/>
            <w:szCs w:val="16"/>
            <w:u w:val="single"/>
            <w:bdr w:val="none" w:sz="0" w:space="0" w:color="auto" w:frame="1"/>
            <w:lang w:eastAsia="fr-FR"/>
          </w:rPr>
          <w:t>Z. SEREHEN</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58" w:history="1">
        <w:r w:rsidR="00BD1B92" w:rsidRPr="00BD1B92">
          <w:rPr>
            <w:rFonts w:ascii="Helvetica" w:eastAsia="Times New Roman" w:hAnsi="Helvetica" w:cs="Helvetica"/>
            <w:b/>
            <w:bCs/>
            <w:color w:val="243587"/>
            <w:sz w:val="16"/>
            <w:szCs w:val="16"/>
            <w:u w:val="single"/>
            <w:bdr w:val="none" w:sz="0" w:space="0" w:color="auto" w:frame="1"/>
            <w:lang w:eastAsia="fr-FR"/>
          </w:rPr>
          <w:t>Paris : Solar</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2017</w:t>
      </w:r>
      <w:r w:rsidR="00BD1B92"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Moment charnière entre l'enfance et l'âge adulte, l'adolescence est cette période de la vie où un jeune acquiert son indépendance. Cette quête d'autonomie, qui n'est pas un choix mais une nécessité, passe par des essais et des prises de risque. [...]</w:t>
      </w:r>
      <w:r w:rsidRPr="00BD1B92">
        <w:rPr>
          <w:rFonts w:ascii="Helvetica" w:eastAsia="Times New Roman" w:hAnsi="Helvetica" w:cs="Helvetica"/>
          <w:color w:val="2E2E2E"/>
          <w:sz w:val="18"/>
          <w:szCs w:val="18"/>
          <w:lang w:eastAsia="fr-FR"/>
        </w:rPr>
        <w:t xml:space="preserve"> </w:t>
      </w:r>
    </w:p>
    <w:p w:rsidR="00D64D59" w:rsidRPr="00BD1B92" w:rsidRDefault="00D64D59"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3600" behindDoc="1" locked="0" layoutInCell="1" allowOverlap="1">
            <wp:simplePos x="0" y="0"/>
            <wp:positionH relativeFrom="column">
              <wp:posOffset>-4445</wp:posOffset>
            </wp:positionH>
            <wp:positionV relativeFrom="paragraph">
              <wp:posOffset>-8636635</wp:posOffset>
            </wp:positionV>
            <wp:extent cx="962025" cy="1352550"/>
            <wp:effectExtent l="0" t="0" r="9525" b="0"/>
            <wp:wrapTight wrapText="bothSides">
              <wp:wrapPolygon edited="0">
                <wp:start x="0" y="0"/>
                <wp:lineTo x="0" y="21296"/>
                <wp:lineTo x="21386" y="21296"/>
                <wp:lineTo x="21386" y="0"/>
                <wp:lineTo x="0" y="0"/>
              </wp:wrapPolygon>
            </wp:wrapTight>
            <wp:docPr id="18" name="Image 18" descr="https://bdoc.ofdt.fr/getimage.php?url_image=http%3A%2F%2Fimages-eu.amazon.com%2Fimages%2FP%2F%21%21isbn%21%21.08.MZZZZZZZ.jpg&amp;noticecode=&amp;vigurl=http%3A%2F%2Fbdoc.ofdt.fr%2Fgetimage.php%3Fnoticecode%3D%26vigurl%3D%26notice_id%3D7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doc.ofdt.fr/getimage.php?url_image=http%3A%2F%2Fimages-eu.amazon.com%2Fimages%2FP%2F%21%21isbn%21%21.08.MZZZZZZZ.jpg&amp;noticecode=&amp;vigurl=http%3A%2F%2Fbdoc.ofdt.fr%2Fgetimage.php%3Fnoticecode%3D%26vigurl%3D%26notice_id%3D7969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620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D64D59" w:rsidP="00BD1B92">
      <w:pPr>
        <w:spacing w:after="150" w:line="281" w:lineRule="atLeast"/>
        <w:rPr>
          <w:rFonts w:ascii="Helvetica" w:eastAsia="Times New Roman" w:hAnsi="Helvetica" w:cs="Helvetica"/>
          <w:color w:val="2E2E2E"/>
          <w:sz w:val="23"/>
          <w:szCs w:val="23"/>
          <w:lang w:eastAsia="fr-FR"/>
        </w:rPr>
      </w:pPr>
      <w:r>
        <w:rPr>
          <w:noProof/>
          <w:lang w:eastAsia="fr-FR"/>
        </w:rPr>
        <w:drawing>
          <wp:anchor distT="0" distB="0" distL="114300" distR="114300" simplePos="0" relativeHeight="251706368" behindDoc="0" locked="0" layoutInCell="1" allowOverlap="1">
            <wp:simplePos x="0" y="0"/>
            <wp:positionH relativeFrom="column">
              <wp:posOffset>45720</wp:posOffset>
            </wp:positionH>
            <wp:positionV relativeFrom="paragraph">
              <wp:posOffset>104637</wp:posOffset>
            </wp:positionV>
            <wp:extent cx="962025" cy="1351915"/>
            <wp:effectExtent l="0" t="0" r="9525" b="635"/>
            <wp:wrapSquare wrapText="bothSides"/>
            <wp:docPr id="48" name="Image 48" descr="https://bdoc.ofdt.fr/getimage.php?url_image=http%3A%2F%2Fimages-eu.amazon.com%2Fimages%2FP%2F%21%21isbn%21%21.08.MZZZZZZZ.jpg&amp;noticecode=&amp;vigurl=http%3A%2F%2Fbdoc.ofdt.fr%2Fgetimage.php%3Fnoticecode%3D%26vigurl%3D%26notice_id%3D7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doc.ofdt.fr/getimage.php?url_image=http%3A%2F%2Fimages-eu.amazon.com%2Fimages%2FP%2F%21%21isbn%21%21.08.MZZZZZZZ.jpg&amp;noticecode=&amp;vigurl=http%3A%2F%2Fbdoc.ofdt.fr%2Fgetimage.php%3Fnoticecode%3D%26vigurl%3D%26notice_id%3D7969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6202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B92"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60" w:history="1">
        <w:r w:rsidR="00BD1B92" w:rsidRPr="00BD1B92">
          <w:rPr>
            <w:rFonts w:ascii="Helvetica" w:eastAsia="Times New Roman" w:hAnsi="Helvetica" w:cs="Helvetica"/>
            <w:b/>
            <w:bCs/>
            <w:color w:val="2E2E2E"/>
            <w:sz w:val="24"/>
            <w:szCs w:val="24"/>
            <w:bdr w:val="none" w:sz="0" w:space="0" w:color="auto" w:frame="1"/>
            <w:lang w:eastAsia="fr-FR"/>
          </w:rPr>
          <w:t>La prévention des conduites à risques et addictives chez l'enfant : exemple des temps d'activités périscolaires. Analyse des risques et opportunités</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61" w:history="1">
        <w:r w:rsidR="00BD1B92" w:rsidRPr="00BD1B92">
          <w:rPr>
            <w:rFonts w:ascii="Helvetica" w:eastAsia="Times New Roman" w:hAnsi="Helvetica" w:cs="Helvetica"/>
            <w:b/>
            <w:bCs/>
            <w:color w:val="243587"/>
            <w:sz w:val="16"/>
            <w:szCs w:val="16"/>
            <w:u w:val="single"/>
            <w:bdr w:val="none" w:sz="0" w:space="0" w:color="auto" w:frame="1"/>
            <w:lang w:eastAsia="fr-FR"/>
          </w:rPr>
          <w:t>V. FLAUDIAS</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62" w:history="1">
        <w:r w:rsidR="00BD1B92" w:rsidRPr="00BD1B92">
          <w:rPr>
            <w:rFonts w:ascii="Helvetica" w:eastAsia="Times New Roman" w:hAnsi="Helvetica" w:cs="Helvetica"/>
            <w:b/>
            <w:bCs/>
            <w:color w:val="243587"/>
            <w:sz w:val="16"/>
            <w:szCs w:val="16"/>
            <w:u w:val="single"/>
            <w:bdr w:val="none" w:sz="0" w:space="0" w:color="auto" w:frame="1"/>
            <w:lang w:eastAsia="fr-FR"/>
          </w:rPr>
          <w:t>A. GRAVIERE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63" w:history="1">
        <w:r w:rsidR="00BD1B92" w:rsidRPr="00BD1B92">
          <w:rPr>
            <w:rFonts w:ascii="Helvetica" w:eastAsia="Times New Roman" w:hAnsi="Helvetica" w:cs="Helvetica"/>
            <w:b/>
            <w:bCs/>
            <w:color w:val="243587"/>
            <w:sz w:val="16"/>
            <w:szCs w:val="16"/>
            <w:u w:val="single"/>
            <w:bdr w:val="none" w:sz="0" w:space="0" w:color="auto" w:frame="1"/>
            <w:lang w:eastAsia="fr-FR"/>
          </w:rPr>
          <w:t>S. PIANO</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64" w:history="1">
        <w:r w:rsidR="00BD1B92" w:rsidRPr="00BD1B92">
          <w:rPr>
            <w:rFonts w:ascii="Helvetica" w:eastAsia="Times New Roman" w:hAnsi="Helvetica" w:cs="Helvetica"/>
            <w:b/>
            <w:bCs/>
            <w:color w:val="243587"/>
            <w:sz w:val="16"/>
            <w:szCs w:val="16"/>
            <w:u w:val="single"/>
            <w:bdr w:val="none" w:sz="0" w:space="0" w:color="auto" w:frame="1"/>
            <w:lang w:eastAsia="fr-FR"/>
          </w:rPr>
          <w:t>C. RENAUDET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65" w:history="1">
        <w:r w:rsidR="00BD1B92" w:rsidRPr="00BD1B92">
          <w:rPr>
            <w:rFonts w:ascii="Helvetica" w:eastAsia="Times New Roman" w:hAnsi="Helvetica" w:cs="Helvetica"/>
            <w:b/>
            <w:bCs/>
            <w:color w:val="243587"/>
            <w:sz w:val="16"/>
            <w:szCs w:val="16"/>
            <w:u w:val="single"/>
            <w:bdr w:val="none" w:sz="0" w:space="0" w:color="auto" w:frame="1"/>
            <w:lang w:eastAsia="fr-FR"/>
          </w:rPr>
          <w:t>C. KEMPF</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66" w:history="1">
        <w:r w:rsidR="00BD1B92" w:rsidRPr="00BD1B92">
          <w:rPr>
            <w:rFonts w:ascii="Helvetica" w:eastAsia="Times New Roman" w:hAnsi="Helvetica" w:cs="Helvetica"/>
            <w:b/>
            <w:bCs/>
            <w:color w:val="243587"/>
            <w:sz w:val="16"/>
            <w:szCs w:val="16"/>
            <w:u w:val="single"/>
            <w:bdr w:val="none" w:sz="0" w:space="0" w:color="auto" w:frame="1"/>
            <w:lang w:eastAsia="fr-FR"/>
          </w:rPr>
          <w:t>G. BROUSSE</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67" w:history="1">
        <w:r w:rsidR="00BD1B92" w:rsidRPr="00BD1B92">
          <w:rPr>
            <w:rFonts w:ascii="Helvetica" w:eastAsia="Times New Roman" w:hAnsi="Helvetica" w:cs="Helvetica"/>
            <w:b/>
            <w:bCs/>
            <w:color w:val="243587"/>
            <w:sz w:val="16"/>
            <w:szCs w:val="16"/>
            <w:u w:val="single"/>
            <w:bdr w:val="none" w:sz="0" w:space="0" w:color="auto" w:frame="1"/>
            <w:lang w:eastAsia="fr-FR"/>
          </w:rPr>
          <w:t>Clermont-Ferrand : Centre ressources Auvergne addictions (CR2A)</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2017</w:t>
      </w:r>
      <w:r w:rsidR="00BD1B92"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le projet décrit dans ce rapport avait pour objectif d'établir la faisabilité de mettre en place des actions de prévention des conduites à risque et des addictions durant les Temps d'Activités Périscolaires (TAP). Les difficultés observées[...]</w:t>
      </w:r>
      <w:r w:rsidRPr="00BD1B92">
        <w:rPr>
          <w:rFonts w:ascii="Helvetica" w:eastAsia="Times New Roman" w:hAnsi="Helvetica" w:cs="Helvetica"/>
          <w:color w:val="2E2E2E"/>
          <w:sz w:val="18"/>
          <w:szCs w:val="18"/>
          <w:lang w:eastAsia="fr-FR"/>
        </w:rPr>
        <w:t xml:space="preserve"> </w:t>
      </w:r>
    </w:p>
    <w:p w:rsidR="0017137D" w:rsidRDefault="0017137D" w:rsidP="00BD1B92">
      <w:pPr>
        <w:spacing w:after="0" w:line="240" w:lineRule="auto"/>
        <w:rPr>
          <w:rFonts w:ascii="Helvetica" w:eastAsia="Times New Roman" w:hAnsi="Helvetica" w:cs="Helvetica"/>
          <w:color w:val="2E2E2E"/>
          <w:sz w:val="18"/>
          <w:szCs w:val="18"/>
          <w:lang w:eastAsia="fr-FR"/>
        </w:rPr>
      </w:pPr>
    </w:p>
    <w:p w:rsidR="0017137D" w:rsidRPr="00BD1B92" w:rsidRDefault="0017137D" w:rsidP="00BD1B92">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08416" behindDoc="1" locked="0" layoutInCell="1" allowOverlap="1" wp14:anchorId="7672A75E" wp14:editId="278BC600">
            <wp:simplePos x="0" y="0"/>
            <wp:positionH relativeFrom="column">
              <wp:posOffset>14605</wp:posOffset>
            </wp:positionH>
            <wp:positionV relativeFrom="paragraph">
              <wp:posOffset>115045</wp:posOffset>
            </wp:positionV>
            <wp:extent cx="1085850" cy="1524000"/>
            <wp:effectExtent l="0" t="0" r="0" b="0"/>
            <wp:wrapTight wrapText="bothSides">
              <wp:wrapPolygon edited="0">
                <wp:start x="0" y="0"/>
                <wp:lineTo x="0" y="21330"/>
                <wp:lineTo x="21221" y="21330"/>
                <wp:lineTo x="21221" y="0"/>
                <wp:lineTo x="0" y="0"/>
              </wp:wrapPolygon>
            </wp:wrapTight>
            <wp:docPr id="1" name="Image 1" descr="https://bdoc.ofdt.fr/getimage.php?url_image=http%3A%2F%2Fimages-eu.amazon.com%2Fimages%2FP%2F%21%21isbn%21%21.08.MZZZZZZZ.jpg&amp;noticecode=9782100705917&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doc.ofdt.fr/getimage.php?url_image=http%3A%2F%2Fimages-eu.amazon.com%2Fimages%2FP%2F%21%21isbn%21%21.08.MZZZZZZZ.jpg&amp;noticecode=9782100705917&amp;vigur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Livre </w:t>
      </w:r>
    </w:p>
    <w:p w:rsidR="0017137D" w:rsidRPr="00BD1B92" w:rsidRDefault="00BA16F7" w:rsidP="0017137D">
      <w:pPr>
        <w:spacing w:after="0" w:line="240" w:lineRule="auto"/>
        <w:textAlignment w:val="baseline"/>
        <w:outlineLvl w:val="2"/>
        <w:rPr>
          <w:rFonts w:ascii="Helvetica" w:eastAsia="Times New Roman" w:hAnsi="Helvetica" w:cs="Helvetica"/>
          <w:b/>
          <w:bCs/>
          <w:color w:val="2E2E2E"/>
          <w:sz w:val="24"/>
          <w:szCs w:val="24"/>
          <w:lang w:eastAsia="fr-FR"/>
        </w:rPr>
      </w:pPr>
      <w:hyperlink r:id="rId69" w:history="1">
        <w:proofErr w:type="spellStart"/>
        <w:r w:rsidR="0017137D" w:rsidRPr="00BD1B92">
          <w:rPr>
            <w:rFonts w:ascii="Helvetica" w:eastAsia="Times New Roman" w:hAnsi="Helvetica" w:cs="Helvetica"/>
            <w:b/>
            <w:bCs/>
            <w:color w:val="2E2E2E"/>
            <w:sz w:val="24"/>
            <w:szCs w:val="24"/>
            <w:bdr w:val="none" w:sz="0" w:space="0" w:color="auto" w:frame="1"/>
            <w:lang w:eastAsia="fr-FR"/>
          </w:rPr>
          <w:t>Aide mémoire</w:t>
        </w:r>
        <w:proofErr w:type="spellEnd"/>
        <w:r w:rsidR="0017137D" w:rsidRPr="00BD1B92">
          <w:rPr>
            <w:rFonts w:ascii="Helvetica" w:eastAsia="Times New Roman" w:hAnsi="Helvetica" w:cs="Helvetica"/>
            <w:b/>
            <w:bCs/>
            <w:color w:val="2E2E2E"/>
            <w:sz w:val="24"/>
            <w:szCs w:val="24"/>
            <w:bdr w:val="none" w:sz="0" w:space="0" w:color="auto" w:frame="1"/>
            <w:lang w:eastAsia="fr-FR"/>
          </w:rPr>
          <w:t xml:space="preserve"> : Les jeunes et l'alcool. Prévenir les conduites à risques, agir sur les comportements individuels, articuler les interventions</w:t>
        </w:r>
        <w:r w:rsidR="0017137D"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17137D" w:rsidRPr="00BD1B92" w:rsidRDefault="00BA16F7" w:rsidP="0017137D">
      <w:pPr>
        <w:spacing w:after="150" w:line="240" w:lineRule="auto"/>
        <w:rPr>
          <w:rFonts w:ascii="Helvetica" w:eastAsia="Times New Roman" w:hAnsi="Helvetica" w:cs="Helvetica"/>
          <w:b/>
          <w:bCs/>
          <w:color w:val="2E2E2E"/>
          <w:sz w:val="18"/>
          <w:szCs w:val="18"/>
          <w:lang w:eastAsia="fr-FR"/>
        </w:rPr>
      </w:pPr>
      <w:hyperlink r:id="rId70" w:history="1">
        <w:r w:rsidR="0017137D" w:rsidRPr="00BD1B92">
          <w:rPr>
            <w:rFonts w:ascii="Helvetica" w:eastAsia="Times New Roman" w:hAnsi="Helvetica" w:cs="Helvetica"/>
            <w:b/>
            <w:bCs/>
            <w:color w:val="243587"/>
            <w:sz w:val="16"/>
            <w:szCs w:val="16"/>
            <w:u w:val="single"/>
            <w:bdr w:val="none" w:sz="0" w:space="0" w:color="auto" w:frame="1"/>
            <w:lang w:eastAsia="fr-FR"/>
          </w:rPr>
          <w:t>G. BENEC'H</w:t>
        </w:r>
      </w:hyperlink>
      <w:r w:rsidR="0017137D" w:rsidRPr="00BD1B92">
        <w:rPr>
          <w:rFonts w:ascii="Helvetica" w:eastAsia="Times New Roman" w:hAnsi="Helvetica" w:cs="Helvetica"/>
          <w:b/>
          <w:bCs/>
          <w:color w:val="666666"/>
          <w:sz w:val="16"/>
          <w:szCs w:val="16"/>
          <w:bdr w:val="none" w:sz="0" w:space="0" w:color="auto" w:frame="1"/>
          <w:lang w:eastAsia="fr-FR"/>
        </w:rPr>
        <w:t xml:space="preserve">, Auteur ; </w:t>
      </w:r>
      <w:hyperlink r:id="rId71" w:history="1">
        <w:r w:rsidR="0017137D" w:rsidRPr="00BD1B92">
          <w:rPr>
            <w:rFonts w:ascii="Helvetica" w:eastAsia="Times New Roman" w:hAnsi="Helvetica" w:cs="Helvetica"/>
            <w:b/>
            <w:bCs/>
            <w:color w:val="243587"/>
            <w:sz w:val="16"/>
            <w:szCs w:val="16"/>
            <w:u w:val="single"/>
            <w:bdr w:val="none" w:sz="0" w:space="0" w:color="auto" w:frame="1"/>
            <w:lang w:eastAsia="fr-FR"/>
          </w:rPr>
          <w:t>L. BEGUE</w:t>
        </w:r>
      </w:hyperlink>
      <w:r w:rsidR="0017137D" w:rsidRPr="00BD1B92">
        <w:rPr>
          <w:rFonts w:ascii="Helvetica" w:eastAsia="Times New Roman" w:hAnsi="Helvetica" w:cs="Helvetica"/>
          <w:b/>
          <w:bCs/>
          <w:color w:val="666666"/>
          <w:sz w:val="16"/>
          <w:szCs w:val="16"/>
          <w:bdr w:val="none" w:sz="0" w:space="0" w:color="auto" w:frame="1"/>
          <w:lang w:eastAsia="fr-FR"/>
        </w:rPr>
        <w:t xml:space="preserve">, Préfacier, etc. </w:t>
      </w:r>
      <w:r w:rsidR="0017137D" w:rsidRPr="00BD1B92">
        <w:rPr>
          <w:rFonts w:ascii="Helvetica" w:eastAsia="Times New Roman" w:hAnsi="Helvetica" w:cs="Helvetica"/>
          <w:b/>
          <w:bCs/>
          <w:color w:val="2E2E2E"/>
          <w:sz w:val="18"/>
          <w:szCs w:val="18"/>
          <w:lang w:eastAsia="fr-FR"/>
        </w:rPr>
        <w:t xml:space="preserve">| </w:t>
      </w:r>
      <w:hyperlink r:id="rId72" w:history="1">
        <w:r w:rsidR="0017137D" w:rsidRPr="00BD1B92">
          <w:rPr>
            <w:rFonts w:ascii="Helvetica" w:eastAsia="Times New Roman" w:hAnsi="Helvetica" w:cs="Helvetica"/>
            <w:b/>
            <w:bCs/>
            <w:color w:val="243587"/>
            <w:sz w:val="16"/>
            <w:szCs w:val="16"/>
            <w:u w:val="single"/>
            <w:bdr w:val="none" w:sz="0" w:space="0" w:color="auto" w:frame="1"/>
            <w:lang w:eastAsia="fr-FR"/>
          </w:rPr>
          <w:t>Paris : Dunod</w:t>
        </w:r>
      </w:hyperlink>
      <w:r w:rsidR="0017137D" w:rsidRPr="00BD1B92">
        <w:rPr>
          <w:rFonts w:ascii="Helvetica" w:eastAsia="Times New Roman" w:hAnsi="Helvetica" w:cs="Helvetica"/>
          <w:b/>
          <w:bCs/>
          <w:color w:val="2E2E2E"/>
          <w:sz w:val="18"/>
          <w:szCs w:val="18"/>
          <w:lang w:eastAsia="fr-FR"/>
        </w:rPr>
        <w:t xml:space="preserve"> | </w:t>
      </w:r>
      <w:hyperlink r:id="rId73" w:history="1">
        <w:r w:rsidR="0017137D" w:rsidRPr="00BD1B92">
          <w:rPr>
            <w:rFonts w:ascii="Helvetica" w:eastAsia="Times New Roman" w:hAnsi="Helvetica" w:cs="Helvetica"/>
            <w:b/>
            <w:bCs/>
            <w:color w:val="243587"/>
            <w:sz w:val="16"/>
            <w:szCs w:val="16"/>
            <w:u w:val="single"/>
            <w:bdr w:val="none" w:sz="0" w:space="0" w:color="auto" w:frame="1"/>
            <w:lang w:eastAsia="fr-FR"/>
          </w:rPr>
          <w:t>Aide-mémoire</w:t>
        </w:r>
      </w:hyperlink>
      <w:r w:rsidR="0017137D" w:rsidRPr="00BD1B92">
        <w:rPr>
          <w:rFonts w:ascii="Helvetica" w:eastAsia="Times New Roman" w:hAnsi="Helvetica" w:cs="Helvetica"/>
          <w:b/>
          <w:bCs/>
          <w:color w:val="2E2E2E"/>
          <w:sz w:val="18"/>
          <w:szCs w:val="18"/>
          <w:lang w:eastAsia="fr-FR"/>
        </w:rPr>
        <w:t xml:space="preserve"> | </w:t>
      </w:r>
      <w:r w:rsidR="0017137D" w:rsidRPr="00BD1B92">
        <w:rPr>
          <w:rFonts w:ascii="Helvetica" w:eastAsia="Times New Roman" w:hAnsi="Helvetica" w:cs="Helvetica"/>
          <w:b/>
          <w:bCs/>
          <w:color w:val="666666"/>
          <w:sz w:val="16"/>
          <w:szCs w:val="16"/>
          <w:bdr w:val="none" w:sz="0" w:space="0" w:color="auto" w:frame="1"/>
          <w:lang w:eastAsia="fr-FR"/>
        </w:rPr>
        <w:t>2013</w:t>
      </w:r>
      <w:r w:rsidR="0017137D" w:rsidRPr="00BD1B92">
        <w:rPr>
          <w:rFonts w:ascii="Helvetica" w:eastAsia="Times New Roman" w:hAnsi="Helvetica" w:cs="Helvetica"/>
          <w:b/>
          <w:bCs/>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La question de la consommation d'alcool des jeunes et de ses conséquences est devenue, depuis quelques années, une priorité des politiques publiques. Face à une situation préoccupante, les pouvoirs publics, et plus largement l'ensemble des </w:t>
      </w:r>
      <w:proofErr w:type="spellStart"/>
      <w:r w:rsidRPr="00BD1B92">
        <w:rPr>
          <w:rFonts w:ascii="Helvetica" w:eastAsia="Times New Roman" w:hAnsi="Helvetica" w:cs="Helvetica"/>
          <w:i/>
          <w:iCs/>
          <w:color w:val="666666"/>
          <w:sz w:val="18"/>
          <w:szCs w:val="18"/>
          <w:bdr w:val="none" w:sz="0" w:space="0" w:color="auto" w:frame="1"/>
          <w:lang w:eastAsia="fr-FR"/>
        </w:rPr>
        <w:t>acteu</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0" w:line="240" w:lineRule="auto"/>
        <w:rPr>
          <w:rFonts w:ascii="Helvetica" w:eastAsia="Times New Roman" w:hAnsi="Helvetica" w:cs="Helvetica"/>
          <w:color w:val="2E2E2E"/>
          <w:sz w:val="18"/>
          <w:szCs w:val="18"/>
          <w:lang w:eastAsia="fr-FR"/>
        </w:rPr>
      </w:pPr>
    </w:p>
    <w:p w:rsidR="0017137D" w:rsidRDefault="0017137D" w:rsidP="0017137D"/>
    <w:p w:rsidR="0017137D" w:rsidRPr="00BD1B92" w:rsidRDefault="0017137D" w:rsidP="001713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09440" behindDoc="1" locked="0" layoutInCell="1" allowOverlap="1" wp14:anchorId="3837A36D" wp14:editId="498553A1">
            <wp:simplePos x="0" y="0"/>
            <wp:positionH relativeFrom="column">
              <wp:posOffset>-4445</wp:posOffset>
            </wp:positionH>
            <wp:positionV relativeFrom="paragraph">
              <wp:posOffset>-3810</wp:posOffset>
            </wp:positionV>
            <wp:extent cx="1019175" cy="1524000"/>
            <wp:effectExtent l="0" t="0" r="9525" b="0"/>
            <wp:wrapTight wrapText="bothSides">
              <wp:wrapPolygon edited="0">
                <wp:start x="0" y="0"/>
                <wp:lineTo x="0" y="21330"/>
                <wp:lineTo x="21398" y="21330"/>
                <wp:lineTo x="21398" y="0"/>
                <wp:lineTo x="0" y="0"/>
              </wp:wrapPolygon>
            </wp:wrapTight>
            <wp:docPr id="2" name="Image 2" descr="https://bdoc.ofdt.fr/getimage.php?url_image=http%3A%2F%2Fimages-eu.amazon.com%2Fimages%2FP%2F%21%21isbn%21%21.08.MZZZZZZZ.jpg&amp;noticecode=9782110973276&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doc.ofdt.fr/getimage.php?url_image=http%3A%2F%2Fimages-eu.amazon.com%2Fimages%2FP%2F%21%21isbn%21%21.08.MZZZZZZZ.jpg&amp;noticecode=9782110973276&amp;vigurl="/>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191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Livre </w:t>
      </w:r>
    </w:p>
    <w:p w:rsidR="0017137D" w:rsidRPr="00BD1B92" w:rsidRDefault="00BA16F7" w:rsidP="0017137D">
      <w:pPr>
        <w:spacing w:after="0" w:line="240" w:lineRule="auto"/>
        <w:textAlignment w:val="baseline"/>
        <w:outlineLvl w:val="2"/>
        <w:rPr>
          <w:rFonts w:ascii="Helvetica" w:eastAsia="Times New Roman" w:hAnsi="Helvetica" w:cs="Helvetica"/>
          <w:b/>
          <w:bCs/>
          <w:color w:val="2E2E2E"/>
          <w:sz w:val="24"/>
          <w:szCs w:val="24"/>
          <w:lang w:eastAsia="fr-FR"/>
        </w:rPr>
      </w:pPr>
      <w:hyperlink r:id="rId75" w:history="1">
        <w:r w:rsidR="0017137D" w:rsidRPr="00BD1B92">
          <w:rPr>
            <w:rFonts w:ascii="Helvetica" w:eastAsia="Times New Roman" w:hAnsi="Helvetica" w:cs="Helvetica"/>
            <w:b/>
            <w:bCs/>
            <w:color w:val="2E2E2E"/>
            <w:sz w:val="24"/>
            <w:szCs w:val="24"/>
            <w:bdr w:val="none" w:sz="0" w:space="0" w:color="auto" w:frame="1"/>
            <w:lang w:eastAsia="fr-FR"/>
          </w:rPr>
          <w:t>Alcool, tabac, cannabis... Quelle prévention pour les jeunes en espace de loisirs ?</w:t>
        </w:r>
        <w:r w:rsidR="0017137D"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17137D" w:rsidRPr="00BD1B92" w:rsidRDefault="00BA16F7" w:rsidP="0017137D">
      <w:pPr>
        <w:spacing w:after="150" w:line="240" w:lineRule="auto"/>
        <w:rPr>
          <w:rFonts w:ascii="Helvetica" w:eastAsia="Times New Roman" w:hAnsi="Helvetica" w:cs="Helvetica"/>
          <w:b/>
          <w:bCs/>
          <w:color w:val="2E2E2E"/>
          <w:sz w:val="18"/>
          <w:szCs w:val="18"/>
          <w:lang w:eastAsia="fr-FR"/>
        </w:rPr>
      </w:pPr>
      <w:hyperlink r:id="rId76" w:history="1">
        <w:r w:rsidR="0017137D" w:rsidRPr="00BD1B92">
          <w:rPr>
            <w:rFonts w:ascii="Helvetica" w:eastAsia="Times New Roman" w:hAnsi="Helvetica" w:cs="Helvetica"/>
            <w:b/>
            <w:bCs/>
            <w:color w:val="243587"/>
            <w:sz w:val="16"/>
            <w:szCs w:val="16"/>
            <w:u w:val="single"/>
            <w:bdr w:val="none" w:sz="0" w:space="0" w:color="auto" w:frame="1"/>
            <w:lang w:eastAsia="fr-FR"/>
          </w:rPr>
          <w:t>MILDT</w:t>
        </w:r>
      </w:hyperlink>
      <w:r w:rsidR="0017137D" w:rsidRPr="00BD1B92">
        <w:rPr>
          <w:rFonts w:ascii="Helvetica" w:eastAsia="Times New Roman" w:hAnsi="Helvetica" w:cs="Helvetica"/>
          <w:b/>
          <w:bCs/>
          <w:color w:val="666666"/>
          <w:sz w:val="16"/>
          <w:szCs w:val="16"/>
          <w:bdr w:val="none" w:sz="0" w:space="0" w:color="auto" w:frame="1"/>
          <w:lang w:eastAsia="fr-FR"/>
        </w:rPr>
        <w:t xml:space="preserve"> ; </w:t>
      </w:r>
      <w:hyperlink r:id="rId77" w:history="1">
        <w:r w:rsidR="0017137D" w:rsidRPr="00BD1B92">
          <w:rPr>
            <w:rFonts w:ascii="Helvetica" w:eastAsia="Times New Roman" w:hAnsi="Helvetica" w:cs="Helvetica"/>
            <w:b/>
            <w:bCs/>
            <w:color w:val="243587"/>
            <w:sz w:val="16"/>
            <w:szCs w:val="16"/>
            <w:u w:val="single"/>
            <w:bdr w:val="none" w:sz="0" w:space="0" w:color="auto" w:frame="1"/>
            <w:lang w:eastAsia="fr-FR"/>
          </w:rPr>
          <w:t>Direction de la jeunesse, de l'éducation populaire et de la vie associative (Paris)</w:t>
        </w:r>
      </w:hyperlink>
      <w:r w:rsidR="0017137D" w:rsidRPr="00BD1B92">
        <w:rPr>
          <w:rFonts w:ascii="Helvetica" w:eastAsia="Times New Roman" w:hAnsi="Helvetica" w:cs="Helvetica"/>
          <w:b/>
          <w:bCs/>
          <w:color w:val="666666"/>
          <w:sz w:val="16"/>
          <w:szCs w:val="16"/>
          <w:bdr w:val="none" w:sz="0" w:space="0" w:color="auto" w:frame="1"/>
          <w:lang w:eastAsia="fr-FR"/>
        </w:rPr>
        <w:t xml:space="preserve"> </w:t>
      </w:r>
      <w:r w:rsidR="0017137D" w:rsidRPr="00BD1B92">
        <w:rPr>
          <w:rFonts w:ascii="Helvetica" w:eastAsia="Times New Roman" w:hAnsi="Helvetica" w:cs="Helvetica"/>
          <w:b/>
          <w:bCs/>
          <w:color w:val="2E2E2E"/>
          <w:sz w:val="18"/>
          <w:szCs w:val="18"/>
          <w:lang w:eastAsia="fr-FR"/>
        </w:rPr>
        <w:t xml:space="preserve">| </w:t>
      </w:r>
      <w:hyperlink r:id="rId78" w:history="1">
        <w:r w:rsidR="0017137D" w:rsidRPr="00BD1B92">
          <w:rPr>
            <w:rFonts w:ascii="Helvetica" w:eastAsia="Times New Roman" w:hAnsi="Helvetica" w:cs="Helvetica"/>
            <w:b/>
            <w:bCs/>
            <w:color w:val="243587"/>
            <w:sz w:val="16"/>
            <w:szCs w:val="16"/>
            <w:u w:val="single"/>
            <w:bdr w:val="none" w:sz="0" w:space="0" w:color="auto" w:frame="1"/>
            <w:lang w:eastAsia="fr-FR"/>
          </w:rPr>
          <w:t>Paris : INJEP (Institut national de la jeunesse et de l'éducation populaire)</w:t>
        </w:r>
      </w:hyperlink>
      <w:r w:rsidR="0017137D" w:rsidRPr="00BD1B92">
        <w:rPr>
          <w:rFonts w:ascii="Helvetica" w:eastAsia="Times New Roman" w:hAnsi="Helvetica" w:cs="Helvetica"/>
          <w:b/>
          <w:bCs/>
          <w:color w:val="2E2E2E"/>
          <w:sz w:val="18"/>
          <w:szCs w:val="18"/>
          <w:lang w:eastAsia="fr-FR"/>
        </w:rPr>
        <w:t xml:space="preserve"> | </w:t>
      </w:r>
      <w:hyperlink r:id="rId79" w:history="1">
        <w:r w:rsidR="0017137D" w:rsidRPr="00BD1B92">
          <w:rPr>
            <w:rFonts w:ascii="Helvetica" w:eastAsia="Times New Roman" w:hAnsi="Helvetica" w:cs="Helvetica"/>
            <w:b/>
            <w:bCs/>
            <w:color w:val="243587"/>
            <w:sz w:val="16"/>
            <w:szCs w:val="16"/>
            <w:u w:val="single"/>
            <w:bdr w:val="none" w:sz="0" w:space="0" w:color="auto" w:frame="1"/>
            <w:lang w:eastAsia="fr-FR"/>
          </w:rPr>
          <w:t>Publication de l'</w:t>
        </w:r>
        <w:proofErr w:type="spellStart"/>
        <w:r w:rsidR="0017137D" w:rsidRPr="00BD1B92">
          <w:rPr>
            <w:rFonts w:ascii="Helvetica" w:eastAsia="Times New Roman" w:hAnsi="Helvetica" w:cs="Helvetica"/>
            <w:b/>
            <w:bCs/>
            <w:color w:val="243587"/>
            <w:sz w:val="16"/>
            <w:szCs w:val="16"/>
            <w:u w:val="single"/>
            <w:bdr w:val="none" w:sz="0" w:space="0" w:color="auto" w:frame="1"/>
            <w:lang w:eastAsia="fr-FR"/>
          </w:rPr>
          <w:t>Injep</w:t>
        </w:r>
        <w:proofErr w:type="spellEnd"/>
      </w:hyperlink>
      <w:r w:rsidR="0017137D" w:rsidRPr="00BD1B92">
        <w:rPr>
          <w:rFonts w:ascii="Helvetica" w:eastAsia="Times New Roman" w:hAnsi="Helvetica" w:cs="Helvetica"/>
          <w:b/>
          <w:bCs/>
          <w:color w:val="2E2E2E"/>
          <w:sz w:val="18"/>
          <w:szCs w:val="18"/>
          <w:lang w:eastAsia="fr-FR"/>
        </w:rPr>
        <w:t xml:space="preserve"> | </w:t>
      </w:r>
      <w:r w:rsidR="0017137D" w:rsidRPr="00BD1B92">
        <w:rPr>
          <w:rFonts w:ascii="Helvetica" w:eastAsia="Times New Roman" w:hAnsi="Helvetica" w:cs="Helvetica"/>
          <w:b/>
          <w:bCs/>
          <w:color w:val="666666"/>
          <w:sz w:val="16"/>
          <w:szCs w:val="16"/>
          <w:bdr w:val="none" w:sz="0" w:space="0" w:color="auto" w:frame="1"/>
          <w:lang w:eastAsia="fr-FR"/>
        </w:rPr>
        <w:t>2009</w:t>
      </w:r>
      <w:r w:rsidR="0017137D" w:rsidRPr="00BD1B92">
        <w:rPr>
          <w:rFonts w:ascii="Helvetica" w:eastAsia="Times New Roman" w:hAnsi="Helvetica" w:cs="Helvetica"/>
          <w:b/>
          <w:bCs/>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Alcool, tabac, cannabis... quelle prévention pour les jeunes en espace de loisirs ? C'est à cette question que la direction de la jeunesse, de l'éducation populaire et de la vie associative (DJEPVA) du ministère chargé de la jeunesse et la Missi[...]</w:t>
      </w:r>
      <w:r w:rsidRPr="00BD1B92">
        <w:rPr>
          <w:rFonts w:ascii="Helvetica" w:eastAsia="Times New Roman" w:hAnsi="Helvetica" w:cs="Helvetica"/>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10464" behindDoc="1" locked="0" layoutInCell="1" allowOverlap="1" wp14:anchorId="1AE628D3" wp14:editId="0AB8D842">
            <wp:simplePos x="0" y="0"/>
            <wp:positionH relativeFrom="column">
              <wp:posOffset>-4445</wp:posOffset>
            </wp:positionH>
            <wp:positionV relativeFrom="paragraph">
              <wp:posOffset>1905</wp:posOffset>
            </wp:positionV>
            <wp:extent cx="952500" cy="1333500"/>
            <wp:effectExtent l="0" t="0" r="0" b="0"/>
            <wp:wrapTight wrapText="bothSides">
              <wp:wrapPolygon edited="0">
                <wp:start x="0" y="0"/>
                <wp:lineTo x="0" y="21291"/>
                <wp:lineTo x="21168" y="21291"/>
                <wp:lineTo x="21168" y="0"/>
                <wp:lineTo x="0" y="0"/>
              </wp:wrapPolygon>
            </wp:wrapTight>
            <wp:docPr id="3" name="Image 3" descr="https://bdoc.ofdt.fr/getimage.php?url_image=http%3A%2F%2Fimages-eu.amazon.com%2Fimages%2FP%2F%21%21isbn%21%21.08.MZZZZZZZ.jpg&amp;noticecode=&amp;vigurl=http%3A%2F%2Fwww.ofdt.fr%2Fofdtdev%2Flive%2Fimages%2FPMB%2FSA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doc.ofdt.fr/getimage.php?url_image=http%3A%2F%2Fimages-eu.amazon.com%2Fimages%2FP%2F%21%21isbn%21%21.08.MZZZZZZZ.jpg&amp;noticecode=&amp;vigurl=http%3A%2F%2Fwww.ofdt.fr%2Fofdtdev%2Flive%2Fimages%2FPMB%2FSA429.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17137D" w:rsidRPr="00BD1B92" w:rsidRDefault="00BA16F7" w:rsidP="0017137D">
      <w:pPr>
        <w:spacing w:after="0" w:line="240" w:lineRule="auto"/>
        <w:textAlignment w:val="baseline"/>
        <w:outlineLvl w:val="2"/>
        <w:rPr>
          <w:rFonts w:ascii="Helvetica" w:eastAsia="Times New Roman" w:hAnsi="Helvetica" w:cs="Helvetica"/>
          <w:b/>
          <w:bCs/>
          <w:color w:val="2E2E2E"/>
          <w:sz w:val="24"/>
          <w:szCs w:val="24"/>
          <w:lang w:eastAsia="fr-FR"/>
        </w:rPr>
      </w:pPr>
      <w:hyperlink r:id="rId81" w:history="1">
        <w:r w:rsidR="0017137D" w:rsidRPr="00BD1B92">
          <w:rPr>
            <w:rFonts w:ascii="Helvetica" w:eastAsia="Times New Roman" w:hAnsi="Helvetica" w:cs="Helvetica"/>
            <w:b/>
            <w:bCs/>
            <w:color w:val="2E2E2E"/>
            <w:sz w:val="24"/>
            <w:szCs w:val="24"/>
            <w:bdr w:val="none" w:sz="0" w:space="0" w:color="auto" w:frame="1"/>
            <w:lang w:eastAsia="fr-FR"/>
          </w:rPr>
          <w:t>Construction sociale du risque : le cas des usages juvéniles de substances psychoactives</w:t>
        </w:r>
        <w:r w:rsidR="0017137D"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17137D" w:rsidRPr="00BD1B92" w:rsidRDefault="00BA16F7" w:rsidP="0017137D">
      <w:pPr>
        <w:spacing w:after="0" w:line="240" w:lineRule="auto"/>
        <w:rPr>
          <w:rFonts w:ascii="Helvetica" w:eastAsia="Times New Roman" w:hAnsi="Helvetica" w:cs="Helvetica"/>
          <w:b/>
          <w:bCs/>
          <w:color w:val="2E2E2E"/>
          <w:sz w:val="18"/>
          <w:szCs w:val="18"/>
          <w:lang w:eastAsia="fr-FR"/>
        </w:rPr>
      </w:pPr>
      <w:hyperlink r:id="rId82" w:history="1">
        <w:r w:rsidR="0017137D" w:rsidRPr="00BD1B92">
          <w:rPr>
            <w:rFonts w:ascii="Helvetica" w:eastAsia="Times New Roman" w:hAnsi="Helvetica" w:cs="Helvetica"/>
            <w:b/>
            <w:bCs/>
            <w:color w:val="243587"/>
            <w:sz w:val="16"/>
            <w:szCs w:val="16"/>
            <w:u w:val="single"/>
            <w:bdr w:val="none" w:sz="0" w:space="0" w:color="auto" w:frame="1"/>
            <w:lang w:eastAsia="fr-FR"/>
          </w:rPr>
          <w:t>P. PERETTI-WATEL</w:t>
        </w:r>
      </w:hyperlink>
      <w:r w:rsidR="0017137D" w:rsidRPr="00BD1B92">
        <w:rPr>
          <w:rFonts w:ascii="Helvetica" w:eastAsia="Times New Roman" w:hAnsi="Helvetica" w:cs="Helvetica"/>
          <w:b/>
          <w:bCs/>
          <w:color w:val="666666"/>
          <w:sz w:val="16"/>
          <w:szCs w:val="16"/>
          <w:bdr w:val="none" w:sz="0" w:space="0" w:color="auto" w:frame="1"/>
          <w:lang w:eastAsia="fr-FR"/>
        </w:rPr>
        <w:t xml:space="preserve"> </w:t>
      </w:r>
      <w:r w:rsidR="0017137D" w:rsidRPr="00BD1B92">
        <w:rPr>
          <w:rFonts w:ascii="Helvetica" w:eastAsia="Times New Roman" w:hAnsi="Helvetica" w:cs="Helvetica"/>
          <w:b/>
          <w:bCs/>
          <w:color w:val="2E2E2E"/>
          <w:sz w:val="18"/>
          <w:szCs w:val="18"/>
          <w:lang w:eastAsia="fr-FR"/>
        </w:rPr>
        <w:t xml:space="preserve">| </w:t>
      </w:r>
    </w:p>
    <w:p w:rsidR="0017137D" w:rsidRPr="00BD1B92" w:rsidRDefault="0017137D" w:rsidP="0017137D">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83" w:tooltip="Santé en action (La) (n°429 Septembre 2014)" w:history="1">
        <w:r w:rsidRPr="00BD1B92">
          <w:rPr>
            <w:rFonts w:ascii="Helvetica" w:eastAsia="Times New Roman" w:hAnsi="Helvetica" w:cs="Helvetica"/>
            <w:b/>
            <w:bCs/>
            <w:color w:val="243587"/>
            <w:sz w:val="16"/>
            <w:szCs w:val="16"/>
            <w:u w:val="single"/>
            <w:bdr w:val="none" w:sz="0" w:space="0" w:color="auto" w:frame="1"/>
            <w:lang w:eastAsia="fr-FR"/>
          </w:rPr>
          <w:t>Santé en action (La) (n°429, Septembre 2014)</w:t>
        </w:r>
      </w:hyperlink>
      <w:r w:rsidRPr="00BD1B92">
        <w:rPr>
          <w:rFonts w:ascii="Helvetica" w:eastAsia="Times New Roman" w:hAnsi="Helvetica" w:cs="Helvetica"/>
          <w:b/>
          <w:bCs/>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L'étude de la construction sociale des usages de drogues chez les jeunes est un préalable pour mettre en </w:t>
      </w:r>
      <w:proofErr w:type="spellStart"/>
      <w:r w:rsidRPr="00BD1B92">
        <w:rPr>
          <w:rFonts w:ascii="Helvetica" w:eastAsia="Times New Roman" w:hAnsi="Helvetica" w:cs="Helvetica"/>
          <w:i/>
          <w:iCs/>
          <w:color w:val="666666"/>
          <w:sz w:val="18"/>
          <w:szCs w:val="18"/>
          <w:bdr w:val="none" w:sz="0" w:space="0" w:color="auto" w:frame="1"/>
          <w:lang w:eastAsia="fr-FR"/>
        </w:rPr>
        <w:t>oeuvre</w:t>
      </w:r>
      <w:proofErr w:type="spellEnd"/>
      <w:r w:rsidRPr="00BD1B92">
        <w:rPr>
          <w:rFonts w:ascii="Helvetica" w:eastAsia="Times New Roman" w:hAnsi="Helvetica" w:cs="Helvetica"/>
          <w:i/>
          <w:iCs/>
          <w:color w:val="666666"/>
          <w:sz w:val="18"/>
          <w:szCs w:val="18"/>
          <w:bdr w:val="none" w:sz="0" w:space="0" w:color="auto" w:frame="1"/>
          <w:lang w:eastAsia="fr-FR"/>
        </w:rPr>
        <w:t xml:space="preserve"> des actions de prévention. L'ESSENTIEL : - Les jeunes usagers de substances psychoactives font l'objet d'une vision souvent </w:t>
      </w:r>
      <w:proofErr w:type="spellStart"/>
      <w:r w:rsidRPr="00BD1B92">
        <w:rPr>
          <w:rFonts w:ascii="Helvetica" w:eastAsia="Times New Roman" w:hAnsi="Helvetica" w:cs="Helvetica"/>
          <w:i/>
          <w:iCs/>
          <w:color w:val="666666"/>
          <w:sz w:val="18"/>
          <w:szCs w:val="18"/>
          <w:bdr w:val="none" w:sz="0" w:space="0" w:color="auto" w:frame="1"/>
          <w:lang w:eastAsia="fr-FR"/>
        </w:rPr>
        <w:t>stéréot</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11488" behindDoc="1" locked="0" layoutInCell="1" allowOverlap="1" wp14:anchorId="704D18E4" wp14:editId="58C0D684">
            <wp:simplePos x="0" y="0"/>
            <wp:positionH relativeFrom="column">
              <wp:posOffset>-4445</wp:posOffset>
            </wp:positionH>
            <wp:positionV relativeFrom="paragraph">
              <wp:posOffset>1270</wp:posOffset>
            </wp:positionV>
            <wp:extent cx="952500" cy="1333500"/>
            <wp:effectExtent l="0" t="0" r="0" b="0"/>
            <wp:wrapTight wrapText="bothSides">
              <wp:wrapPolygon edited="0">
                <wp:start x="0" y="0"/>
                <wp:lineTo x="0" y="21291"/>
                <wp:lineTo x="21168" y="21291"/>
                <wp:lineTo x="21168" y="0"/>
                <wp:lineTo x="0" y="0"/>
              </wp:wrapPolygon>
            </wp:wrapTight>
            <wp:docPr id="4" name="Image 4" descr="https://bdoc.ofdt.fr/getimage.php?url_image=http%3A%2F%2Fimages-eu.amazon.com%2Fimages%2FP%2F%21%21isbn%21%21.08.MZZZZZZZ.jpg&amp;noticecode=&amp;vigurl=http%3A%2F%2Fwww.ofdt.fr%2Fofdtdev%2Flive%2Fimages%2FPMB%2FSA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doc.ofdt.fr/getimage.php?url_image=http%3A%2F%2Fimages-eu.amazon.com%2Fimages%2FP%2F%21%21isbn%21%21.08.MZZZZZZZ.jpg&amp;noticecode=&amp;vigurl=http%3A%2F%2Fwww.ofdt.fr%2Fofdtdev%2Flive%2Fimages%2FPMB%2FSA429.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17137D" w:rsidRPr="00BD1B92" w:rsidRDefault="00BA16F7" w:rsidP="0017137D">
      <w:pPr>
        <w:spacing w:after="0" w:line="240" w:lineRule="auto"/>
        <w:textAlignment w:val="baseline"/>
        <w:outlineLvl w:val="2"/>
        <w:rPr>
          <w:rFonts w:ascii="Helvetica" w:eastAsia="Times New Roman" w:hAnsi="Helvetica" w:cs="Helvetica"/>
          <w:b/>
          <w:bCs/>
          <w:color w:val="2E2E2E"/>
          <w:sz w:val="24"/>
          <w:szCs w:val="24"/>
          <w:lang w:eastAsia="fr-FR"/>
        </w:rPr>
      </w:pPr>
      <w:hyperlink r:id="rId84" w:history="1">
        <w:r w:rsidR="0017137D" w:rsidRPr="00BD1B92">
          <w:rPr>
            <w:rFonts w:ascii="Helvetica" w:eastAsia="Times New Roman" w:hAnsi="Helvetica" w:cs="Helvetica"/>
            <w:b/>
            <w:bCs/>
            <w:color w:val="2E2E2E"/>
            <w:sz w:val="24"/>
            <w:szCs w:val="24"/>
            <w:bdr w:val="none" w:sz="0" w:space="0" w:color="auto" w:frame="1"/>
            <w:lang w:eastAsia="fr-FR"/>
          </w:rPr>
          <w:t xml:space="preserve">Défis et prises de risque : du « Binge </w:t>
        </w:r>
        <w:proofErr w:type="spellStart"/>
        <w:r w:rsidR="0017137D" w:rsidRPr="00BD1B92">
          <w:rPr>
            <w:rFonts w:ascii="Helvetica" w:eastAsia="Times New Roman" w:hAnsi="Helvetica" w:cs="Helvetica"/>
            <w:b/>
            <w:bCs/>
            <w:color w:val="2E2E2E"/>
            <w:sz w:val="24"/>
            <w:szCs w:val="24"/>
            <w:bdr w:val="none" w:sz="0" w:space="0" w:color="auto" w:frame="1"/>
            <w:lang w:eastAsia="fr-FR"/>
          </w:rPr>
          <w:t>Drinking</w:t>
        </w:r>
        <w:proofErr w:type="spellEnd"/>
        <w:r w:rsidR="0017137D" w:rsidRPr="00BD1B92">
          <w:rPr>
            <w:rFonts w:ascii="Helvetica" w:eastAsia="Times New Roman" w:hAnsi="Helvetica" w:cs="Helvetica"/>
            <w:b/>
            <w:bCs/>
            <w:color w:val="2E2E2E"/>
            <w:sz w:val="24"/>
            <w:szCs w:val="24"/>
            <w:bdr w:val="none" w:sz="0" w:space="0" w:color="auto" w:frame="1"/>
            <w:lang w:eastAsia="fr-FR"/>
          </w:rPr>
          <w:t xml:space="preserve"> » à la « </w:t>
        </w:r>
        <w:proofErr w:type="spellStart"/>
        <w:r w:rsidR="0017137D" w:rsidRPr="00BD1B92">
          <w:rPr>
            <w:rFonts w:ascii="Helvetica" w:eastAsia="Times New Roman" w:hAnsi="Helvetica" w:cs="Helvetica"/>
            <w:b/>
            <w:bCs/>
            <w:color w:val="2E2E2E"/>
            <w:sz w:val="24"/>
            <w:szCs w:val="24"/>
            <w:bdr w:val="none" w:sz="0" w:space="0" w:color="auto" w:frame="1"/>
            <w:lang w:eastAsia="fr-FR"/>
          </w:rPr>
          <w:t>Necknomination</w:t>
        </w:r>
        <w:proofErr w:type="spellEnd"/>
        <w:r w:rsidR="0017137D" w:rsidRPr="00BD1B92">
          <w:rPr>
            <w:rFonts w:ascii="Helvetica" w:eastAsia="Times New Roman" w:hAnsi="Helvetica" w:cs="Helvetica"/>
            <w:b/>
            <w:bCs/>
            <w:color w:val="2E2E2E"/>
            <w:sz w:val="24"/>
            <w:szCs w:val="24"/>
            <w:bdr w:val="none" w:sz="0" w:space="0" w:color="auto" w:frame="1"/>
            <w:lang w:eastAsia="fr-FR"/>
          </w:rPr>
          <w:t xml:space="preserve"> »</w:t>
        </w:r>
        <w:r w:rsidR="0017137D"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17137D" w:rsidRPr="00BD1B92" w:rsidRDefault="00BA16F7" w:rsidP="0017137D">
      <w:pPr>
        <w:spacing w:after="0" w:line="240" w:lineRule="auto"/>
        <w:rPr>
          <w:rFonts w:ascii="Helvetica" w:eastAsia="Times New Roman" w:hAnsi="Helvetica" w:cs="Helvetica"/>
          <w:b/>
          <w:bCs/>
          <w:color w:val="2E2E2E"/>
          <w:sz w:val="18"/>
          <w:szCs w:val="18"/>
          <w:lang w:eastAsia="fr-FR"/>
        </w:rPr>
      </w:pPr>
      <w:hyperlink r:id="rId85" w:history="1">
        <w:r w:rsidR="0017137D" w:rsidRPr="00BD1B92">
          <w:rPr>
            <w:rFonts w:ascii="Helvetica" w:eastAsia="Times New Roman" w:hAnsi="Helvetica" w:cs="Helvetica"/>
            <w:b/>
            <w:bCs/>
            <w:color w:val="243587"/>
            <w:sz w:val="16"/>
            <w:szCs w:val="16"/>
            <w:u w:val="single"/>
            <w:bdr w:val="none" w:sz="0" w:space="0" w:color="auto" w:frame="1"/>
            <w:lang w:eastAsia="fr-FR"/>
          </w:rPr>
          <w:t>D. MOURGUES</w:t>
        </w:r>
      </w:hyperlink>
      <w:r w:rsidR="0017137D" w:rsidRPr="00BD1B92">
        <w:rPr>
          <w:rFonts w:ascii="Helvetica" w:eastAsia="Times New Roman" w:hAnsi="Helvetica" w:cs="Helvetica"/>
          <w:b/>
          <w:bCs/>
          <w:color w:val="666666"/>
          <w:sz w:val="16"/>
          <w:szCs w:val="16"/>
          <w:bdr w:val="none" w:sz="0" w:space="0" w:color="auto" w:frame="1"/>
          <w:lang w:eastAsia="fr-FR"/>
        </w:rPr>
        <w:t xml:space="preserve"> </w:t>
      </w:r>
      <w:r w:rsidR="0017137D" w:rsidRPr="00BD1B92">
        <w:rPr>
          <w:rFonts w:ascii="Helvetica" w:eastAsia="Times New Roman" w:hAnsi="Helvetica" w:cs="Helvetica"/>
          <w:b/>
          <w:bCs/>
          <w:color w:val="2E2E2E"/>
          <w:sz w:val="18"/>
          <w:szCs w:val="18"/>
          <w:lang w:eastAsia="fr-FR"/>
        </w:rPr>
        <w:t xml:space="preserve">| </w:t>
      </w:r>
    </w:p>
    <w:p w:rsidR="0017137D" w:rsidRPr="00BD1B92" w:rsidRDefault="0017137D" w:rsidP="0017137D">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86" w:tooltip="Santé en action (La) (n°429 Septembre 2014)" w:history="1">
        <w:r w:rsidRPr="00BD1B92">
          <w:rPr>
            <w:rFonts w:ascii="Helvetica" w:eastAsia="Times New Roman" w:hAnsi="Helvetica" w:cs="Helvetica"/>
            <w:b/>
            <w:bCs/>
            <w:color w:val="65409C"/>
            <w:sz w:val="16"/>
            <w:szCs w:val="16"/>
            <w:u w:val="single"/>
            <w:bdr w:val="none" w:sz="0" w:space="0" w:color="auto" w:frame="1"/>
            <w:lang w:eastAsia="fr-FR"/>
          </w:rPr>
          <w:t>Santé en action (La) (n°429, Septembre 2014)</w:t>
        </w:r>
      </w:hyperlink>
      <w:r w:rsidRPr="00BD1B92">
        <w:rPr>
          <w:rFonts w:ascii="Helvetica" w:eastAsia="Times New Roman" w:hAnsi="Helvetica" w:cs="Helvetica"/>
          <w:b/>
          <w:bCs/>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Les garçons sont plus enclins à se lancer des défis quand les filles prennent des risques à l'encontre d'elles-mêmes, mais les comportements tendent à évoluer. L'ESSENTIEL : - Les influences psychosociales semblent déterminantes dans </w:t>
      </w:r>
      <w:proofErr w:type="gramStart"/>
      <w:r w:rsidRPr="00BD1B92">
        <w:rPr>
          <w:rFonts w:ascii="Helvetica" w:eastAsia="Times New Roman" w:hAnsi="Helvetica" w:cs="Helvetica"/>
          <w:i/>
          <w:iCs/>
          <w:color w:val="666666"/>
          <w:sz w:val="18"/>
          <w:szCs w:val="18"/>
          <w:bdr w:val="none" w:sz="0" w:space="0" w:color="auto" w:frame="1"/>
          <w:lang w:eastAsia="fr-FR"/>
        </w:rPr>
        <w:t>les usage</w:t>
      </w:r>
      <w:proofErr w:type="gram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Default="0017137D" w:rsidP="0017137D">
      <w:pPr>
        <w:spacing w:after="0" w:line="240" w:lineRule="auto"/>
        <w:rPr>
          <w:rFonts w:ascii="Helvetica" w:eastAsia="Times New Roman" w:hAnsi="Helvetica" w:cs="Helvetica"/>
          <w:color w:val="2E2E2E"/>
          <w:sz w:val="18"/>
          <w:szCs w:val="18"/>
          <w:lang w:eastAsia="fr-FR"/>
        </w:rPr>
      </w:pPr>
    </w:p>
    <w:p w:rsidR="0017137D" w:rsidRPr="00BD1B92" w:rsidRDefault="0017137D" w:rsidP="0017137D">
      <w:pPr>
        <w:spacing w:after="0" w:line="240" w:lineRule="auto"/>
        <w:rPr>
          <w:rFonts w:ascii="Helvetica" w:eastAsia="Times New Roman" w:hAnsi="Helvetica" w:cs="Helvetica"/>
          <w:color w:val="2E2E2E"/>
          <w:sz w:val="18"/>
          <w:szCs w:val="18"/>
          <w:lang w:eastAsia="fr-FR"/>
        </w:rPr>
      </w:pPr>
    </w:p>
    <w:p w:rsidR="00BD1B92" w:rsidRPr="00BD1B92" w:rsidRDefault="00BD1B92"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5648" behindDoc="1" locked="0" layoutInCell="1" allowOverlap="1">
            <wp:simplePos x="0" y="0"/>
            <wp:positionH relativeFrom="column">
              <wp:posOffset>-4445</wp:posOffset>
            </wp:positionH>
            <wp:positionV relativeFrom="paragraph">
              <wp:posOffset>-635</wp:posOffset>
            </wp:positionV>
            <wp:extent cx="904875" cy="1276350"/>
            <wp:effectExtent l="0" t="0" r="9525" b="0"/>
            <wp:wrapTight wrapText="bothSides">
              <wp:wrapPolygon edited="0">
                <wp:start x="0" y="0"/>
                <wp:lineTo x="0" y="21278"/>
                <wp:lineTo x="21373" y="21278"/>
                <wp:lineTo x="21373" y="0"/>
                <wp:lineTo x="0" y="0"/>
              </wp:wrapPolygon>
            </wp:wrapTight>
            <wp:docPr id="21" name="Image 21" descr="https://bdoc.ofdt.fr/getimage.php?notice_id=8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doc.ofdt.fr/getimage.php?notice_id=8110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048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88" w:history="1">
        <w:r w:rsidR="00BD1B92" w:rsidRPr="00BD1B92">
          <w:rPr>
            <w:rFonts w:ascii="Helvetica" w:eastAsia="Times New Roman" w:hAnsi="Helvetica" w:cs="Helvetica"/>
            <w:b/>
            <w:bCs/>
            <w:color w:val="2E2E2E"/>
            <w:sz w:val="24"/>
            <w:szCs w:val="24"/>
            <w:bdr w:val="none" w:sz="0" w:space="0" w:color="auto" w:frame="1"/>
            <w:lang w:eastAsia="fr-FR"/>
          </w:rPr>
          <w:t xml:space="preserve">Le programme américain Good </w:t>
        </w:r>
        <w:proofErr w:type="spellStart"/>
        <w:r w:rsidR="00BD1B92" w:rsidRPr="00BD1B92">
          <w:rPr>
            <w:rFonts w:ascii="Helvetica" w:eastAsia="Times New Roman" w:hAnsi="Helvetica" w:cs="Helvetica"/>
            <w:b/>
            <w:bCs/>
            <w:color w:val="2E2E2E"/>
            <w:sz w:val="24"/>
            <w:szCs w:val="24"/>
            <w:bdr w:val="none" w:sz="0" w:space="0" w:color="auto" w:frame="1"/>
            <w:lang w:eastAsia="fr-FR"/>
          </w:rPr>
          <w:t>Behavior</w:t>
        </w:r>
        <w:proofErr w:type="spellEnd"/>
        <w:r w:rsidR="00BD1B92" w:rsidRPr="00BD1B92">
          <w:rPr>
            <w:rFonts w:ascii="Helvetica" w:eastAsia="Times New Roman" w:hAnsi="Helvetica" w:cs="Helvetica"/>
            <w:b/>
            <w:bCs/>
            <w:color w:val="2E2E2E"/>
            <w:sz w:val="24"/>
            <w:szCs w:val="24"/>
            <w:bdr w:val="none" w:sz="0" w:space="0" w:color="auto" w:frame="1"/>
            <w:lang w:eastAsia="fr-FR"/>
          </w:rPr>
          <w:t xml:space="preserve"> Game : premiers éléments de compréhension de sa transférabilité en France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89" w:history="1">
        <w:r w:rsidR="00BD1B92" w:rsidRPr="00BD1B92">
          <w:rPr>
            <w:rFonts w:ascii="Helvetica" w:eastAsia="Times New Roman" w:hAnsi="Helvetica" w:cs="Helvetica"/>
            <w:b/>
            <w:bCs/>
            <w:color w:val="243587"/>
            <w:sz w:val="16"/>
            <w:szCs w:val="16"/>
            <w:u w:val="single"/>
            <w:bdr w:val="none" w:sz="0" w:space="0" w:color="auto" w:frame="1"/>
            <w:lang w:eastAsia="fr-FR"/>
          </w:rPr>
          <w:t>M. KIEFEL</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90" w:history="1">
        <w:r w:rsidR="00BD1B92" w:rsidRPr="00BD1B92">
          <w:rPr>
            <w:rFonts w:ascii="Helvetica" w:eastAsia="Times New Roman" w:hAnsi="Helvetica" w:cs="Helvetica"/>
            <w:b/>
            <w:bCs/>
            <w:color w:val="243587"/>
            <w:sz w:val="16"/>
            <w:szCs w:val="16"/>
            <w:u w:val="single"/>
            <w:bdr w:val="none" w:sz="0" w:space="0" w:color="auto" w:frame="1"/>
            <w:lang w:eastAsia="fr-FR"/>
          </w:rPr>
          <w:t>C. REYNAUD-MAURUPT</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91" w:history="1">
        <w:r w:rsidR="00BD1B92" w:rsidRPr="00BD1B92">
          <w:rPr>
            <w:rFonts w:ascii="Helvetica" w:eastAsia="Times New Roman" w:hAnsi="Helvetica" w:cs="Helvetica"/>
            <w:b/>
            <w:bCs/>
            <w:color w:val="243587"/>
            <w:sz w:val="16"/>
            <w:szCs w:val="16"/>
            <w:u w:val="single"/>
            <w:bdr w:val="none" w:sz="0" w:space="0" w:color="auto" w:frame="1"/>
            <w:lang w:eastAsia="fr-FR"/>
          </w:rPr>
          <w:t>E. POIDEVIN</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92" w:tooltip="Education, Santé, Sociétés (Vol.5, n°1 Novembre 2018)" w:history="1">
        <w:r w:rsidRPr="00BD1B92">
          <w:rPr>
            <w:rFonts w:ascii="Helvetica" w:eastAsia="Times New Roman" w:hAnsi="Helvetica" w:cs="Helvetica"/>
            <w:b/>
            <w:bCs/>
            <w:color w:val="243587"/>
            <w:sz w:val="16"/>
            <w:szCs w:val="16"/>
            <w:u w:val="single"/>
            <w:bdr w:val="none" w:sz="0" w:space="0" w:color="auto" w:frame="1"/>
            <w:lang w:eastAsia="fr-FR"/>
          </w:rPr>
          <w:t>Education, Santé, Sociétés (Vol.5, n°1, Novembre 2018)</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FRANÇAIS : Le Good </w:t>
      </w:r>
      <w:proofErr w:type="spellStart"/>
      <w:r w:rsidRPr="00BD1B92">
        <w:rPr>
          <w:rFonts w:ascii="Helvetica" w:eastAsia="Times New Roman" w:hAnsi="Helvetica" w:cs="Helvetica"/>
          <w:i/>
          <w:iCs/>
          <w:color w:val="666666"/>
          <w:sz w:val="18"/>
          <w:szCs w:val="18"/>
          <w:bdr w:val="none" w:sz="0" w:space="0" w:color="auto" w:frame="1"/>
          <w:lang w:eastAsia="fr-FR"/>
        </w:rPr>
        <w:t>Behavior</w:t>
      </w:r>
      <w:proofErr w:type="spellEnd"/>
      <w:r w:rsidRPr="00BD1B92">
        <w:rPr>
          <w:rFonts w:ascii="Helvetica" w:eastAsia="Times New Roman" w:hAnsi="Helvetica" w:cs="Helvetica"/>
          <w:i/>
          <w:iCs/>
          <w:color w:val="666666"/>
          <w:sz w:val="18"/>
          <w:szCs w:val="18"/>
          <w:bdr w:val="none" w:sz="0" w:space="0" w:color="auto" w:frame="1"/>
          <w:lang w:eastAsia="fr-FR"/>
        </w:rPr>
        <w:t xml:space="preserve"> Game (GBG) est un programme de prévention américain destiné aux enfants de l'école élémentaire. Son efficacité en matière de santé publique a été démontrée par plusieurs études scientifiques et un suivi de long terme[...]</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6672" behindDoc="1" locked="0" layoutInCell="1" allowOverlap="1">
            <wp:simplePos x="0" y="0"/>
            <wp:positionH relativeFrom="column">
              <wp:posOffset>-4445</wp:posOffset>
            </wp:positionH>
            <wp:positionV relativeFrom="paragraph">
              <wp:posOffset>1905</wp:posOffset>
            </wp:positionV>
            <wp:extent cx="914400" cy="1409700"/>
            <wp:effectExtent l="0" t="0" r="0" b="0"/>
            <wp:wrapTight wrapText="bothSides">
              <wp:wrapPolygon edited="0">
                <wp:start x="0" y="0"/>
                <wp:lineTo x="0" y="21308"/>
                <wp:lineTo x="21150" y="21308"/>
                <wp:lineTo x="21150" y="0"/>
                <wp:lineTo x="0" y="0"/>
              </wp:wrapPolygon>
            </wp:wrapTight>
            <wp:docPr id="22" name="Image 22" descr="https://bdoc.ofdt.fr/getimage.php?url_image=http%3A%2F%2Fimages-eu.amazon.com%2Fimages%2FP%2F%21%21isbn%21%21.08.MZZZZZZZ.jpg&amp;noticecode=&amp;vigurl=http%3A%2F%2Fwww.ofdt.fr%2Fofdtdev%2Flive%2Fimages%2FPMB%2FJ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bdoc.ofdt.fr/getimage.php?url_image=http%3A%2F%2Fimages-eu.amazon.com%2Fimages%2FP%2F%21%21isbn%21%21.08.MZZZZZZZ.jpg&amp;noticecode=&amp;vigurl=http%3A%2F%2Fwww.ofdt.fr%2Fofdtdev%2Flive%2Fimages%2FPMB%2FJAD2016.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14400" cy="1409700"/>
                    </a:xfrm>
                    <a:prstGeom prst="rect">
                      <a:avLst/>
                    </a:prstGeom>
                    <a:noFill/>
                    <a:ln>
                      <a:noFill/>
                    </a:ln>
                  </pic:spPr>
                </pic:pic>
              </a:graphicData>
            </a:graphic>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Chapitre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94" w:history="1">
        <w:r w:rsidR="00BD1B92" w:rsidRPr="00BD1B92">
          <w:rPr>
            <w:rFonts w:ascii="Helvetica" w:eastAsia="Times New Roman" w:hAnsi="Helvetica" w:cs="Helvetica"/>
            <w:b/>
            <w:bCs/>
            <w:color w:val="2E2E2E"/>
            <w:sz w:val="24"/>
            <w:szCs w:val="24"/>
            <w:bdr w:val="none" w:sz="0" w:space="0" w:color="auto" w:frame="1"/>
            <w:lang w:eastAsia="fr-FR"/>
          </w:rPr>
          <w:t>Les approches psychosociales, mode efficace de prévention</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95" w:history="1">
        <w:r w:rsidR="00BD1B92" w:rsidRPr="00BD1B92">
          <w:rPr>
            <w:rFonts w:ascii="Helvetica" w:eastAsia="Times New Roman" w:hAnsi="Helvetica" w:cs="Helvetica"/>
            <w:b/>
            <w:bCs/>
            <w:color w:val="243587"/>
            <w:sz w:val="16"/>
            <w:szCs w:val="16"/>
            <w:u w:val="single"/>
            <w:bdr w:val="none" w:sz="0" w:space="0" w:color="auto" w:frame="1"/>
            <w:lang w:eastAsia="fr-FR"/>
          </w:rPr>
          <w:t>C. MUTATAYI</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96" w:history="1">
        <w:r w:rsidR="00BD1B92" w:rsidRPr="00BD1B92">
          <w:rPr>
            <w:rFonts w:ascii="Helvetica" w:eastAsia="Times New Roman" w:hAnsi="Helvetica" w:cs="Helvetica"/>
            <w:b/>
            <w:bCs/>
            <w:color w:val="243587"/>
            <w:sz w:val="16"/>
            <w:szCs w:val="16"/>
            <w:u w:val="single"/>
            <w:bdr w:val="none" w:sz="0" w:space="0" w:color="auto" w:frame="1"/>
            <w:lang w:eastAsia="fr-FR"/>
          </w:rPr>
          <w:t>Saint-Denis : OFDT</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2016</w:t>
      </w:r>
      <w:r w:rsidR="00BD1B92"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L'efficacité des programmes de prévention des usages de drogues, soit leur capacité à réduire les pratiques addictives ou à peser sur les facteurs de risque ou de protection, est au </w:t>
      </w:r>
      <w:proofErr w:type="spellStart"/>
      <w:r w:rsidRPr="00BD1B92">
        <w:rPr>
          <w:rFonts w:ascii="Helvetica" w:eastAsia="Times New Roman" w:hAnsi="Helvetica" w:cs="Helvetica"/>
          <w:i/>
          <w:iCs/>
          <w:color w:val="666666"/>
          <w:sz w:val="18"/>
          <w:szCs w:val="18"/>
          <w:bdr w:val="none" w:sz="0" w:space="0" w:color="auto" w:frame="1"/>
          <w:lang w:eastAsia="fr-FR"/>
        </w:rPr>
        <w:t>coeur</w:t>
      </w:r>
      <w:proofErr w:type="spellEnd"/>
      <w:r w:rsidRPr="00BD1B92">
        <w:rPr>
          <w:rFonts w:ascii="Helvetica" w:eastAsia="Times New Roman" w:hAnsi="Helvetica" w:cs="Helvetica"/>
          <w:i/>
          <w:iCs/>
          <w:color w:val="666666"/>
          <w:sz w:val="18"/>
          <w:szCs w:val="18"/>
          <w:bdr w:val="none" w:sz="0" w:space="0" w:color="auto" w:frame="1"/>
          <w:lang w:eastAsia="fr-FR"/>
        </w:rPr>
        <w:t xml:space="preserve"> de nombreuses recherches (la plupart nord-américaines). P[...]</w:t>
      </w:r>
      <w:r w:rsidRPr="00BD1B92">
        <w:rPr>
          <w:rFonts w:ascii="Helvetica" w:eastAsia="Times New Roman" w:hAnsi="Helvetica" w:cs="Helvetica"/>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p>
    <w:p w:rsid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D64D59" w:rsidP="002679C3">
      <w:pPr>
        <w:spacing w:after="150" w:line="281" w:lineRule="atLeast"/>
        <w:rPr>
          <w:rFonts w:ascii="Helvetica" w:eastAsia="Times New Roman" w:hAnsi="Helvetica" w:cs="Helvetica"/>
          <w:color w:val="2E2E2E"/>
          <w:sz w:val="23"/>
          <w:szCs w:val="23"/>
          <w:lang w:eastAsia="fr-FR"/>
        </w:rPr>
      </w:pPr>
      <w:r w:rsidRPr="009068FF">
        <w:rPr>
          <w:noProof/>
        </w:rPr>
        <w:drawing>
          <wp:anchor distT="0" distB="0" distL="114300" distR="114300" simplePos="0" relativeHeight="251705344" behindDoc="0" locked="0" layoutInCell="1" allowOverlap="1">
            <wp:simplePos x="0" y="0"/>
            <wp:positionH relativeFrom="column">
              <wp:posOffset>-1905</wp:posOffset>
            </wp:positionH>
            <wp:positionV relativeFrom="paragraph">
              <wp:posOffset>176061</wp:posOffset>
            </wp:positionV>
            <wp:extent cx="1000125" cy="1428750"/>
            <wp:effectExtent l="0" t="0" r="9525" b="0"/>
            <wp:wrapSquare wrapText="bothSides"/>
            <wp:docPr id="23" name="Image 23" descr="https://bdoc.ofdt.fr/getimage.php?url_image=http%3A%2F%2Fimages-eu.amazon.com%2Fimages%2FP%2F%21%21isbn%21%21.08.MZZZZZZZ.jpg&amp;noticecode=&amp;vigurl=http%3A%2F%2Fwww.ofdt.fr%2Fofdtdev%2Flive%2Fimages%2FPMB%2FArjel2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bdoc.ofdt.fr/getimage.php?url_image=http%3A%2F%2Fimages-eu.amazon.com%2Fimages%2FP%2F%21%21isbn%21%21.08.MZZZZZZZ.jpg&amp;noticecode=&amp;vigurl=http%3A%2F%2Fwww.ofdt.fr%2Fofdtdev%2Flive%2Fimages%2FPMB%2FArjel2013-2.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B92" w:rsidRPr="00BD1B92">
        <w:rPr>
          <w:rFonts w:ascii="Helvetica" w:eastAsia="Times New Roman" w:hAnsi="Helvetica" w:cs="Helvetica"/>
          <w:color w:val="2E2E2E"/>
          <w:sz w:val="23"/>
          <w:szCs w:val="23"/>
          <w:lang w:eastAsia="fr-FR"/>
        </w:rPr>
        <w:t xml:space="preserve">Rapport </w:t>
      </w:r>
    </w:p>
    <w:p w:rsidR="00BD1B92" w:rsidRPr="00BD1B92" w:rsidRDefault="00BA16F7" w:rsidP="002679C3">
      <w:pPr>
        <w:spacing w:after="0" w:line="240" w:lineRule="auto"/>
        <w:textAlignment w:val="baseline"/>
        <w:outlineLvl w:val="2"/>
        <w:rPr>
          <w:rFonts w:ascii="Helvetica" w:eastAsia="Times New Roman" w:hAnsi="Helvetica" w:cs="Helvetica"/>
          <w:b/>
          <w:bCs/>
          <w:color w:val="2E2E2E"/>
          <w:sz w:val="24"/>
          <w:szCs w:val="24"/>
          <w:lang w:eastAsia="fr-FR"/>
        </w:rPr>
      </w:pPr>
      <w:hyperlink r:id="rId98" w:history="1">
        <w:r w:rsidR="00BD1B92" w:rsidRPr="00BD1B92">
          <w:rPr>
            <w:rFonts w:ascii="Helvetica" w:eastAsia="Times New Roman" w:hAnsi="Helvetica" w:cs="Helvetica"/>
            <w:b/>
            <w:bCs/>
            <w:color w:val="2E2E2E"/>
            <w:sz w:val="24"/>
            <w:szCs w:val="24"/>
            <w:bdr w:val="none" w:sz="0" w:space="0" w:color="auto" w:frame="1"/>
            <w:lang w:eastAsia="fr-FR"/>
          </w:rPr>
          <w:t>Lutter contre le jeu excessif ou pathologique. Recommandations trois ans après l'adoption de la loi d'ouverture du marché des jeux en ligne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2679C3">
      <w:pPr>
        <w:spacing w:after="150" w:line="240" w:lineRule="auto"/>
        <w:rPr>
          <w:rFonts w:ascii="Helvetica" w:eastAsia="Times New Roman" w:hAnsi="Helvetica" w:cs="Helvetica"/>
          <w:b/>
          <w:bCs/>
          <w:color w:val="2E2E2E"/>
          <w:sz w:val="18"/>
          <w:szCs w:val="18"/>
          <w:lang w:eastAsia="fr-FR"/>
        </w:rPr>
      </w:pPr>
      <w:hyperlink r:id="rId99" w:history="1">
        <w:r w:rsidR="00BD1B92" w:rsidRPr="00BD1B92">
          <w:rPr>
            <w:rFonts w:ascii="Helvetica" w:eastAsia="Times New Roman" w:hAnsi="Helvetica" w:cs="Helvetica"/>
            <w:b/>
            <w:bCs/>
            <w:color w:val="243587"/>
            <w:sz w:val="16"/>
            <w:szCs w:val="16"/>
            <w:u w:val="single"/>
            <w:bdr w:val="none" w:sz="0" w:space="0" w:color="auto" w:frame="1"/>
            <w:lang w:eastAsia="fr-FR"/>
          </w:rPr>
          <w:t>ARJEL</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00" w:history="1">
        <w:r w:rsidR="00BD1B92" w:rsidRPr="00BD1B92">
          <w:rPr>
            <w:rFonts w:ascii="Helvetica" w:eastAsia="Times New Roman" w:hAnsi="Helvetica" w:cs="Helvetica"/>
            <w:b/>
            <w:bCs/>
            <w:color w:val="243587"/>
            <w:sz w:val="16"/>
            <w:szCs w:val="16"/>
            <w:u w:val="single"/>
            <w:bdr w:val="none" w:sz="0" w:space="0" w:color="auto" w:frame="1"/>
            <w:lang w:eastAsia="fr-FR"/>
          </w:rPr>
          <w:t xml:space="preserve">Paris : </w:t>
        </w:r>
        <w:proofErr w:type="spellStart"/>
        <w:r w:rsidR="00BD1B92" w:rsidRPr="00BD1B92">
          <w:rPr>
            <w:rFonts w:ascii="Helvetica" w:eastAsia="Times New Roman" w:hAnsi="Helvetica" w:cs="Helvetica"/>
            <w:b/>
            <w:bCs/>
            <w:color w:val="243587"/>
            <w:sz w:val="16"/>
            <w:szCs w:val="16"/>
            <w:u w:val="single"/>
            <w:bdr w:val="none" w:sz="0" w:space="0" w:color="auto" w:frame="1"/>
            <w:lang w:eastAsia="fr-FR"/>
          </w:rPr>
          <w:t>Arjel</w:t>
        </w:r>
        <w:proofErr w:type="spellEnd"/>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2013</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2679C3">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Les jeux d'argent et de hasard, qu'ils soient en ligne ou en dur, présentent un risque d'addiction pour les joueurs. Les pouvoirs publics, s'ils souhaitent réguler cette activité particulière, se trouvent alors dans l'obligation sanitaire de c[...]</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D64D59"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lastRenderedPageBreak/>
        <w:drawing>
          <wp:anchor distT="0" distB="0" distL="114300" distR="114300" simplePos="0" relativeHeight="251677696" behindDoc="1" locked="0" layoutInCell="1" allowOverlap="1">
            <wp:simplePos x="0" y="0"/>
            <wp:positionH relativeFrom="column">
              <wp:posOffset>-1270</wp:posOffset>
            </wp:positionH>
            <wp:positionV relativeFrom="paragraph">
              <wp:posOffset>116730</wp:posOffset>
            </wp:positionV>
            <wp:extent cx="1000125" cy="1428750"/>
            <wp:effectExtent l="0" t="0" r="9525" b="0"/>
            <wp:wrapTight wrapText="bothSides">
              <wp:wrapPolygon edited="0">
                <wp:start x="0" y="0"/>
                <wp:lineTo x="0" y="21312"/>
                <wp:lineTo x="21394" y="21312"/>
                <wp:lineTo x="21394" y="0"/>
                <wp:lineTo x="0" y="0"/>
              </wp:wrapPolygon>
            </wp:wrapTight>
            <wp:docPr id="24" name="Image 24" descr="https://bdoc.ofdt.fr/getimage.php?url_image=http%3A%2F%2Fimages-eu.amazon.com%2Fimages%2FP%2F%21%21isbn%21%21.08.MZZZZZZZ.jpg&amp;noticecode=&amp;vigurl=http%3A%2F%2Fwww.ofdt.fr%2Fofdtdev%2Flive%2Fimages%2FPMB%2FMonado201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bdoc.ofdt.fr/getimage.php?url_image=http%3A%2F%2Fimages-eu.amazon.com%2Fimages%2FP%2F%21%21isbn%21%21.08.MZZZZZZZ.jpg&amp;noticecode=&amp;vigurl=http%3A%2F%2Fwww.ofdt.fr%2Fofdtdev%2Flive%2Fimages%2FPMB%2FMonado2012s.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B92"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02" w:history="1">
        <w:r w:rsidR="00BD1B92" w:rsidRPr="00BD1B92">
          <w:rPr>
            <w:rFonts w:ascii="Helvetica" w:eastAsia="Times New Roman" w:hAnsi="Helvetica" w:cs="Helvetica"/>
            <w:b/>
            <w:bCs/>
            <w:color w:val="2E2E2E"/>
            <w:sz w:val="24"/>
            <w:szCs w:val="24"/>
            <w:bdr w:val="none" w:sz="0" w:space="0" w:color="auto" w:frame="1"/>
            <w:lang w:eastAsia="fr-FR"/>
          </w:rPr>
          <w:t>Mon ado et les substances. Le point de vue des parents sur la consommation d'alcool, de tabac et de cannabis à l'adolescence. Rapport d'enquête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03" w:history="1">
        <w:r w:rsidR="00BD1B92" w:rsidRPr="00BD1B92">
          <w:rPr>
            <w:rFonts w:ascii="Helvetica" w:eastAsia="Times New Roman" w:hAnsi="Helvetica" w:cs="Helvetica"/>
            <w:b/>
            <w:bCs/>
            <w:color w:val="243587"/>
            <w:sz w:val="16"/>
            <w:szCs w:val="16"/>
            <w:u w:val="single"/>
            <w:bdr w:val="none" w:sz="0" w:space="0" w:color="auto" w:frame="1"/>
            <w:lang w:eastAsia="fr-FR"/>
          </w:rPr>
          <w:t>S. DONZÉ</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04" w:history="1">
        <w:r w:rsidR="00BD1B92" w:rsidRPr="00BD1B92">
          <w:rPr>
            <w:rFonts w:ascii="Helvetica" w:eastAsia="Times New Roman" w:hAnsi="Helvetica" w:cs="Helvetica"/>
            <w:b/>
            <w:bCs/>
            <w:color w:val="243587"/>
            <w:sz w:val="16"/>
            <w:szCs w:val="16"/>
            <w:u w:val="single"/>
            <w:bdr w:val="none" w:sz="0" w:space="0" w:color="auto" w:frame="1"/>
            <w:lang w:eastAsia="fr-FR"/>
          </w:rPr>
          <w:t>Fédération genevoise pour la prévention de l'alcoolisme (Genève)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05" w:history="1">
        <w:r w:rsidR="00BD1B92" w:rsidRPr="00BD1B92">
          <w:rPr>
            <w:rFonts w:ascii="Helvetica" w:eastAsia="Times New Roman" w:hAnsi="Helvetica" w:cs="Helvetica"/>
            <w:b/>
            <w:bCs/>
            <w:color w:val="243587"/>
            <w:sz w:val="16"/>
            <w:szCs w:val="16"/>
            <w:u w:val="single"/>
            <w:bdr w:val="none" w:sz="0" w:space="0" w:color="auto" w:frame="1"/>
            <w:lang w:eastAsia="fr-FR"/>
          </w:rPr>
          <w:t>Centre d'information pour la prévention du tabagisme (Genève)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06" w:history="1">
        <w:r w:rsidR="00BD1B92" w:rsidRPr="00BD1B92">
          <w:rPr>
            <w:rFonts w:ascii="Helvetica" w:eastAsia="Times New Roman" w:hAnsi="Helvetica" w:cs="Helvetica"/>
            <w:b/>
            <w:bCs/>
            <w:color w:val="65409C"/>
            <w:sz w:val="16"/>
            <w:szCs w:val="16"/>
            <w:u w:val="single"/>
            <w:bdr w:val="none" w:sz="0" w:space="0" w:color="auto" w:frame="1"/>
            <w:lang w:eastAsia="fr-FR"/>
          </w:rPr>
          <w:t>Fondation vaudoise contre l'alcoolisme (Lausanne)</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r w:rsidR="00BD1B92" w:rsidRPr="00BD1B92">
        <w:rPr>
          <w:rFonts w:ascii="Helvetica" w:eastAsia="Times New Roman" w:hAnsi="Helvetica" w:cs="Helvetica"/>
          <w:b/>
          <w:bCs/>
          <w:color w:val="666666"/>
          <w:sz w:val="16"/>
          <w:szCs w:val="16"/>
          <w:bdr w:val="none" w:sz="0" w:space="0" w:color="auto" w:frame="1"/>
          <w:lang w:eastAsia="fr-FR"/>
        </w:rPr>
        <w:t>2012</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En Suisse, malgré les lois restreignant l'usage de drogues légales comme l'alcool et le tabac, et l'usage de drogues illégales comme le cannabis, les adolescents ont accès très jeunes à ces substances. Les dernières statistiques du monitorage de[...]</w:t>
      </w:r>
      <w:r w:rsidRPr="00BD1B92">
        <w:rPr>
          <w:rFonts w:ascii="Helvetica" w:eastAsia="Times New Roman" w:hAnsi="Helvetica" w:cs="Helvetica"/>
          <w:color w:val="2E2E2E"/>
          <w:sz w:val="18"/>
          <w:szCs w:val="18"/>
          <w:lang w:eastAsia="fr-FR"/>
        </w:rPr>
        <w:t xml:space="preserve"> </w:t>
      </w:r>
    </w:p>
    <w:p w:rsidR="00BD1B92" w:rsidRDefault="00BD1B92"/>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8720" behindDoc="1" locked="0" layoutInCell="1" allowOverlap="1">
            <wp:simplePos x="0" y="0"/>
            <wp:positionH relativeFrom="column">
              <wp:posOffset>-1298</wp:posOffset>
            </wp:positionH>
            <wp:positionV relativeFrom="paragraph">
              <wp:posOffset>1905</wp:posOffset>
            </wp:positionV>
            <wp:extent cx="1019175" cy="1428750"/>
            <wp:effectExtent l="0" t="0" r="9525" b="0"/>
            <wp:wrapTight wrapText="bothSides">
              <wp:wrapPolygon edited="0">
                <wp:start x="0" y="0"/>
                <wp:lineTo x="0" y="21312"/>
                <wp:lineTo x="21398" y="21312"/>
                <wp:lineTo x="21398" y="0"/>
                <wp:lineTo x="0" y="0"/>
              </wp:wrapPolygon>
            </wp:wrapTight>
            <wp:docPr id="25" name="Image 25" descr="https://bdoc.ofdt.fr/getimage.php?url_image=http%3A%2F%2Fimages-eu.amazon.com%2Fimages%2FP%2F%21%21isbn%21%21.08.MZZZZZZZ.jpg&amp;noticecode=&amp;vigurl=http%3A%2F%2Fwww.inpes.sante.fr%2FSLH%2Fimg%2Fcouv%2Fsh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doc.ofdt.fr/getimage.php?url_image=http%3A%2F%2Fimages-eu.amazon.com%2Fimages%2FP%2F%21%21isbn%21%21.08.MZZZZZZZ.jpg&amp;noticecode=&amp;vigurl=http%3A%2F%2Fwww.inpes.sante.fr%2FSLH%2Fimg%2Fcouv%2Fsh410.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19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Bulletin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08" w:tooltip="Santé de l'Homme (La)" w:history="1">
        <w:r w:rsidR="00BD1B92" w:rsidRPr="00BD1B92">
          <w:rPr>
            <w:rFonts w:ascii="Helvetica" w:eastAsia="Times New Roman" w:hAnsi="Helvetica" w:cs="Helvetica"/>
            <w:b/>
            <w:bCs/>
            <w:color w:val="2E2E2E"/>
            <w:sz w:val="24"/>
            <w:szCs w:val="24"/>
            <w:u w:val="single"/>
            <w:bdr w:val="none" w:sz="0" w:space="0" w:color="auto" w:frame="1"/>
            <w:lang w:eastAsia="fr-FR"/>
          </w:rPr>
          <w:t>Santé de l'Homme (La)</w:t>
        </w:r>
      </w:hyperlink>
      <w:r w:rsidR="00BD1B92" w:rsidRPr="00BD1B92">
        <w:rPr>
          <w:rFonts w:ascii="Helvetica" w:eastAsia="Times New Roman" w:hAnsi="Helvetica" w:cs="Helvetica"/>
          <w:b/>
          <w:bCs/>
          <w:color w:val="2E2E2E"/>
          <w:sz w:val="24"/>
          <w:szCs w:val="24"/>
          <w:bdr w:val="none" w:sz="0" w:space="0" w:color="auto" w:frame="1"/>
          <w:lang w:eastAsia="fr-FR"/>
        </w:rPr>
        <w:t>, n°410 - Novembre-Décembre 2010 - S'informer, se documenter en éducation et promotion de la santé</w:t>
      </w:r>
      <w:r w:rsidR="00BD1B92" w:rsidRPr="00BD1B92">
        <w:rPr>
          <w:rFonts w:ascii="Helvetica" w:eastAsia="Times New Roman" w:hAnsi="Helvetica" w:cs="Helvetica"/>
          <w:b/>
          <w:bCs/>
          <w:color w:val="2E2E2E"/>
          <w:sz w:val="24"/>
          <w:szCs w:val="24"/>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2010</w:t>
      </w:r>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Le dossier central de ce numéro est consacré à l’information sur l’éducation et la promotion de la santé. La première partie traite des stratégies d’information et des enjeux en termes de santé publique. La seconde partie présente les différente[...]</w:t>
      </w:r>
      <w:r w:rsidRPr="00BD1B92">
        <w:rPr>
          <w:rFonts w:ascii="Helvetica" w:eastAsia="Times New Roman" w:hAnsi="Helvetica" w:cs="Helvetica"/>
          <w:color w:val="2E2E2E"/>
          <w:sz w:val="18"/>
          <w:szCs w:val="18"/>
          <w:lang w:eastAsia="fr-FR"/>
        </w:rPr>
        <w:t xml:space="preserve"> </w:t>
      </w:r>
    </w:p>
    <w:p w:rsidR="00BD1B92" w:rsidRDefault="00BD1B92"/>
    <w:p w:rsidR="00BD1B92" w:rsidRDefault="00BD1B92"/>
    <w:p w:rsidR="00BD1B92" w:rsidRPr="00BD1B92" w:rsidRDefault="00BD1B92" w:rsidP="002679C3">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79744" behindDoc="1" locked="0" layoutInCell="1" allowOverlap="1">
            <wp:simplePos x="0" y="0"/>
            <wp:positionH relativeFrom="column">
              <wp:posOffset>-1298</wp:posOffset>
            </wp:positionH>
            <wp:positionV relativeFrom="paragraph">
              <wp:posOffset>166</wp:posOffset>
            </wp:positionV>
            <wp:extent cx="990600" cy="1400175"/>
            <wp:effectExtent l="0" t="0" r="0" b="9525"/>
            <wp:wrapTight wrapText="bothSides">
              <wp:wrapPolygon edited="0">
                <wp:start x="0" y="0"/>
                <wp:lineTo x="0" y="21453"/>
                <wp:lineTo x="21185" y="21453"/>
                <wp:lineTo x="21185" y="0"/>
                <wp:lineTo x="0" y="0"/>
              </wp:wrapPolygon>
            </wp:wrapTight>
            <wp:docPr id="26" name="Image 26" descr="https://bdoc.ofdt.fr/getimage.php?url_image=http%3A%2F%2Fimages-eu.amazon.com%2Fimages%2FP%2F%21%21isbn%21%21.08.MZZZZZZZ.jpg&amp;noticecode=&amp;vigurl=http%3A%2F%2Fwww.ofdt.fr%2Fofdtdev%2Flive%2Fimages%2FPMB%2FSA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doc.ofdt.fr/getimage.php?url_image=http%3A%2F%2Fimages-eu.amazon.com%2Fimages%2FP%2F%21%21isbn%21%21.08.MZZZZZZZ.jpg&amp;noticecode=&amp;vigurl=http%3A%2F%2Fwww.ofdt.fr%2Fofdtdev%2Flive%2Fimages%2FPMB%2FSA431.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906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Bulletin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10" w:tooltip="Santé en action (La)" w:history="1">
        <w:r w:rsidR="00BD1B92" w:rsidRPr="00BD1B92">
          <w:rPr>
            <w:rFonts w:ascii="Helvetica" w:eastAsia="Times New Roman" w:hAnsi="Helvetica" w:cs="Helvetica"/>
            <w:b/>
            <w:bCs/>
            <w:color w:val="2E2E2E"/>
            <w:sz w:val="24"/>
            <w:szCs w:val="24"/>
            <w:u w:val="single"/>
            <w:bdr w:val="none" w:sz="0" w:space="0" w:color="auto" w:frame="1"/>
            <w:lang w:eastAsia="fr-FR"/>
          </w:rPr>
          <w:t>Santé en action (La)</w:t>
        </w:r>
      </w:hyperlink>
      <w:r w:rsidR="00BD1B92" w:rsidRPr="00BD1B92">
        <w:rPr>
          <w:rFonts w:ascii="Helvetica" w:eastAsia="Times New Roman" w:hAnsi="Helvetica" w:cs="Helvetica"/>
          <w:b/>
          <w:bCs/>
          <w:color w:val="2E2E2E"/>
          <w:sz w:val="24"/>
          <w:szCs w:val="24"/>
          <w:bdr w:val="none" w:sz="0" w:space="0" w:color="auto" w:frame="1"/>
          <w:lang w:eastAsia="fr-FR"/>
        </w:rPr>
        <w:t>, n°431 - Mars 2015 - Développer les compétences psychosociales chez les enfants et les jeunes</w:t>
      </w:r>
      <w:r w:rsidR="00BD1B92" w:rsidRPr="00BD1B92">
        <w:rPr>
          <w:rFonts w:ascii="Helvetica" w:eastAsia="Times New Roman" w:hAnsi="Helvetica" w:cs="Helvetica"/>
          <w:b/>
          <w:bCs/>
          <w:color w:val="2E2E2E"/>
          <w:sz w:val="24"/>
          <w:szCs w:val="24"/>
          <w:lang w:eastAsia="fr-FR"/>
        </w:rPr>
        <w:t xml:space="preserve"> </w:t>
      </w:r>
    </w:p>
    <w:p w:rsidR="002679C3" w:rsidRDefault="00BA16F7" w:rsidP="002679C3">
      <w:pPr>
        <w:spacing w:after="150" w:line="240" w:lineRule="auto"/>
        <w:rPr>
          <w:rFonts w:ascii="Helvetica" w:eastAsia="Times New Roman" w:hAnsi="Helvetica" w:cs="Helvetica"/>
          <w:b/>
          <w:bCs/>
          <w:color w:val="2E2E2E"/>
          <w:sz w:val="18"/>
          <w:szCs w:val="18"/>
          <w:lang w:eastAsia="fr-FR"/>
        </w:rPr>
      </w:pPr>
      <w:hyperlink r:id="rId111" w:history="1">
        <w:r w:rsidR="00BD1B92" w:rsidRPr="00BD1B92">
          <w:rPr>
            <w:rFonts w:ascii="Helvetica" w:eastAsia="Times New Roman" w:hAnsi="Helvetica" w:cs="Helvetica"/>
            <w:b/>
            <w:bCs/>
            <w:color w:val="243587"/>
            <w:sz w:val="16"/>
            <w:szCs w:val="16"/>
            <w:u w:val="single"/>
            <w:bdr w:val="none" w:sz="0" w:space="0" w:color="auto" w:frame="1"/>
            <w:lang w:eastAsia="fr-FR"/>
          </w:rPr>
          <w:t>B. LAMBOY</w:t>
        </w:r>
      </w:hyperlink>
      <w:r w:rsidR="00BD1B92" w:rsidRPr="00BD1B92">
        <w:rPr>
          <w:rFonts w:ascii="Helvetica" w:eastAsia="Times New Roman" w:hAnsi="Helvetica" w:cs="Helvetica"/>
          <w:b/>
          <w:bCs/>
          <w:color w:val="666666"/>
          <w:sz w:val="16"/>
          <w:szCs w:val="16"/>
          <w:bdr w:val="none" w:sz="0" w:space="0" w:color="auto" w:frame="1"/>
          <w:lang w:eastAsia="fr-FR"/>
        </w:rPr>
        <w:t xml:space="preserve">, Coordonnateur ; </w:t>
      </w:r>
      <w:hyperlink r:id="rId112" w:history="1">
        <w:r w:rsidR="00BD1B92" w:rsidRPr="00BD1B92">
          <w:rPr>
            <w:rFonts w:ascii="Helvetica" w:eastAsia="Times New Roman" w:hAnsi="Helvetica" w:cs="Helvetica"/>
            <w:b/>
            <w:bCs/>
            <w:color w:val="243587"/>
            <w:sz w:val="16"/>
            <w:szCs w:val="16"/>
            <w:u w:val="single"/>
            <w:bdr w:val="none" w:sz="0" w:space="0" w:color="auto" w:frame="1"/>
            <w:lang w:eastAsia="fr-FR"/>
          </w:rPr>
          <w:t>J. FORTIN</w:t>
        </w:r>
      </w:hyperlink>
      <w:r w:rsidR="00BD1B92" w:rsidRPr="00BD1B92">
        <w:rPr>
          <w:rFonts w:ascii="Helvetica" w:eastAsia="Times New Roman" w:hAnsi="Helvetica" w:cs="Helvetica"/>
          <w:b/>
          <w:bCs/>
          <w:color w:val="666666"/>
          <w:sz w:val="16"/>
          <w:szCs w:val="16"/>
          <w:bdr w:val="none" w:sz="0" w:space="0" w:color="auto" w:frame="1"/>
          <w:lang w:eastAsia="fr-FR"/>
        </w:rPr>
        <w:t xml:space="preserve">, Coordonnateur ; </w:t>
      </w:r>
      <w:hyperlink r:id="rId113" w:history="1">
        <w:r w:rsidR="00BD1B92" w:rsidRPr="00BD1B92">
          <w:rPr>
            <w:rFonts w:ascii="Helvetica" w:eastAsia="Times New Roman" w:hAnsi="Helvetica" w:cs="Helvetica"/>
            <w:b/>
            <w:bCs/>
            <w:color w:val="243587"/>
            <w:sz w:val="16"/>
            <w:szCs w:val="16"/>
            <w:u w:val="single"/>
            <w:bdr w:val="none" w:sz="0" w:space="0" w:color="auto" w:frame="1"/>
            <w:lang w:eastAsia="fr-FR"/>
          </w:rPr>
          <w:t>J. C. AZORIN</w:t>
        </w:r>
      </w:hyperlink>
      <w:r w:rsidR="00BD1B92" w:rsidRPr="00BD1B92">
        <w:rPr>
          <w:rFonts w:ascii="Helvetica" w:eastAsia="Times New Roman" w:hAnsi="Helvetica" w:cs="Helvetica"/>
          <w:b/>
          <w:bCs/>
          <w:color w:val="666666"/>
          <w:sz w:val="16"/>
          <w:szCs w:val="16"/>
          <w:bdr w:val="none" w:sz="0" w:space="0" w:color="auto" w:frame="1"/>
          <w:lang w:eastAsia="fr-FR"/>
        </w:rPr>
        <w:t xml:space="preserve">, Coordonnateur ; </w:t>
      </w:r>
      <w:hyperlink r:id="rId114" w:history="1">
        <w:r w:rsidR="00BD1B92" w:rsidRPr="00BD1B92">
          <w:rPr>
            <w:rFonts w:ascii="Helvetica" w:eastAsia="Times New Roman" w:hAnsi="Helvetica" w:cs="Helvetica"/>
            <w:b/>
            <w:bCs/>
            <w:color w:val="243587"/>
            <w:sz w:val="16"/>
            <w:szCs w:val="16"/>
            <w:u w:val="single"/>
            <w:bdr w:val="none" w:sz="0" w:space="0" w:color="auto" w:frame="1"/>
            <w:lang w:eastAsia="fr-FR"/>
          </w:rPr>
          <w:t>M. NEKAA</w:t>
        </w:r>
      </w:hyperlink>
      <w:r w:rsidR="00BD1B92" w:rsidRPr="00BD1B92">
        <w:rPr>
          <w:rFonts w:ascii="Helvetica" w:eastAsia="Times New Roman" w:hAnsi="Helvetica" w:cs="Helvetica"/>
          <w:b/>
          <w:bCs/>
          <w:color w:val="666666"/>
          <w:sz w:val="16"/>
          <w:szCs w:val="16"/>
          <w:bdr w:val="none" w:sz="0" w:space="0" w:color="auto" w:frame="1"/>
          <w:lang w:eastAsia="fr-FR"/>
        </w:rPr>
        <w:t xml:space="preserve">, Coordonnateur </w:t>
      </w:r>
      <w:r w:rsidR="00BD1B92" w:rsidRPr="00BD1B92">
        <w:rPr>
          <w:rFonts w:ascii="Helvetica" w:eastAsia="Times New Roman" w:hAnsi="Helvetica" w:cs="Helvetica"/>
          <w:b/>
          <w:bCs/>
          <w:color w:val="2E2E2E"/>
          <w:sz w:val="18"/>
          <w:szCs w:val="18"/>
          <w:lang w:eastAsia="fr-FR"/>
        </w:rPr>
        <w:t xml:space="preserve">| </w:t>
      </w:r>
      <w:r w:rsidR="00BD1B92" w:rsidRPr="00BD1B92">
        <w:rPr>
          <w:rFonts w:ascii="Helvetica" w:eastAsia="Times New Roman" w:hAnsi="Helvetica" w:cs="Helvetica"/>
          <w:b/>
          <w:bCs/>
          <w:color w:val="666666"/>
          <w:sz w:val="16"/>
          <w:szCs w:val="16"/>
          <w:bdr w:val="none" w:sz="0" w:space="0" w:color="auto" w:frame="1"/>
          <w:lang w:eastAsia="fr-FR"/>
        </w:rPr>
        <w:t>2015</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2679C3">
      <w:pPr>
        <w:spacing w:after="15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De très nombreux programmes d'éducation à la santé, de santé publique, entendent développer les compétences psychosociales. Ce dossier pose la problématique, installe une distance critique face à un concept dont la mise en œuvre requiert la plus[...]</w:t>
      </w:r>
    </w:p>
    <w:p w:rsidR="00BD1B92" w:rsidRDefault="00BD1B92"/>
    <w:p w:rsidR="00BD1B92" w:rsidRPr="00BD1B92" w:rsidRDefault="00BD1B92" w:rsidP="002679C3">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80768" behindDoc="1" locked="0" layoutInCell="1" allowOverlap="1">
            <wp:simplePos x="0" y="0"/>
            <wp:positionH relativeFrom="column">
              <wp:posOffset>-1298</wp:posOffset>
            </wp:positionH>
            <wp:positionV relativeFrom="paragraph">
              <wp:posOffset>-801</wp:posOffset>
            </wp:positionV>
            <wp:extent cx="971550" cy="1104900"/>
            <wp:effectExtent l="0" t="0" r="0" b="0"/>
            <wp:wrapTight wrapText="bothSides">
              <wp:wrapPolygon edited="0">
                <wp:start x="0" y="0"/>
                <wp:lineTo x="0" y="21228"/>
                <wp:lineTo x="21176" y="21228"/>
                <wp:lineTo x="21176" y="0"/>
                <wp:lineTo x="0" y="0"/>
              </wp:wrapPolygon>
            </wp:wrapTight>
            <wp:docPr id="27" name="Image 27" descr="https://bdoc.ofdt.fr/images/no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doc.ofdt.fr/images/no_image.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Bulletin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15" w:tooltip="Education santé Rhône-Alpes" w:history="1">
        <w:r w:rsidR="00BD1B92" w:rsidRPr="00BD1B92">
          <w:rPr>
            <w:rFonts w:ascii="Helvetica" w:eastAsia="Times New Roman" w:hAnsi="Helvetica" w:cs="Helvetica"/>
            <w:b/>
            <w:bCs/>
            <w:color w:val="2E2E2E"/>
            <w:sz w:val="24"/>
            <w:szCs w:val="24"/>
            <w:u w:val="single"/>
            <w:bdr w:val="none" w:sz="0" w:space="0" w:color="auto" w:frame="1"/>
            <w:lang w:eastAsia="fr-FR"/>
          </w:rPr>
          <w:t>Education santé Rhône-Alpes</w:t>
        </w:r>
      </w:hyperlink>
      <w:r w:rsidR="00BD1B92" w:rsidRPr="00BD1B92">
        <w:rPr>
          <w:rFonts w:ascii="Helvetica" w:eastAsia="Times New Roman" w:hAnsi="Helvetica" w:cs="Helvetica"/>
          <w:b/>
          <w:bCs/>
          <w:color w:val="2E2E2E"/>
          <w:sz w:val="24"/>
          <w:szCs w:val="24"/>
          <w:bdr w:val="none" w:sz="0" w:space="0" w:color="auto" w:frame="1"/>
          <w:lang w:eastAsia="fr-FR"/>
        </w:rPr>
        <w:t>, n°5 - Décembre 2010 - Prévention des addictions et démarche éducative</w:t>
      </w:r>
      <w:r w:rsidR="00BD1B92" w:rsidRPr="00BD1B92">
        <w:rPr>
          <w:rFonts w:ascii="Helvetica" w:eastAsia="Times New Roman" w:hAnsi="Helvetica" w:cs="Helvetica"/>
          <w:b/>
          <w:bCs/>
          <w:color w:val="2E2E2E"/>
          <w:sz w:val="24"/>
          <w:szCs w:val="24"/>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2010</w:t>
      </w:r>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Pour ce 5ème numéro, nous vous proposons de questionner le lien entre « Prévention des addictions et démarche éducative". Vous lirez, au travers des analyses et des actions présentées, combien la question des addictions, ancrée dans l'histoire ([...]</w:t>
      </w:r>
      <w:r w:rsidRPr="00BD1B92">
        <w:rPr>
          <w:rFonts w:ascii="Helvetica" w:eastAsia="Times New Roman" w:hAnsi="Helvetica" w:cs="Helvetica"/>
          <w:color w:val="2E2E2E"/>
          <w:sz w:val="18"/>
          <w:szCs w:val="18"/>
          <w:lang w:eastAsia="fr-FR"/>
        </w:rPr>
        <w:t xml:space="preserve"> </w:t>
      </w:r>
    </w:p>
    <w:p w:rsidR="00BD1B92" w:rsidRDefault="00BD1B92"/>
    <w:p w:rsidR="00BD1B92" w:rsidRDefault="00BD1B92"/>
    <w:p w:rsidR="00BD1B92" w:rsidRPr="00BD1B92" w:rsidRDefault="00BD1B92"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81792" behindDoc="1" locked="0" layoutInCell="1" allowOverlap="1">
            <wp:simplePos x="0" y="0"/>
            <wp:positionH relativeFrom="column">
              <wp:posOffset>-1298</wp:posOffset>
            </wp:positionH>
            <wp:positionV relativeFrom="paragraph">
              <wp:posOffset>-3258</wp:posOffset>
            </wp:positionV>
            <wp:extent cx="1028700" cy="1333500"/>
            <wp:effectExtent l="0" t="0" r="0" b="0"/>
            <wp:wrapTight wrapText="bothSides">
              <wp:wrapPolygon edited="0">
                <wp:start x="0" y="0"/>
                <wp:lineTo x="0" y="21291"/>
                <wp:lineTo x="21200" y="21291"/>
                <wp:lineTo x="21200" y="0"/>
                <wp:lineTo x="0" y="0"/>
              </wp:wrapPolygon>
            </wp:wrapTight>
            <wp:docPr id="28" name="Image 28" descr="https://bdoc.ofdt.fr/getimage.php?url_image=http%3A%2F%2Fimages-eu.amazon.com%2Fimages%2FP%2F%21%21isbn%21%21.08.MZZZZZZZ.jpg&amp;noticecode=9782550596080&amp;vigurl=http%3A%2F%2Fwww.ofdt.fr%2Fofdtdev%2Flive%2Fimages%2FPMB%2FPlanTa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doc.ofdt.fr/getimage.php?url_image=http%3A%2F%2Fimages-eu.amazon.com%2Fimages%2FP%2F%21%21isbn%21%21.08.MZZZZZZZ.jpg&amp;noticecode=9782550596080&amp;vigurl=http%3A%2F%2Fwww.ofdt.fr%2Fofdtdev%2Flive%2Fimages%2FPMB%2FPlanTabac.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287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17" w:history="1">
        <w:r w:rsidR="00BD1B92" w:rsidRPr="00BD1B92">
          <w:rPr>
            <w:rFonts w:ascii="Helvetica" w:eastAsia="Times New Roman" w:hAnsi="Helvetica" w:cs="Helvetica"/>
            <w:b/>
            <w:bCs/>
            <w:color w:val="2E2E2E"/>
            <w:sz w:val="24"/>
            <w:szCs w:val="24"/>
            <w:bdr w:val="none" w:sz="0" w:space="0" w:color="auto" w:frame="1"/>
            <w:lang w:eastAsia="fr-FR"/>
          </w:rPr>
          <w:t>Plan québécois de prévention du tabagisme chez les jeunes 2010-2015</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18" w:history="1">
        <w:r w:rsidR="00BD1B92" w:rsidRPr="00BD1B92">
          <w:rPr>
            <w:rFonts w:ascii="Helvetica" w:eastAsia="Times New Roman" w:hAnsi="Helvetica" w:cs="Helvetica"/>
            <w:b/>
            <w:bCs/>
            <w:color w:val="243587"/>
            <w:sz w:val="16"/>
            <w:szCs w:val="16"/>
            <w:u w:val="single"/>
            <w:bdr w:val="none" w:sz="0" w:space="0" w:color="auto" w:frame="1"/>
            <w:lang w:eastAsia="fr-FR"/>
          </w:rPr>
          <w:t>Ministère de la Santé et des Services sociaux (Québec)</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19" w:history="1">
        <w:r w:rsidR="00BD1B92" w:rsidRPr="00BD1B92">
          <w:rPr>
            <w:rFonts w:ascii="Helvetica" w:eastAsia="Times New Roman" w:hAnsi="Helvetica" w:cs="Helvetica"/>
            <w:b/>
            <w:bCs/>
            <w:color w:val="243587"/>
            <w:sz w:val="16"/>
            <w:szCs w:val="16"/>
            <w:u w:val="single"/>
            <w:bdr w:val="none" w:sz="0" w:space="0" w:color="auto" w:frame="1"/>
            <w:lang w:eastAsia="fr-FR"/>
          </w:rPr>
          <w:t>Québec : Ministère de la Santé et des Services Sociaux</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2010</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Depuis plusieurs années, la prévention du tabagisme chez les jeunes s'inscrit dans les priorités gouvernementales en matière de santé publique. Les engagements du gouvernement à cet égard se manifestent, notamment, par l'adoption et le </w:t>
      </w:r>
      <w:proofErr w:type="spellStart"/>
      <w:r w:rsidRPr="00BD1B92">
        <w:rPr>
          <w:rFonts w:ascii="Helvetica" w:eastAsia="Times New Roman" w:hAnsi="Helvetica" w:cs="Helvetica"/>
          <w:i/>
          <w:iCs/>
          <w:color w:val="666666"/>
          <w:sz w:val="18"/>
          <w:szCs w:val="18"/>
          <w:bdr w:val="none" w:sz="0" w:space="0" w:color="auto" w:frame="1"/>
          <w:lang w:eastAsia="fr-FR"/>
        </w:rPr>
        <w:t>renforcem</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BD1B92" w:rsidRDefault="00BD1B92"/>
    <w:p w:rsidR="00BD1B92" w:rsidRDefault="00BD1B92"/>
    <w:p w:rsidR="00BD1B92" w:rsidRPr="00BD1B92" w:rsidRDefault="00BD1B92"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04320" behindDoc="0" locked="0" layoutInCell="1" allowOverlap="1">
            <wp:simplePos x="0" y="0"/>
            <wp:positionH relativeFrom="column">
              <wp:posOffset>-1298</wp:posOffset>
            </wp:positionH>
            <wp:positionV relativeFrom="paragraph">
              <wp:posOffset>801</wp:posOffset>
            </wp:positionV>
            <wp:extent cx="1095375" cy="1428750"/>
            <wp:effectExtent l="0" t="0" r="9525" b="0"/>
            <wp:wrapSquare wrapText="bothSides"/>
            <wp:docPr id="29" name="Image 29" descr="https://bdoc.ofdt.fr/getimage.php?url_image=http%3A%2F%2Fimages-eu.amazon.com%2Fimages%2FP%2F%21%21isbn%21%21.08.MZZZZZZZ.jpg&amp;noticecode=9782550701798&amp;vigurl=http%3A%2F%2Fwww.ofdt.fr%2Fofdtdev%2Flive%2Fimages%2FPMB%2FINSPQ2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doc.ofdt.fr/getimage.php?url_image=http%3A%2F%2Fimages-eu.amazon.com%2Fimages%2FP%2F%21%21isbn%21%21.08.MZZZZZZZ.jpg&amp;noticecode=9782550701798&amp;vigurl=http%3A%2F%2Fwww.ofdt.fr%2Fofdtdev%2Flive%2Fimages%2FPMB%2FINSPQ2014-2.jp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21" w:history="1">
        <w:r w:rsidR="00BD1B92" w:rsidRPr="00BD1B92">
          <w:rPr>
            <w:rFonts w:ascii="Helvetica" w:eastAsia="Times New Roman" w:hAnsi="Helvetica" w:cs="Helvetica"/>
            <w:b/>
            <w:bCs/>
            <w:color w:val="2E2E2E"/>
            <w:sz w:val="24"/>
            <w:szCs w:val="24"/>
            <w:bdr w:val="none" w:sz="0" w:space="0" w:color="auto" w:frame="1"/>
            <w:lang w:eastAsia="fr-FR"/>
          </w:rPr>
          <w:t>Pour des interventions intégrées et efficaces de promotion et prévention en contexte scolaire : assises théoriques, modèle et savoirs incontournables</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22" w:history="1">
        <w:r w:rsidR="00BD1B92" w:rsidRPr="00BD1B92">
          <w:rPr>
            <w:rFonts w:ascii="Helvetica" w:eastAsia="Times New Roman" w:hAnsi="Helvetica" w:cs="Helvetica"/>
            <w:b/>
            <w:bCs/>
            <w:color w:val="243587"/>
            <w:sz w:val="16"/>
            <w:szCs w:val="16"/>
            <w:u w:val="single"/>
            <w:bdr w:val="none" w:sz="0" w:space="0" w:color="auto" w:frame="1"/>
            <w:lang w:eastAsia="fr-FR"/>
          </w:rPr>
          <w:t>L. ARCAND</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23" w:history="1">
        <w:r w:rsidR="00BD1B92" w:rsidRPr="00BD1B92">
          <w:rPr>
            <w:rFonts w:ascii="Helvetica" w:eastAsia="Times New Roman" w:hAnsi="Helvetica" w:cs="Helvetica"/>
            <w:b/>
            <w:bCs/>
            <w:color w:val="243587"/>
            <w:sz w:val="16"/>
            <w:szCs w:val="16"/>
            <w:u w:val="single"/>
            <w:bdr w:val="none" w:sz="0" w:space="0" w:color="auto" w:frame="1"/>
            <w:lang w:eastAsia="fr-FR"/>
          </w:rPr>
          <w:t>A. ANNE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24" w:history="1">
        <w:r w:rsidR="00BD1B92" w:rsidRPr="00BD1B92">
          <w:rPr>
            <w:rFonts w:ascii="Helvetica" w:eastAsia="Times New Roman" w:hAnsi="Helvetica" w:cs="Helvetica"/>
            <w:b/>
            <w:bCs/>
            <w:color w:val="243587"/>
            <w:sz w:val="16"/>
            <w:szCs w:val="16"/>
            <w:u w:val="single"/>
            <w:bdr w:val="none" w:sz="0" w:space="0" w:color="auto" w:frame="1"/>
            <w:lang w:eastAsia="fr-FR"/>
          </w:rPr>
          <w:t>V. LISÉE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25" w:history="1">
        <w:r w:rsidR="00BD1B92" w:rsidRPr="00BD1B92">
          <w:rPr>
            <w:rFonts w:ascii="Helvetica" w:eastAsia="Times New Roman" w:hAnsi="Helvetica" w:cs="Helvetica"/>
            <w:b/>
            <w:bCs/>
            <w:color w:val="243587"/>
            <w:sz w:val="16"/>
            <w:szCs w:val="16"/>
            <w:u w:val="single"/>
            <w:bdr w:val="none" w:sz="0" w:space="0" w:color="auto" w:frame="1"/>
            <w:lang w:eastAsia="fr-FR"/>
          </w:rPr>
          <w:t>M. C. ROBERGE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26" w:history="1">
        <w:r w:rsidR="00BD1B92" w:rsidRPr="00BD1B92">
          <w:rPr>
            <w:rFonts w:ascii="Helvetica" w:eastAsia="Times New Roman" w:hAnsi="Helvetica" w:cs="Helvetica"/>
            <w:b/>
            <w:bCs/>
            <w:color w:val="243587"/>
            <w:sz w:val="16"/>
            <w:szCs w:val="16"/>
            <w:u w:val="single"/>
            <w:bdr w:val="none" w:sz="0" w:space="0" w:color="auto" w:frame="1"/>
            <w:lang w:eastAsia="fr-FR"/>
          </w:rPr>
          <w:t>C. TESSIER</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27" w:history="1">
        <w:r w:rsidR="00BD1B92" w:rsidRPr="00BD1B92">
          <w:rPr>
            <w:rFonts w:ascii="Helvetica" w:eastAsia="Times New Roman" w:hAnsi="Helvetica" w:cs="Helvetica"/>
            <w:b/>
            <w:bCs/>
            <w:color w:val="243587"/>
            <w:sz w:val="16"/>
            <w:szCs w:val="16"/>
            <w:u w:val="single"/>
            <w:bdr w:val="none" w:sz="0" w:space="0" w:color="auto" w:frame="1"/>
            <w:lang w:eastAsia="fr-FR"/>
          </w:rPr>
          <w:t>J. LAVERDURE</w:t>
        </w:r>
      </w:hyperlink>
      <w:r w:rsidR="00BD1B92" w:rsidRPr="00BD1B92">
        <w:rPr>
          <w:rFonts w:ascii="Helvetica" w:eastAsia="Times New Roman" w:hAnsi="Helvetica" w:cs="Helvetica"/>
          <w:b/>
          <w:bCs/>
          <w:color w:val="666666"/>
          <w:sz w:val="16"/>
          <w:szCs w:val="16"/>
          <w:bdr w:val="none" w:sz="0" w:space="0" w:color="auto" w:frame="1"/>
          <w:lang w:eastAsia="fr-FR"/>
        </w:rPr>
        <w:t xml:space="preserve">, Coordonnateur </w:t>
      </w:r>
      <w:r w:rsidR="00BD1B92" w:rsidRPr="00BD1B92">
        <w:rPr>
          <w:rFonts w:ascii="Helvetica" w:eastAsia="Times New Roman" w:hAnsi="Helvetica" w:cs="Helvetica"/>
          <w:b/>
          <w:bCs/>
          <w:color w:val="2E2E2E"/>
          <w:sz w:val="18"/>
          <w:szCs w:val="18"/>
          <w:lang w:eastAsia="fr-FR"/>
        </w:rPr>
        <w:t xml:space="preserve">| </w:t>
      </w:r>
      <w:hyperlink r:id="rId128" w:history="1">
        <w:r w:rsidR="00BD1B92" w:rsidRPr="00BD1B92">
          <w:rPr>
            <w:rFonts w:ascii="Helvetica" w:eastAsia="Times New Roman" w:hAnsi="Helvetica" w:cs="Helvetica"/>
            <w:b/>
            <w:bCs/>
            <w:color w:val="243587"/>
            <w:sz w:val="16"/>
            <w:szCs w:val="16"/>
            <w:u w:val="single"/>
            <w:bdr w:val="none" w:sz="0" w:space="0" w:color="auto" w:frame="1"/>
            <w:lang w:eastAsia="fr-FR"/>
          </w:rPr>
          <w:t>Montréal : Institut national de santé publique du Québec (INSPQ)</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2014</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La préoccupation des réseaux de la santé et de l'éducation d'agir en concertation pour favoriser la santé et le bien-être des jeunes les convie à revoir certaines de leurs façons de faire. Dans cette perspective, on améliore la compatibilité des[...]</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84864" behindDoc="1" locked="0" layoutInCell="1" allowOverlap="1">
            <wp:simplePos x="0" y="0"/>
            <wp:positionH relativeFrom="column">
              <wp:posOffset>-1298</wp:posOffset>
            </wp:positionH>
            <wp:positionV relativeFrom="paragraph">
              <wp:posOffset>2871</wp:posOffset>
            </wp:positionV>
            <wp:extent cx="1000125" cy="1419225"/>
            <wp:effectExtent l="0" t="0" r="9525" b="9525"/>
            <wp:wrapTight wrapText="bothSides">
              <wp:wrapPolygon edited="0">
                <wp:start x="0" y="0"/>
                <wp:lineTo x="0" y="21455"/>
                <wp:lineTo x="21394" y="21455"/>
                <wp:lineTo x="21394" y="0"/>
                <wp:lineTo x="0" y="0"/>
              </wp:wrapPolygon>
            </wp:wrapTight>
            <wp:docPr id="30" name="Image 30" descr="https://bdoc.ofdt.fr/getimage.php?url_image=http%3A%2F%2Fimages-eu.amazon.com%2Fimages%2FP%2F%21%21isbn%21%21.08.MZZZZZZZ.jpg&amp;noticecode=&amp;vigurl=http%3A%2F%2Fbdoc.ofdt.fr%2Fgetimage.php%3Fnoticecode%3D%26vigurl%3D%26notice_id%3D7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doc.ofdt.fr/getimage.php?url_image=http%3A%2F%2Fimages-eu.amazon.com%2Fimages%2FP%2F%21%21isbn%21%21.08.MZZZZZZZ.jpg&amp;noticecode=&amp;vigurl=http%3A%2F%2Fbdoc.ofdt.fr%2Fgetimage.php%3Fnoticecode%3D%26vigurl%3D%26notice_id%3D7693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0001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Rapport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30" w:history="1">
        <w:r w:rsidR="00BD1B92" w:rsidRPr="00BD1B92">
          <w:rPr>
            <w:rFonts w:ascii="Helvetica" w:eastAsia="Times New Roman" w:hAnsi="Helvetica" w:cs="Helvetica"/>
            <w:b/>
            <w:bCs/>
            <w:color w:val="2E2E2E"/>
            <w:sz w:val="24"/>
            <w:szCs w:val="24"/>
            <w:bdr w:val="none" w:sz="0" w:space="0" w:color="auto" w:frame="1"/>
            <w:lang w:eastAsia="fr-FR"/>
          </w:rPr>
          <w:t>Pour une prévention des conduites addictives. Référentiel à destination des intervenants dans et hors milieu scolaire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31" w:history="1">
        <w:r w:rsidR="00BD1B92" w:rsidRPr="00BD1B92">
          <w:rPr>
            <w:rFonts w:ascii="Helvetica" w:eastAsia="Times New Roman" w:hAnsi="Helvetica" w:cs="Helvetica"/>
            <w:b/>
            <w:bCs/>
            <w:color w:val="243587"/>
            <w:sz w:val="16"/>
            <w:szCs w:val="16"/>
            <w:u w:val="single"/>
            <w:bdr w:val="none" w:sz="0" w:space="0" w:color="auto" w:frame="1"/>
            <w:lang w:eastAsia="fr-FR"/>
          </w:rPr>
          <w:t>IREPS Haute-Normandie</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32" w:history="1">
        <w:r w:rsidR="00BD1B92" w:rsidRPr="00BD1B92">
          <w:rPr>
            <w:rFonts w:ascii="Helvetica" w:eastAsia="Times New Roman" w:hAnsi="Helvetica" w:cs="Helvetica"/>
            <w:b/>
            <w:bCs/>
            <w:color w:val="243587"/>
            <w:sz w:val="16"/>
            <w:szCs w:val="16"/>
            <w:u w:val="single"/>
            <w:bdr w:val="none" w:sz="0" w:space="0" w:color="auto" w:frame="1"/>
            <w:lang w:eastAsia="fr-FR"/>
          </w:rPr>
          <w:t>Rouen : IREPS Haute-Normandie</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2016</w:t>
      </w:r>
      <w:r w:rsidR="00BD1B92"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Ce guide a pour objectif d'accompagner chaque professionnel pour l'aider à construire une intervention/un programme d'actions en suivant une démarche méthodologique et en respectant des lignes directrices en termes de contenus d'intervention.</w:t>
      </w:r>
      <w:r w:rsidRPr="00BD1B92">
        <w:rPr>
          <w:rFonts w:ascii="Helvetica" w:eastAsia="Times New Roman" w:hAnsi="Helvetica" w:cs="Helvetica"/>
          <w:color w:val="2E2E2E"/>
          <w:sz w:val="18"/>
          <w:szCs w:val="18"/>
          <w:lang w:eastAsia="fr-FR"/>
        </w:rPr>
        <w:t xml:space="preserve"> </w:t>
      </w:r>
    </w:p>
    <w:p w:rsidR="00D64D59" w:rsidRDefault="00D64D59" w:rsidP="00BD1B92">
      <w:pPr>
        <w:spacing w:after="0" w:line="240" w:lineRule="auto"/>
        <w:rPr>
          <w:rFonts w:ascii="Helvetica" w:eastAsia="Times New Roman" w:hAnsi="Helvetica" w:cs="Helvetica"/>
          <w:color w:val="2E2E2E"/>
          <w:sz w:val="18"/>
          <w:szCs w:val="18"/>
          <w:lang w:eastAsia="fr-FR"/>
        </w:rPr>
      </w:pPr>
    </w:p>
    <w:p w:rsid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03296" behindDoc="0" locked="0" layoutInCell="1" allowOverlap="1">
            <wp:simplePos x="0" y="0"/>
            <wp:positionH relativeFrom="column">
              <wp:posOffset>-1298</wp:posOffset>
            </wp:positionH>
            <wp:positionV relativeFrom="paragraph">
              <wp:posOffset>-2899</wp:posOffset>
            </wp:positionV>
            <wp:extent cx="828675" cy="1162050"/>
            <wp:effectExtent l="0" t="0" r="9525" b="0"/>
            <wp:wrapSquare wrapText="bothSides"/>
            <wp:docPr id="32" name="Image 32" descr="https://bdoc.ofdt.fr/getimage.php?url_image=http%3A%2F%2Fimages-eu.amazon.com%2Fimages%2FP%2F%21%21isbn%21%21.08.MZZZZZZZ.jpg&amp;noticecode=&amp;vigurl=http%3A%2F%2Fwww.ofdt.fr%2Fofdtdev%2Flive%2Fimages%2FPMB%2FLettre-Resp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doc.ofdt.fr/getimage.php?url_image=http%3A%2F%2Fimages-eu.amazon.com%2Fimages%2FP%2F%21%21isbn%21%21.08.MZZZZZZZ.jpg&amp;noticecode=&amp;vigurl=http%3A%2F%2Fwww.ofdt.fr%2Fofdtdev%2Flive%2Fimages%2FPMB%2FLettre-Respadd.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286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34" w:history="1">
        <w:r w:rsidR="00BD1B92" w:rsidRPr="00BD1B92">
          <w:rPr>
            <w:rFonts w:ascii="Helvetica" w:eastAsia="Times New Roman" w:hAnsi="Helvetica" w:cs="Helvetica"/>
            <w:b/>
            <w:bCs/>
            <w:color w:val="2E2E2E"/>
            <w:sz w:val="24"/>
            <w:szCs w:val="24"/>
            <w:bdr w:val="none" w:sz="0" w:space="0" w:color="auto" w:frame="1"/>
            <w:lang w:eastAsia="fr-FR"/>
          </w:rPr>
          <w:t xml:space="preserve">Premier essai pilote en France du programme de prévention américain « Good </w:t>
        </w:r>
        <w:proofErr w:type="spellStart"/>
        <w:r w:rsidR="00BD1B92" w:rsidRPr="00BD1B92">
          <w:rPr>
            <w:rFonts w:ascii="Helvetica" w:eastAsia="Times New Roman" w:hAnsi="Helvetica" w:cs="Helvetica"/>
            <w:b/>
            <w:bCs/>
            <w:color w:val="2E2E2E"/>
            <w:sz w:val="24"/>
            <w:szCs w:val="24"/>
            <w:bdr w:val="none" w:sz="0" w:space="0" w:color="auto" w:frame="1"/>
            <w:lang w:eastAsia="fr-FR"/>
          </w:rPr>
          <w:t>Behavior</w:t>
        </w:r>
        <w:proofErr w:type="spellEnd"/>
        <w:r w:rsidR="00BD1B92" w:rsidRPr="00BD1B92">
          <w:rPr>
            <w:rFonts w:ascii="Helvetica" w:eastAsia="Times New Roman" w:hAnsi="Helvetica" w:cs="Helvetica"/>
            <w:b/>
            <w:bCs/>
            <w:color w:val="2E2E2E"/>
            <w:sz w:val="24"/>
            <w:szCs w:val="24"/>
            <w:bdr w:val="none" w:sz="0" w:space="0" w:color="auto" w:frame="1"/>
            <w:lang w:eastAsia="fr-FR"/>
          </w:rPr>
          <w:t xml:space="preserve"> Game » (GBG)</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135" w:history="1">
        <w:r w:rsidR="00BD1B92" w:rsidRPr="00BD1B92">
          <w:rPr>
            <w:rFonts w:ascii="Helvetica" w:eastAsia="Times New Roman" w:hAnsi="Helvetica" w:cs="Helvetica"/>
            <w:b/>
            <w:bCs/>
            <w:color w:val="243587"/>
            <w:sz w:val="16"/>
            <w:szCs w:val="16"/>
            <w:u w:val="single"/>
            <w:bdr w:val="none" w:sz="0" w:space="0" w:color="auto" w:frame="1"/>
            <w:lang w:eastAsia="fr-FR"/>
          </w:rPr>
          <w:t>C. REYNAUD-MAURUPT</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136" w:tooltip="Lettre du Respadd (La) (n°30 Octobre 2017)" w:history="1">
        <w:r w:rsidRPr="00BD1B92">
          <w:rPr>
            <w:rFonts w:ascii="Helvetica" w:eastAsia="Times New Roman" w:hAnsi="Helvetica" w:cs="Helvetica"/>
            <w:b/>
            <w:bCs/>
            <w:color w:val="243587"/>
            <w:sz w:val="16"/>
            <w:szCs w:val="16"/>
            <w:u w:val="single"/>
            <w:bdr w:val="none" w:sz="0" w:space="0" w:color="auto" w:frame="1"/>
            <w:lang w:eastAsia="fr-FR"/>
          </w:rPr>
          <w:t xml:space="preserve">Lettre du </w:t>
        </w:r>
        <w:proofErr w:type="spellStart"/>
        <w:r w:rsidRPr="00BD1B92">
          <w:rPr>
            <w:rFonts w:ascii="Helvetica" w:eastAsia="Times New Roman" w:hAnsi="Helvetica" w:cs="Helvetica"/>
            <w:b/>
            <w:bCs/>
            <w:color w:val="243587"/>
            <w:sz w:val="16"/>
            <w:szCs w:val="16"/>
            <w:u w:val="single"/>
            <w:bdr w:val="none" w:sz="0" w:space="0" w:color="auto" w:frame="1"/>
            <w:lang w:eastAsia="fr-FR"/>
          </w:rPr>
          <w:t>Respadd</w:t>
        </w:r>
        <w:proofErr w:type="spellEnd"/>
        <w:r w:rsidRPr="00BD1B92">
          <w:rPr>
            <w:rFonts w:ascii="Helvetica" w:eastAsia="Times New Roman" w:hAnsi="Helvetica" w:cs="Helvetica"/>
            <w:b/>
            <w:bCs/>
            <w:color w:val="243587"/>
            <w:sz w:val="16"/>
            <w:szCs w:val="16"/>
            <w:u w:val="single"/>
            <w:bdr w:val="none" w:sz="0" w:space="0" w:color="auto" w:frame="1"/>
            <w:lang w:eastAsia="fr-FR"/>
          </w:rPr>
          <w:t xml:space="preserve"> (La) (n°30, Octobre 2017)</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Expérimentation dans les Alpes-Maritimes d'un programme de développement des compétences psychosociales destiné aux enfants de l'école élémentaire et fondé sur des preuves scientifiques.</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02272" behindDoc="1" locked="0" layoutInCell="1" allowOverlap="1">
            <wp:simplePos x="0" y="0"/>
            <wp:positionH relativeFrom="column">
              <wp:posOffset>-1298</wp:posOffset>
            </wp:positionH>
            <wp:positionV relativeFrom="paragraph">
              <wp:posOffset>-607</wp:posOffset>
            </wp:positionV>
            <wp:extent cx="1181100" cy="1524000"/>
            <wp:effectExtent l="0" t="0" r="0" b="0"/>
            <wp:wrapTight wrapText="bothSides">
              <wp:wrapPolygon edited="0">
                <wp:start x="0" y="0"/>
                <wp:lineTo x="0" y="21330"/>
                <wp:lineTo x="21252" y="21330"/>
                <wp:lineTo x="21252" y="0"/>
                <wp:lineTo x="0" y="0"/>
              </wp:wrapPolygon>
            </wp:wrapTight>
            <wp:docPr id="33" name="Image 33" descr="https://bdoc.ofdt.fr/getimage.php?url_image=http%3A%2F%2Fimages-eu.amazon.com%2Fimages%2FP%2F%21%21isbn%21%21.08.MZZZZZZZ.jpg&amp;noticecode=9782240030887&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doc.ofdt.fr/getimage.php?url_image=http%3A%2F%2Fimages-eu.amazon.com%2Fimages%2FP%2F%21%21isbn%21%21.08.MZZZZZZZ.jpg&amp;noticecode=9782240030887&amp;vigurl="/>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81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Livre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38" w:history="1">
        <w:r w:rsidR="00BD1B92" w:rsidRPr="00BD1B92">
          <w:rPr>
            <w:rFonts w:ascii="Helvetica" w:eastAsia="Times New Roman" w:hAnsi="Helvetica" w:cs="Helvetica"/>
            <w:b/>
            <w:bCs/>
            <w:color w:val="2E2E2E"/>
            <w:sz w:val="24"/>
            <w:szCs w:val="24"/>
            <w:bdr w:val="none" w:sz="0" w:space="0" w:color="auto" w:frame="1"/>
            <w:lang w:eastAsia="fr-FR"/>
          </w:rPr>
          <w:t>Prévention des conduites addictives. Guide d'intervention en milieu scolaire</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39" w:history="1">
        <w:r w:rsidR="00BD1B92" w:rsidRPr="00BD1B92">
          <w:rPr>
            <w:rFonts w:ascii="Helvetica" w:eastAsia="Times New Roman" w:hAnsi="Helvetica" w:cs="Helvetica"/>
            <w:b/>
            <w:bCs/>
            <w:color w:val="243587"/>
            <w:sz w:val="16"/>
            <w:szCs w:val="16"/>
            <w:u w:val="single"/>
            <w:bdr w:val="none" w:sz="0" w:space="0" w:color="auto" w:frame="1"/>
            <w:lang w:eastAsia="fr-FR"/>
          </w:rPr>
          <w:t>Ministère de l'éducation nationale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40" w:history="1">
        <w:r w:rsidR="00BD1B92" w:rsidRPr="00BD1B92">
          <w:rPr>
            <w:rFonts w:ascii="Helvetica" w:eastAsia="Times New Roman" w:hAnsi="Helvetica" w:cs="Helvetica"/>
            <w:b/>
            <w:bCs/>
            <w:color w:val="243587"/>
            <w:sz w:val="16"/>
            <w:szCs w:val="16"/>
            <w:u w:val="single"/>
            <w:bdr w:val="none" w:sz="0" w:space="0" w:color="auto" w:frame="1"/>
            <w:lang w:eastAsia="fr-FR"/>
          </w:rPr>
          <w:t>Direction générale de l'enseignement scolaire (Paris, France)</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41" w:history="1">
        <w:r w:rsidR="00BD1B92" w:rsidRPr="00BD1B92">
          <w:rPr>
            <w:rFonts w:ascii="Helvetica" w:eastAsia="Times New Roman" w:hAnsi="Helvetica" w:cs="Helvetica"/>
            <w:b/>
            <w:bCs/>
            <w:color w:val="243587"/>
            <w:sz w:val="16"/>
            <w:szCs w:val="16"/>
            <w:u w:val="single"/>
            <w:bdr w:val="none" w:sz="0" w:space="0" w:color="auto" w:frame="1"/>
            <w:lang w:eastAsia="fr-FR"/>
          </w:rPr>
          <w:t>MILDT</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42" w:history="1">
        <w:r w:rsidR="00BD1B92" w:rsidRPr="00BD1B92">
          <w:rPr>
            <w:rFonts w:ascii="Helvetica" w:eastAsia="Times New Roman" w:hAnsi="Helvetica" w:cs="Helvetica"/>
            <w:b/>
            <w:bCs/>
            <w:color w:val="243587"/>
            <w:sz w:val="16"/>
            <w:szCs w:val="16"/>
            <w:u w:val="single"/>
            <w:bdr w:val="none" w:sz="0" w:space="0" w:color="auto" w:frame="1"/>
            <w:lang w:eastAsia="fr-FR"/>
          </w:rPr>
          <w:t>Paris : CNDP</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2010</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Face à la multiplicité des questions posées par le phénomène des drogues, les adultes entourant les jeunes - et en premier lieu les parents et les éducateurs - doivent parler d'une même voix. Ce guide propose un cadre cohérent pour les </w:t>
      </w:r>
      <w:proofErr w:type="spellStart"/>
      <w:r w:rsidRPr="00BD1B92">
        <w:rPr>
          <w:rFonts w:ascii="Helvetica" w:eastAsia="Times New Roman" w:hAnsi="Helvetica" w:cs="Helvetica"/>
          <w:i/>
          <w:iCs/>
          <w:color w:val="666666"/>
          <w:sz w:val="18"/>
          <w:szCs w:val="18"/>
          <w:bdr w:val="none" w:sz="0" w:space="0" w:color="auto" w:frame="1"/>
          <w:lang w:eastAsia="fr-FR"/>
        </w:rPr>
        <w:t>interven</w:t>
      </w:r>
      <w:proofErr w:type="spellEnd"/>
      <w:r w:rsidRPr="00BD1B92">
        <w:rPr>
          <w:rFonts w:ascii="Helvetica" w:eastAsia="Times New Roman" w:hAnsi="Helvetica" w:cs="Helvetica"/>
          <w:i/>
          <w:iCs/>
          <w:color w:val="666666"/>
          <w:sz w:val="18"/>
          <w:szCs w:val="18"/>
          <w:bdr w:val="none" w:sz="0" w:space="0" w:color="auto" w:frame="1"/>
          <w:lang w:eastAsia="fr-FR"/>
        </w:rPr>
        <w:t>[...]</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701248" behindDoc="0" locked="0" layoutInCell="1" allowOverlap="1">
            <wp:simplePos x="0" y="0"/>
            <wp:positionH relativeFrom="column">
              <wp:posOffset>-1298</wp:posOffset>
            </wp:positionH>
            <wp:positionV relativeFrom="paragraph">
              <wp:posOffset>1767</wp:posOffset>
            </wp:positionV>
            <wp:extent cx="695325" cy="990600"/>
            <wp:effectExtent l="0" t="0" r="9525" b="0"/>
            <wp:wrapSquare wrapText="bothSides"/>
            <wp:docPr id="34" name="Image 34" descr="https://bdoc.ofdt.fr/getimage.php?url_image=http%3A%2F%2Fimages-eu.amazon.com%2Fimages%2FP%2F%21%21isbn%21%21.08.MZZZZZZZ.jpg&amp;noticecode=&amp;vigurl=http%3A%2F%2Fwww.ofdt.fr%2Fofdtdev%2Flive%2Fimages%2FPMB%2FDependances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doc.ofdt.fr/getimage.php?url_image=http%3A%2F%2Fimages-eu.amazon.com%2Fimages%2FP%2F%21%21isbn%21%21.08.MZZZZZZZ.jpg&amp;noticecode=&amp;vigurl=http%3A%2F%2Fwww.ofdt.fr%2Fofdtdev%2Flive%2Fimages%2FPMB%2FDependances50.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44" w:history="1">
        <w:r w:rsidR="00BD1B92" w:rsidRPr="00BD1B92">
          <w:rPr>
            <w:rFonts w:ascii="Helvetica" w:eastAsia="Times New Roman" w:hAnsi="Helvetica" w:cs="Helvetica"/>
            <w:b/>
            <w:bCs/>
            <w:color w:val="2E2E2E"/>
            <w:sz w:val="24"/>
            <w:szCs w:val="24"/>
            <w:bdr w:val="none" w:sz="0" w:space="0" w:color="auto" w:frame="1"/>
            <w:lang w:eastAsia="fr-FR"/>
          </w:rPr>
          <w:t xml:space="preserve">Programme </w:t>
        </w:r>
        <w:proofErr w:type="spellStart"/>
        <w:r w:rsidR="00BD1B92" w:rsidRPr="00BD1B92">
          <w:rPr>
            <w:rFonts w:ascii="Helvetica" w:eastAsia="Times New Roman" w:hAnsi="Helvetica" w:cs="Helvetica"/>
            <w:b/>
            <w:bCs/>
            <w:color w:val="2E2E2E"/>
            <w:sz w:val="24"/>
            <w:szCs w:val="24"/>
            <w:bdr w:val="none" w:sz="0" w:space="0" w:color="auto" w:frame="1"/>
            <w:lang w:eastAsia="fr-FR"/>
          </w:rPr>
          <w:t>PEaS</w:t>
        </w:r>
        <w:proofErr w:type="spellEnd"/>
        <w:r w:rsidR="00BD1B92" w:rsidRPr="00BD1B92">
          <w:rPr>
            <w:rFonts w:ascii="Helvetica" w:eastAsia="Times New Roman" w:hAnsi="Helvetica" w:cs="Helvetica"/>
            <w:b/>
            <w:bCs/>
            <w:color w:val="2E2E2E"/>
            <w:sz w:val="24"/>
            <w:szCs w:val="24"/>
            <w:bdr w:val="none" w:sz="0" w:space="0" w:color="auto" w:frame="1"/>
            <w:lang w:eastAsia="fr-FR"/>
          </w:rPr>
          <w:t xml:space="preserve"> (Peer </w:t>
        </w:r>
        <w:proofErr w:type="spellStart"/>
        <w:r w:rsidR="00BD1B92" w:rsidRPr="00BD1B92">
          <w:rPr>
            <w:rFonts w:ascii="Helvetica" w:eastAsia="Times New Roman" w:hAnsi="Helvetica" w:cs="Helvetica"/>
            <w:b/>
            <w:bCs/>
            <w:color w:val="2E2E2E"/>
            <w:sz w:val="24"/>
            <w:szCs w:val="24"/>
            <w:bdr w:val="none" w:sz="0" w:space="0" w:color="auto" w:frame="1"/>
            <w:lang w:eastAsia="fr-FR"/>
          </w:rPr>
          <w:t>Eltern</w:t>
        </w:r>
        <w:proofErr w:type="spellEnd"/>
        <w:r w:rsidR="00BD1B92" w:rsidRPr="00BD1B92">
          <w:rPr>
            <w:rFonts w:ascii="Helvetica" w:eastAsia="Times New Roman" w:hAnsi="Helvetica" w:cs="Helvetica"/>
            <w:b/>
            <w:bCs/>
            <w:color w:val="2E2E2E"/>
            <w:sz w:val="24"/>
            <w:szCs w:val="24"/>
            <w:bdr w:val="none" w:sz="0" w:space="0" w:color="auto" w:frame="1"/>
            <w:lang w:eastAsia="fr-FR"/>
          </w:rPr>
          <w:t xml:space="preserve"> an </w:t>
        </w:r>
        <w:proofErr w:type="spellStart"/>
        <w:r w:rsidR="00BD1B92" w:rsidRPr="00BD1B92">
          <w:rPr>
            <w:rFonts w:ascii="Helvetica" w:eastAsia="Times New Roman" w:hAnsi="Helvetica" w:cs="Helvetica"/>
            <w:b/>
            <w:bCs/>
            <w:color w:val="2E2E2E"/>
            <w:sz w:val="24"/>
            <w:szCs w:val="24"/>
            <w:bdr w:val="none" w:sz="0" w:space="0" w:color="auto" w:frame="1"/>
            <w:lang w:eastAsia="fr-FR"/>
          </w:rPr>
          <w:t>Schule</w:t>
        </w:r>
        <w:proofErr w:type="spellEnd"/>
        <w:r w:rsidR="00BD1B92" w:rsidRPr="00BD1B92">
          <w:rPr>
            <w:rFonts w:ascii="Helvetica" w:eastAsia="Times New Roman" w:hAnsi="Helvetica" w:cs="Helvetica"/>
            <w:b/>
            <w:bCs/>
            <w:color w:val="2E2E2E"/>
            <w:sz w:val="24"/>
            <w:szCs w:val="24"/>
            <w:bdr w:val="none" w:sz="0" w:space="0" w:color="auto" w:frame="1"/>
            <w:lang w:eastAsia="fr-FR"/>
          </w:rPr>
          <w:t>) de Berlin : quand des parents soutiennent d'autres parents</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145" w:history="1">
        <w:r w:rsidR="00BD1B92" w:rsidRPr="00BD1B92">
          <w:rPr>
            <w:rFonts w:ascii="Helvetica" w:eastAsia="Times New Roman" w:hAnsi="Helvetica" w:cs="Helvetica"/>
            <w:b/>
            <w:bCs/>
            <w:color w:val="243587"/>
            <w:sz w:val="16"/>
            <w:szCs w:val="16"/>
            <w:u w:val="single"/>
            <w:bdr w:val="none" w:sz="0" w:space="0" w:color="auto" w:frame="1"/>
            <w:lang w:eastAsia="fr-FR"/>
          </w:rPr>
          <w:t>K. JÜNGLING</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146" w:tooltip="Dépendances (n°50 Septembre 2013)" w:history="1">
        <w:r w:rsidRPr="00BD1B92">
          <w:rPr>
            <w:rFonts w:ascii="Helvetica" w:eastAsia="Times New Roman" w:hAnsi="Helvetica" w:cs="Helvetica"/>
            <w:b/>
            <w:bCs/>
            <w:color w:val="243587"/>
            <w:sz w:val="16"/>
            <w:szCs w:val="16"/>
            <w:u w:val="single"/>
            <w:bdr w:val="none" w:sz="0" w:space="0" w:color="auto" w:frame="1"/>
            <w:lang w:eastAsia="fr-FR"/>
          </w:rPr>
          <w:t>Dépendances (n°50, Septembre 2013)</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Les parents prennent le bien-être de leurs enfants à </w:t>
      </w:r>
      <w:proofErr w:type="spellStart"/>
      <w:r w:rsidRPr="00BD1B92">
        <w:rPr>
          <w:rFonts w:ascii="Helvetica" w:eastAsia="Times New Roman" w:hAnsi="Helvetica" w:cs="Helvetica"/>
          <w:i/>
          <w:iCs/>
          <w:color w:val="666666"/>
          <w:sz w:val="18"/>
          <w:szCs w:val="18"/>
          <w:bdr w:val="none" w:sz="0" w:space="0" w:color="auto" w:frame="1"/>
          <w:lang w:eastAsia="fr-FR"/>
        </w:rPr>
        <w:t>coeur</w:t>
      </w:r>
      <w:proofErr w:type="spellEnd"/>
      <w:r w:rsidRPr="00BD1B92">
        <w:rPr>
          <w:rFonts w:ascii="Helvetica" w:eastAsia="Times New Roman" w:hAnsi="Helvetica" w:cs="Helvetica"/>
          <w:i/>
          <w:iCs/>
          <w:color w:val="666666"/>
          <w:sz w:val="18"/>
          <w:szCs w:val="18"/>
          <w:bdr w:val="none" w:sz="0" w:space="0" w:color="auto" w:frame="1"/>
          <w:lang w:eastAsia="fr-FR"/>
        </w:rPr>
        <w:t xml:space="preserve">. Mais la science et la pratique nous apprennent qu'ils sont aussi désécurisés et ne savent par exemple pas toujours comment appliquer la promotion de la santé auprès de leurs enfants </w:t>
      </w:r>
      <w:proofErr w:type="spellStart"/>
      <w:r w:rsidRPr="00BD1B92">
        <w:rPr>
          <w:rFonts w:ascii="Helvetica" w:eastAsia="Times New Roman" w:hAnsi="Helvetica" w:cs="Helvetica"/>
          <w:i/>
          <w:iCs/>
          <w:color w:val="666666"/>
          <w:sz w:val="18"/>
          <w:szCs w:val="18"/>
          <w:bdr w:val="none" w:sz="0" w:space="0" w:color="auto" w:frame="1"/>
          <w:lang w:eastAsia="fr-FR"/>
        </w:rPr>
        <w:t>dan</w:t>
      </w:r>
      <w:proofErr w:type="spellEnd"/>
      <w:r w:rsidRPr="00BD1B92">
        <w:rPr>
          <w:rFonts w:ascii="Helvetica" w:eastAsia="Times New Roman" w:hAnsi="Helvetica" w:cs="Helvetica"/>
          <w:i/>
          <w:iCs/>
          <w:color w:val="666666"/>
          <w:sz w:val="18"/>
          <w:szCs w:val="18"/>
          <w:bdr w:val="none" w:sz="0" w:space="0" w:color="auto" w:frame="1"/>
          <w:lang w:eastAsia="fr-FR"/>
        </w:rPr>
        <w:t>[...]</w:t>
      </w:r>
    </w:p>
    <w:p w:rsidR="00BD1B92" w:rsidRDefault="00BD1B92"/>
    <w:p w:rsidR="00BD1B92" w:rsidRPr="00BD1B92" w:rsidRDefault="00BD1B92" w:rsidP="00D64D59">
      <w:pPr>
        <w:spacing w:after="0" w:line="240" w:lineRule="auto"/>
        <w:rPr>
          <w:rFonts w:ascii="Helvetica" w:eastAsia="Times New Roman" w:hAnsi="Helvetica" w:cs="Helvetica"/>
          <w:color w:val="2E2E2E"/>
          <w:sz w:val="23"/>
          <w:szCs w:val="23"/>
          <w:lang w:eastAsia="fr-FR"/>
        </w:rPr>
      </w:pPr>
      <w:r w:rsidRPr="00BD1B92">
        <w:rPr>
          <w:rFonts w:ascii="Helvetica" w:eastAsia="Times New Roman" w:hAnsi="Helvetica" w:cs="Helvetica"/>
          <w:noProof/>
          <w:color w:val="2E2E2E"/>
          <w:sz w:val="18"/>
          <w:szCs w:val="18"/>
          <w:lang w:eastAsia="fr-FR"/>
        </w:rPr>
        <w:lastRenderedPageBreak/>
        <w:drawing>
          <wp:anchor distT="0" distB="0" distL="114300" distR="114300" simplePos="0" relativeHeight="251700224" behindDoc="0" locked="0" layoutInCell="1" allowOverlap="1">
            <wp:simplePos x="0" y="0"/>
            <wp:positionH relativeFrom="column">
              <wp:posOffset>-1298</wp:posOffset>
            </wp:positionH>
            <wp:positionV relativeFrom="paragraph">
              <wp:posOffset>138</wp:posOffset>
            </wp:positionV>
            <wp:extent cx="952500" cy="1333500"/>
            <wp:effectExtent l="0" t="0" r="0" b="0"/>
            <wp:wrapSquare wrapText="bothSides"/>
            <wp:docPr id="35" name="Image 35" descr="https://bdoc.ofdt.fr/getimage.php?url_image=http%3A%2F%2Fimages-eu.amazon.com%2Fimages%2FP%2F%21%21isbn%21%21.08.MZZZZZZZ.jpg&amp;noticecode=&amp;vigurl=http%3A%2F%2Fwww.ofdt.fr%2Fofdtdev%2Flive%2Fimages%2FPMB%2FSA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doc.ofdt.fr/getimage.php?url_image=http%3A%2F%2Fimages-eu.amazon.com%2Fimages%2FP%2F%21%21isbn%21%21.08.MZZZZZZZ.jpg&amp;noticecode=&amp;vigurl=http%3A%2F%2Fwww.ofdt.fr%2Fofdtdev%2Flive%2Fimages%2FPMB%2FSA429.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47" w:history="1">
        <w:r w:rsidR="00BD1B92" w:rsidRPr="00BD1B92">
          <w:rPr>
            <w:rFonts w:ascii="Helvetica" w:eastAsia="Times New Roman" w:hAnsi="Helvetica" w:cs="Helvetica"/>
            <w:b/>
            <w:bCs/>
            <w:color w:val="2E2E2E"/>
            <w:sz w:val="24"/>
            <w:szCs w:val="24"/>
            <w:bdr w:val="none" w:sz="0" w:space="0" w:color="auto" w:frame="1"/>
            <w:lang w:eastAsia="fr-FR"/>
          </w:rPr>
          <w:t>Quelles sont les intervention</w:t>
        </w:r>
        <w:r w:rsidR="0017137D">
          <w:rPr>
            <w:rFonts w:ascii="Helvetica" w:eastAsia="Times New Roman" w:hAnsi="Helvetica" w:cs="Helvetica"/>
            <w:b/>
            <w:bCs/>
            <w:color w:val="2E2E2E"/>
            <w:sz w:val="24"/>
            <w:szCs w:val="24"/>
            <w:bdr w:val="none" w:sz="0" w:space="0" w:color="auto" w:frame="1"/>
            <w:lang w:eastAsia="fr-FR"/>
          </w:rPr>
          <w:t>s</w:t>
        </w:r>
        <w:r w:rsidR="00BD1B92" w:rsidRPr="00BD1B92">
          <w:rPr>
            <w:rFonts w:ascii="Helvetica" w:eastAsia="Times New Roman" w:hAnsi="Helvetica" w:cs="Helvetica"/>
            <w:b/>
            <w:bCs/>
            <w:color w:val="2E2E2E"/>
            <w:sz w:val="24"/>
            <w:szCs w:val="24"/>
            <w:bdr w:val="none" w:sz="0" w:space="0" w:color="auto" w:frame="1"/>
            <w:lang w:eastAsia="fr-FR"/>
          </w:rPr>
          <w:t xml:space="preserve"> efficaces chez les jeunes pour prévenir les consommations ?</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148" w:history="1">
        <w:r w:rsidR="00BD1B92" w:rsidRPr="00BD1B92">
          <w:rPr>
            <w:rFonts w:ascii="Helvetica" w:eastAsia="Times New Roman" w:hAnsi="Helvetica" w:cs="Helvetica"/>
            <w:b/>
            <w:bCs/>
            <w:color w:val="243587"/>
            <w:sz w:val="16"/>
            <w:szCs w:val="16"/>
            <w:u w:val="single"/>
            <w:bdr w:val="none" w:sz="0" w:space="0" w:color="auto" w:frame="1"/>
            <w:lang w:eastAsia="fr-FR"/>
          </w:rPr>
          <w:t>E. DU ROSCOAT</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149" w:tooltip="Santé en action (La) (n°429 Septembre 2014)" w:history="1">
        <w:r w:rsidRPr="00BD1B92">
          <w:rPr>
            <w:rFonts w:ascii="Helvetica" w:eastAsia="Times New Roman" w:hAnsi="Helvetica" w:cs="Helvetica"/>
            <w:b/>
            <w:bCs/>
            <w:color w:val="243587"/>
            <w:sz w:val="16"/>
            <w:szCs w:val="16"/>
            <w:u w:val="single"/>
            <w:bdr w:val="none" w:sz="0" w:space="0" w:color="auto" w:frame="1"/>
            <w:lang w:eastAsia="fr-FR"/>
          </w:rPr>
          <w:t>Santé en action (La) (n°429, Septembre 2014)</w:t>
        </w:r>
      </w:hyperlink>
      <w:r w:rsidRPr="00BD1B92">
        <w:rPr>
          <w:rFonts w:ascii="Helvetica" w:eastAsia="Times New Roman" w:hAnsi="Helvetica" w:cs="Helvetica"/>
          <w:b/>
          <w:bCs/>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À partir de revues de la littérature internationale, l'auteur présente un état de lieux des interventions « bénéfiques » pour la prévention ou l'arrêt des consommations. L'ESSENTIEL : - Au regard de la littérature scientifique internationale, [...]</w:t>
      </w:r>
      <w:r w:rsidRPr="00BD1B92">
        <w:rPr>
          <w:rFonts w:ascii="Helvetica" w:eastAsia="Times New Roman" w:hAnsi="Helvetica" w:cs="Helvetica"/>
          <w:color w:val="2E2E2E"/>
          <w:sz w:val="18"/>
          <w:szCs w:val="18"/>
          <w:lang w:eastAsia="fr-FR"/>
        </w:rPr>
        <w:t xml:space="preserve"> </w:t>
      </w:r>
    </w:p>
    <w:p w:rsid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82816" behindDoc="1" locked="0" layoutInCell="1" allowOverlap="1">
            <wp:simplePos x="0" y="0"/>
            <wp:positionH relativeFrom="column">
              <wp:posOffset>-1298</wp:posOffset>
            </wp:positionH>
            <wp:positionV relativeFrom="paragraph">
              <wp:posOffset>221</wp:posOffset>
            </wp:positionV>
            <wp:extent cx="962025" cy="1428750"/>
            <wp:effectExtent l="0" t="0" r="9525" b="0"/>
            <wp:wrapTight wrapText="bothSides">
              <wp:wrapPolygon edited="0">
                <wp:start x="0" y="0"/>
                <wp:lineTo x="0" y="21312"/>
                <wp:lineTo x="21386" y="21312"/>
                <wp:lineTo x="21386" y="0"/>
                <wp:lineTo x="0" y="0"/>
              </wp:wrapPolygon>
            </wp:wrapTight>
            <wp:docPr id="36" name="Image 36" descr="https://bdoc.ofdt.fr/getimage.php?url_image=http%3A%2F%2Fimages-eu.amazon.com%2Fimages%2FP%2F%21%21isbn%21%21.08.MZZZZZZZ.jpg&amp;noticecode=&amp;vigurl=http%3A%2F%2Fwww.ofdt.fr%2Fofdtdev%2Flive%2Fimages%2FPMB%2FPratPsych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doc.ofdt.fr/getimage.php?url_image=http%3A%2F%2Fimages-eu.amazon.com%2Fimages%2FP%2F%21%21isbn%21%21.08.MZZZZZZZ.jpg&amp;noticecode=&amp;vigurl=http%3A%2F%2Fwww.ofdt.fr%2Fofdtdev%2Flive%2Fimages%2FPMB%2FPratPsychol.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96202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Article : Périodique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51" w:history="1">
        <w:r w:rsidR="00BD1B92" w:rsidRPr="00BD1B92">
          <w:rPr>
            <w:rFonts w:ascii="Helvetica" w:eastAsia="Times New Roman" w:hAnsi="Helvetica" w:cs="Helvetica"/>
            <w:b/>
            <w:bCs/>
            <w:color w:val="2E2E2E"/>
            <w:sz w:val="24"/>
            <w:szCs w:val="24"/>
            <w:bdr w:val="none" w:sz="0" w:space="0" w:color="auto" w:frame="1"/>
            <w:lang w:eastAsia="fr-FR"/>
          </w:rPr>
          <w:t>Utilité des modèles théoriques pour la conception et l'évaluation de programmes en prévention et promotion de la santé</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0" w:line="240" w:lineRule="auto"/>
        <w:rPr>
          <w:rFonts w:ascii="Helvetica" w:eastAsia="Times New Roman" w:hAnsi="Helvetica" w:cs="Helvetica"/>
          <w:b/>
          <w:bCs/>
          <w:color w:val="2E2E2E"/>
          <w:sz w:val="18"/>
          <w:szCs w:val="18"/>
          <w:lang w:eastAsia="fr-FR"/>
        </w:rPr>
      </w:pPr>
      <w:hyperlink r:id="rId152" w:history="1">
        <w:r w:rsidR="00BD1B92" w:rsidRPr="00BD1B92">
          <w:rPr>
            <w:rFonts w:ascii="Helvetica" w:eastAsia="Times New Roman" w:hAnsi="Helvetica" w:cs="Helvetica"/>
            <w:b/>
            <w:bCs/>
            <w:color w:val="243587"/>
            <w:sz w:val="16"/>
            <w:szCs w:val="16"/>
            <w:u w:val="single"/>
            <w:bdr w:val="none" w:sz="0" w:space="0" w:color="auto" w:frame="1"/>
            <w:lang w:eastAsia="fr-FR"/>
          </w:rPr>
          <w:t>R. SHANKLAND</w:t>
        </w:r>
      </w:hyperlink>
      <w:r w:rsidR="00BD1B92" w:rsidRPr="00BD1B92">
        <w:rPr>
          <w:rFonts w:ascii="Helvetica" w:eastAsia="Times New Roman" w:hAnsi="Helvetica" w:cs="Helvetica"/>
          <w:b/>
          <w:bCs/>
          <w:color w:val="666666"/>
          <w:sz w:val="16"/>
          <w:szCs w:val="16"/>
          <w:bdr w:val="none" w:sz="0" w:space="0" w:color="auto" w:frame="1"/>
          <w:lang w:eastAsia="fr-FR"/>
        </w:rPr>
        <w:t xml:space="preserve"> ; </w:t>
      </w:r>
      <w:hyperlink r:id="rId153" w:history="1">
        <w:r w:rsidR="00BD1B92" w:rsidRPr="00BD1B92">
          <w:rPr>
            <w:rFonts w:ascii="Helvetica" w:eastAsia="Times New Roman" w:hAnsi="Helvetica" w:cs="Helvetica"/>
            <w:b/>
            <w:bCs/>
            <w:color w:val="65409C"/>
            <w:sz w:val="16"/>
            <w:szCs w:val="16"/>
            <w:u w:val="single"/>
            <w:bdr w:val="none" w:sz="0" w:space="0" w:color="auto" w:frame="1"/>
            <w:lang w:eastAsia="fr-FR"/>
          </w:rPr>
          <w:t>B. LAMBOY</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150" w:line="240" w:lineRule="auto"/>
        <w:rPr>
          <w:rFonts w:ascii="Helvetica" w:eastAsia="Times New Roman" w:hAnsi="Helvetica" w:cs="Helvetica"/>
          <w:b/>
          <w:bCs/>
          <w:color w:val="2E2E2E"/>
          <w:sz w:val="18"/>
          <w:szCs w:val="18"/>
          <w:lang w:eastAsia="fr-FR"/>
        </w:rPr>
      </w:pPr>
      <w:r w:rsidRPr="00BD1B92">
        <w:rPr>
          <w:rFonts w:ascii="Helvetica" w:eastAsia="Times New Roman" w:hAnsi="Helvetica" w:cs="Helvetica"/>
          <w:b/>
          <w:bCs/>
          <w:color w:val="666666"/>
          <w:sz w:val="16"/>
          <w:szCs w:val="16"/>
          <w:bdr w:val="none" w:sz="0" w:space="0" w:color="auto" w:frame="1"/>
          <w:lang w:eastAsia="fr-FR"/>
        </w:rPr>
        <w:t xml:space="preserve">Dans </w:t>
      </w:r>
      <w:hyperlink r:id="rId154" w:tooltip="Pratiques Psychologiques (Vol.17, n°2 Juin 2011)" w:history="1">
        <w:r w:rsidRPr="00BD1B92">
          <w:rPr>
            <w:rFonts w:ascii="Helvetica" w:eastAsia="Times New Roman" w:hAnsi="Helvetica" w:cs="Helvetica"/>
            <w:b/>
            <w:bCs/>
            <w:color w:val="243587"/>
            <w:sz w:val="16"/>
            <w:szCs w:val="16"/>
            <w:u w:val="single"/>
            <w:bdr w:val="none" w:sz="0" w:space="0" w:color="auto" w:frame="1"/>
            <w:lang w:eastAsia="fr-FR"/>
          </w:rPr>
          <w:t>Pratiques Psychologiques (Vol.17, n°2, Juin 2011)</w:t>
        </w:r>
      </w:hyperlink>
      <w:r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FRANÇAIS : À l'heure où l'on constate une augmentation de l'intérêt des chercheurs et des praticiens pour la promotion des comportements de santé et le développement des compétences psychosociales, il importe de réfléchir aux liens unissant thé[...]</w:t>
      </w:r>
      <w:r w:rsidRPr="00BD1B92">
        <w:rPr>
          <w:rFonts w:ascii="Helvetica" w:eastAsia="Times New Roman" w:hAnsi="Helvetica" w:cs="Helvetica"/>
          <w:color w:val="2E2E2E"/>
          <w:sz w:val="18"/>
          <w:szCs w:val="18"/>
          <w:lang w:eastAsia="fr-FR"/>
        </w:rPr>
        <w:t xml:space="preserve"> </w:t>
      </w:r>
    </w:p>
    <w:p w:rsidR="00BD1B92" w:rsidRDefault="00BD1B92"/>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noProof/>
          <w:color w:val="2E2E2E"/>
          <w:sz w:val="18"/>
          <w:szCs w:val="18"/>
          <w:lang w:eastAsia="fr-FR"/>
        </w:rPr>
        <w:drawing>
          <wp:anchor distT="0" distB="0" distL="114300" distR="114300" simplePos="0" relativeHeight="251683840" behindDoc="1" locked="0" layoutInCell="1" allowOverlap="1">
            <wp:simplePos x="0" y="0"/>
            <wp:positionH relativeFrom="column">
              <wp:posOffset>-1298</wp:posOffset>
            </wp:positionH>
            <wp:positionV relativeFrom="paragraph">
              <wp:posOffset>2678</wp:posOffset>
            </wp:positionV>
            <wp:extent cx="933450" cy="1428750"/>
            <wp:effectExtent l="0" t="0" r="0" b="0"/>
            <wp:wrapTight wrapText="bothSides">
              <wp:wrapPolygon edited="0">
                <wp:start x="0" y="0"/>
                <wp:lineTo x="0" y="21312"/>
                <wp:lineTo x="21159" y="21312"/>
                <wp:lineTo x="21159" y="0"/>
                <wp:lineTo x="0" y="0"/>
              </wp:wrapPolygon>
            </wp:wrapTight>
            <wp:docPr id="37" name="Image 37" descr="https://bdoc.ofdt.fr/getimage.php?url_image=http%3A%2F%2Fimages-eu.amazon.com%2Fimages%2FP%2F%21%21isbn%21%21.08.MZZZZZZZ.jpg&amp;noticecode=&amp;vigurl=http%3A%2F%2Fwww.ofdt.fr%2Fofdtdev%2Flive%2Fimages%2FPMB%2FNR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doc.ofdt.fr/getimage.php?url_image=http%3A%2F%2Fimages-eu.amazon.com%2Fimages%2FP%2F%21%21isbn%21%21.08.MZZZZZZZ.jpg&amp;noticecode=&amp;vigurl=http%3A%2F%2Fwww.ofdt.fr%2Fofdtdev%2Flive%2Fimages%2FPMB%2FNR2015.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9334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B92" w:rsidRPr="00BD1B92" w:rsidRDefault="00BD1B92" w:rsidP="00BD1B92">
      <w:pPr>
        <w:spacing w:after="150" w:line="281" w:lineRule="atLeast"/>
        <w:rPr>
          <w:rFonts w:ascii="Helvetica" w:eastAsia="Times New Roman" w:hAnsi="Helvetica" w:cs="Helvetica"/>
          <w:color w:val="2E2E2E"/>
          <w:sz w:val="23"/>
          <w:szCs w:val="23"/>
          <w:lang w:eastAsia="fr-FR"/>
        </w:rPr>
      </w:pPr>
      <w:r w:rsidRPr="00BD1B92">
        <w:rPr>
          <w:rFonts w:ascii="Helvetica" w:eastAsia="Times New Roman" w:hAnsi="Helvetica" w:cs="Helvetica"/>
          <w:color w:val="2E2E2E"/>
          <w:sz w:val="23"/>
          <w:szCs w:val="23"/>
          <w:lang w:eastAsia="fr-FR"/>
        </w:rPr>
        <w:t xml:space="preserve">Chapitre </w:t>
      </w:r>
    </w:p>
    <w:p w:rsidR="00BD1B92" w:rsidRPr="00BD1B92" w:rsidRDefault="00BA16F7" w:rsidP="00BD1B92">
      <w:pPr>
        <w:spacing w:after="0" w:line="240" w:lineRule="auto"/>
        <w:textAlignment w:val="baseline"/>
        <w:outlineLvl w:val="2"/>
        <w:rPr>
          <w:rFonts w:ascii="Helvetica" w:eastAsia="Times New Roman" w:hAnsi="Helvetica" w:cs="Helvetica"/>
          <w:b/>
          <w:bCs/>
          <w:color w:val="2E2E2E"/>
          <w:sz w:val="24"/>
          <w:szCs w:val="24"/>
          <w:lang w:eastAsia="fr-FR"/>
        </w:rPr>
      </w:pPr>
      <w:hyperlink r:id="rId156" w:history="1">
        <w:proofErr w:type="spellStart"/>
        <w:r w:rsidR="00BD1B92" w:rsidRPr="00BD1B92">
          <w:rPr>
            <w:rFonts w:ascii="Helvetica" w:eastAsia="Times New Roman" w:hAnsi="Helvetica" w:cs="Helvetica"/>
            <w:b/>
            <w:bCs/>
            <w:color w:val="2E2E2E"/>
            <w:sz w:val="24"/>
            <w:szCs w:val="24"/>
            <w:bdr w:val="none" w:sz="0" w:space="0" w:color="auto" w:frame="1"/>
            <w:lang w:eastAsia="fr-FR"/>
          </w:rPr>
          <w:t>Workbook</w:t>
        </w:r>
        <w:proofErr w:type="spellEnd"/>
        <w:r w:rsidR="00BD1B92" w:rsidRPr="00BD1B92">
          <w:rPr>
            <w:rFonts w:ascii="Helvetica" w:eastAsia="Times New Roman" w:hAnsi="Helvetica" w:cs="Helvetica"/>
            <w:b/>
            <w:bCs/>
            <w:color w:val="2E2E2E"/>
            <w:sz w:val="24"/>
            <w:szCs w:val="24"/>
            <w:bdr w:val="none" w:sz="0" w:space="0" w:color="auto" w:frame="1"/>
            <w:lang w:eastAsia="fr-FR"/>
          </w:rPr>
          <w:t xml:space="preserve"> 3.1: Prevention</w:t>
        </w:r>
        <w:r w:rsidR="00BD1B92" w:rsidRPr="00BD1B92">
          <w:rPr>
            <w:rFonts w:ascii="Helvetica" w:eastAsia="Times New Roman" w:hAnsi="Helvetica" w:cs="Helvetica"/>
            <w:b/>
            <w:bCs/>
            <w:color w:val="2E2E2E"/>
            <w:sz w:val="24"/>
            <w:szCs w:val="24"/>
            <w:u w:val="single"/>
            <w:bdr w:val="none" w:sz="0" w:space="0" w:color="auto" w:frame="1"/>
            <w:lang w:eastAsia="fr-FR"/>
          </w:rPr>
          <w:t xml:space="preserve"> </w:t>
        </w:r>
      </w:hyperlink>
    </w:p>
    <w:p w:rsidR="00BD1B92" w:rsidRPr="00BD1B92" w:rsidRDefault="00BA16F7" w:rsidP="00BD1B92">
      <w:pPr>
        <w:spacing w:after="150" w:line="240" w:lineRule="auto"/>
        <w:rPr>
          <w:rFonts w:ascii="Helvetica" w:eastAsia="Times New Roman" w:hAnsi="Helvetica" w:cs="Helvetica"/>
          <w:b/>
          <w:bCs/>
          <w:color w:val="2E2E2E"/>
          <w:sz w:val="18"/>
          <w:szCs w:val="18"/>
          <w:lang w:eastAsia="fr-FR"/>
        </w:rPr>
      </w:pPr>
      <w:hyperlink r:id="rId157" w:history="1">
        <w:r w:rsidR="00BD1B92" w:rsidRPr="00BD1B92">
          <w:rPr>
            <w:rFonts w:ascii="Helvetica" w:eastAsia="Times New Roman" w:hAnsi="Helvetica" w:cs="Helvetica"/>
            <w:b/>
            <w:bCs/>
            <w:color w:val="243587"/>
            <w:sz w:val="16"/>
            <w:szCs w:val="16"/>
            <w:u w:val="single"/>
            <w:bdr w:val="none" w:sz="0" w:space="0" w:color="auto" w:frame="1"/>
            <w:lang w:eastAsia="fr-FR"/>
          </w:rPr>
          <w:t>C. MUTATAYI</w:t>
        </w:r>
      </w:hyperlink>
      <w:r w:rsidR="00BD1B92" w:rsidRPr="00BD1B92">
        <w:rPr>
          <w:rFonts w:ascii="Helvetica" w:eastAsia="Times New Roman" w:hAnsi="Helvetica" w:cs="Helvetica"/>
          <w:b/>
          <w:bCs/>
          <w:color w:val="666666"/>
          <w:sz w:val="16"/>
          <w:szCs w:val="16"/>
          <w:bdr w:val="none" w:sz="0" w:space="0" w:color="auto" w:frame="1"/>
          <w:lang w:eastAsia="fr-FR"/>
        </w:rPr>
        <w:t xml:space="preserve"> </w:t>
      </w:r>
      <w:r w:rsidR="00BD1B92" w:rsidRPr="00BD1B92">
        <w:rPr>
          <w:rFonts w:ascii="Helvetica" w:eastAsia="Times New Roman" w:hAnsi="Helvetica" w:cs="Helvetica"/>
          <w:b/>
          <w:bCs/>
          <w:color w:val="2E2E2E"/>
          <w:sz w:val="18"/>
          <w:szCs w:val="18"/>
          <w:lang w:eastAsia="fr-FR"/>
        </w:rPr>
        <w:t xml:space="preserve">| </w:t>
      </w:r>
      <w:hyperlink r:id="rId158" w:history="1">
        <w:r w:rsidR="00BD1B92" w:rsidRPr="00BD1B92">
          <w:rPr>
            <w:rFonts w:ascii="Helvetica" w:eastAsia="Times New Roman" w:hAnsi="Helvetica" w:cs="Helvetica"/>
            <w:b/>
            <w:bCs/>
            <w:color w:val="243587"/>
            <w:sz w:val="16"/>
            <w:szCs w:val="16"/>
            <w:u w:val="single"/>
            <w:bdr w:val="none" w:sz="0" w:space="0" w:color="auto" w:frame="1"/>
            <w:lang w:eastAsia="fr-FR"/>
          </w:rPr>
          <w:t>Saint-Denis : OFDT</w:t>
        </w:r>
      </w:hyperlink>
      <w:r w:rsidR="00BD1B92" w:rsidRPr="00BD1B92">
        <w:rPr>
          <w:rFonts w:ascii="Helvetica" w:eastAsia="Times New Roman" w:hAnsi="Helvetica" w:cs="Helvetica"/>
          <w:b/>
          <w:bCs/>
          <w:color w:val="2E2E2E"/>
          <w:sz w:val="18"/>
          <w:szCs w:val="18"/>
          <w:lang w:eastAsia="fr-FR"/>
        </w:rPr>
        <w:t xml:space="preserve"> | </w:t>
      </w:r>
      <w:r w:rsidR="00BD1B92" w:rsidRPr="00BD1B92">
        <w:rPr>
          <w:rFonts w:ascii="Helvetica" w:eastAsia="Times New Roman" w:hAnsi="Helvetica" w:cs="Helvetica"/>
          <w:b/>
          <w:bCs/>
          <w:color w:val="666666"/>
          <w:sz w:val="16"/>
          <w:szCs w:val="16"/>
          <w:bdr w:val="none" w:sz="0" w:space="0" w:color="auto" w:frame="1"/>
          <w:lang w:eastAsia="fr-FR"/>
        </w:rPr>
        <w:t>2015</w:t>
      </w:r>
      <w:r w:rsidR="00BD1B92" w:rsidRPr="00BD1B92">
        <w:rPr>
          <w:rFonts w:ascii="Helvetica" w:eastAsia="Times New Roman" w:hAnsi="Helvetica" w:cs="Helvetica"/>
          <w:b/>
          <w:bCs/>
          <w:color w:val="2E2E2E"/>
          <w:sz w:val="18"/>
          <w:szCs w:val="18"/>
          <w:lang w:eastAsia="fr-FR"/>
        </w:rPr>
        <w:t xml:space="preserve"> </w:t>
      </w:r>
    </w:p>
    <w:p w:rsidR="00BD1B92" w:rsidRPr="00BD1B92" w:rsidRDefault="00BD1B92" w:rsidP="00BD1B92">
      <w:pPr>
        <w:spacing w:after="0" w:line="240" w:lineRule="auto"/>
        <w:rPr>
          <w:rFonts w:ascii="Helvetica" w:eastAsia="Times New Roman" w:hAnsi="Helvetica" w:cs="Helvetica"/>
          <w:color w:val="2E2E2E"/>
          <w:sz w:val="18"/>
          <w:szCs w:val="18"/>
          <w:lang w:eastAsia="fr-FR"/>
        </w:rPr>
      </w:pPr>
      <w:r w:rsidRPr="00BD1B92">
        <w:rPr>
          <w:rFonts w:ascii="Helvetica" w:eastAsia="Times New Roman" w:hAnsi="Helvetica" w:cs="Helvetica"/>
          <w:i/>
          <w:iCs/>
          <w:color w:val="666666"/>
          <w:sz w:val="18"/>
          <w:szCs w:val="18"/>
          <w:bdr w:val="none" w:sz="0" w:space="0" w:color="auto" w:frame="1"/>
          <w:lang w:eastAsia="fr-FR"/>
        </w:rPr>
        <w:t xml:space="preserve">FRANÇAIS : La politique de prévention des usages de drogues en France est coordonnée au niveau central par la Mission interministérielle de lutte contre les drogues et les conduites addictives (MILDECA). Les ministères de l'Éducation </w:t>
      </w:r>
      <w:proofErr w:type="gramStart"/>
      <w:r w:rsidRPr="00BD1B92">
        <w:rPr>
          <w:rFonts w:ascii="Helvetica" w:eastAsia="Times New Roman" w:hAnsi="Helvetica" w:cs="Helvetica"/>
          <w:i/>
          <w:iCs/>
          <w:color w:val="666666"/>
          <w:sz w:val="18"/>
          <w:szCs w:val="18"/>
          <w:bdr w:val="none" w:sz="0" w:space="0" w:color="auto" w:frame="1"/>
          <w:lang w:eastAsia="fr-FR"/>
        </w:rPr>
        <w:t>nationale,[...]</w:t>
      </w:r>
      <w:proofErr w:type="gramEnd"/>
      <w:r w:rsidRPr="00BD1B92">
        <w:rPr>
          <w:rFonts w:ascii="Helvetica" w:eastAsia="Times New Roman" w:hAnsi="Helvetica" w:cs="Helvetica"/>
          <w:color w:val="2E2E2E"/>
          <w:sz w:val="18"/>
          <w:szCs w:val="18"/>
          <w:lang w:eastAsia="fr-FR"/>
        </w:rPr>
        <w:t xml:space="preserve"> </w:t>
      </w:r>
    </w:p>
    <w:p w:rsidR="00BD1B92" w:rsidRDefault="00BD1B92"/>
    <w:p w:rsidR="00907BA2" w:rsidRPr="00134A29" w:rsidRDefault="00907BA2" w:rsidP="00907BA2">
      <w:pPr>
        <w:spacing w:after="0" w:line="240" w:lineRule="auto"/>
        <w:rPr>
          <w:rFonts w:ascii="Helvetica" w:eastAsia="Times New Roman" w:hAnsi="Helvetica" w:cs="Helvetica"/>
          <w:color w:val="2E2E2E"/>
          <w:sz w:val="18"/>
          <w:szCs w:val="18"/>
          <w:lang w:eastAsia="fr-FR"/>
        </w:rPr>
      </w:pPr>
    </w:p>
    <w:p w:rsidR="00907BA2" w:rsidRPr="00134A29" w:rsidRDefault="00907BA2" w:rsidP="00907BA2">
      <w:pPr>
        <w:spacing w:after="0" w:line="240" w:lineRule="auto"/>
        <w:rPr>
          <w:rFonts w:ascii="Helvetica" w:eastAsia="Times New Roman" w:hAnsi="Helvetica" w:cs="Helvetica"/>
          <w:color w:val="2E2E2E"/>
          <w:sz w:val="23"/>
          <w:szCs w:val="23"/>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715584" behindDoc="1" locked="0" layoutInCell="1" allowOverlap="1" wp14:anchorId="491D759E" wp14:editId="0A35F8A8">
            <wp:simplePos x="0" y="0"/>
            <wp:positionH relativeFrom="column">
              <wp:posOffset>-1298</wp:posOffset>
            </wp:positionH>
            <wp:positionV relativeFrom="paragraph">
              <wp:posOffset>2678</wp:posOffset>
            </wp:positionV>
            <wp:extent cx="1028700" cy="1524000"/>
            <wp:effectExtent l="0" t="0" r="0" b="0"/>
            <wp:wrapTight wrapText="bothSides">
              <wp:wrapPolygon edited="0">
                <wp:start x="0" y="0"/>
                <wp:lineTo x="0" y="21330"/>
                <wp:lineTo x="21200" y="21330"/>
                <wp:lineTo x="21200" y="0"/>
                <wp:lineTo x="0" y="0"/>
              </wp:wrapPolygon>
            </wp:wrapTight>
            <wp:docPr id="42" name="Image 42" descr="https://bdoc.ofdt.fr/getimage.php?url_image=http%3A%2F%2Fimages-eu.amazon.com%2Fimages%2FP%2F%21%21isbn%21%21.08.MZZZZZZZ.jpg&amp;noticecode=9782724619003&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doc.ofdt.fr/getimage.php?url_image=http%3A%2F%2Fimages-eu.amazon.com%2Fimages%2FP%2F%21%21isbn%21%21.08.MZZZZZZZ.jpg&amp;noticecode=9782724619003&amp;vigurl="/>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0287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A29">
        <w:rPr>
          <w:rFonts w:ascii="Helvetica" w:eastAsia="Times New Roman" w:hAnsi="Helvetica" w:cs="Helvetica"/>
          <w:color w:val="2E2E2E"/>
          <w:sz w:val="23"/>
          <w:szCs w:val="23"/>
          <w:lang w:eastAsia="fr-FR"/>
        </w:rPr>
        <w:t xml:space="preserve">Livre </w:t>
      </w:r>
    </w:p>
    <w:p w:rsidR="00907BA2" w:rsidRPr="00134A29" w:rsidRDefault="00BA16F7" w:rsidP="00907BA2">
      <w:pPr>
        <w:spacing w:after="0" w:line="240" w:lineRule="auto"/>
        <w:textAlignment w:val="baseline"/>
        <w:outlineLvl w:val="2"/>
        <w:rPr>
          <w:rFonts w:ascii="Helvetica" w:eastAsia="Times New Roman" w:hAnsi="Helvetica" w:cs="Helvetica"/>
          <w:b/>
          <w:bCs/>
          <w:color w:val="2E2E2E"/>
          <w:sz w:val="24"/>
          <w:szCs w:val="24"/>
          <w:lang w:eastAsia="fr-FR"/>
        </w:rPr>
      </w:pPr>
      <w:hyperlink r:id="rId160" w:history="1">
        <w:r w:rsidR="00907BA2" w:rsidRPr="00134A29">
          <w:rPr>
            <w:rFonts w:ascii="Helvetica" w:eastAsia="Times New Roman" w:hAnsi="Helvetica" w:cs="Helvetica"/>
            <w:b/>
            <w:bCs/>
            <w:color w:val="404040"/>
            <w:sz w:val="24"/>
            <w:szCs w:val="24"/>
            <w:bdr w:val="none" w:sz="0" w:space="0" w:color="auto" w:frame="1"/>
            <w:lang w:eastAsia="fr-FR"/>
          </w:rPr>
          <w:t>Gouverner les conduites</w:t>
        </w:r>
        <w:r w:rsidR="00907BA2"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907BA2" w:rsidRPr="00134A29" w:rsidRDefault="00BA16F7" w:rsidP="00907BA2">
      <w:pPr>
        <w:spacing w:after="150" w:line="240" w:lineRule="auto"/>
        <w:rPr>
          <w:rFonts w:ascii="Helvetica" w:eastAsia="Times New Roman" w:hAnsi="Helvetica" w:cs="Helvetica"/>
          <w:b/>
          <w:bCs/>
          <w:color w:val="2E2E2E"/>
          <w:sz w:val="18"/>
          <w:szCs w:val="18"/>
          <w:lang w:eastAsia="fr-FR"/>
        </w:rPr>
      </w:pPr>
      <w:hyperlink r:id="rId161" w:history="1">
        <w:r w:rsidR="00907BA2" w:rsidRPr="00134A29">
          <w:rPr>
            <w:rFonts w:ascii="Helvetica" w:eastAsia="Times New Roman" w:hAnsi="Helvetica" w:cs="Helvetica"/>
            <w:b/>
            <w:bCs/>
            <w:color w:val="243587"/>
            <w:sz w:val="16"/>
            <w:szCs w:val="16"/>
            <w:u w:val="single"/>
            <w:bdr w:val="none" w:sz="0" w:space="0" w:color="auto" w:frame="1"/>
            <w:lang w:eastAsia="fr-FR"/>
          </w:rPr>
          <w:t>S. DUBUISSON-QUELLIER</w:t>
        </w:r>
      </w:hyperlink>
      <w:r w:rsidR="00907BA2"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w:t>
      </w:r>
      <w:r w:rsidR="00907BA2" w:rsidRPr="00134A29">
        <w:rPr>
          <w:rFonts w:ascii="Helvetica" w:eastAsia="Times New Roman" w:hAnsi="Helvetica" w:cs="Helvetica"/>
          <w:b/>
          <w:bCs/>
          <w:color w:val="2E2E2E"/>
          <w:sz w:val="18"/>
          <w:szCs w:val="18"/>
          <w:lang w:eastAsia="fr-FR"/>
        </w:rPr>
        <w:t xml:space="preserve">| </w:t>
      </w:r>
      <w:hyperlink r:id="rId162" w:history="1">
        <w:r w:rsidR="00907BA2" w:rsidRPr="00134A29">
          <w:rPr>
            <w:rFonts w:ascii="Helvetica" w:eastAsia="Times New Roman" w:hAnsi="Helvetica" w:cs="Helvetica"/>
            <w:b/>
            <w:bCs/>
            <w:color w:val="243587"/>
            <w:sz w:val="16"/>
            <w:szCs w:val="16"/>
            <w:u w:val="single"/>
            <w:bdr w:val="none" w:sz="0" w:space="0" w:color="auto" w:frame="1"/>
            <w:lang w:eastAsia="fr-FR"/>
          </w:rPr>
          <w:t>Paris : Presses de Sciences Po</w:t>
        </w:r>
      </w:hyperlink>
      <w:r w:rsidR="00907BA2" w:rsidRPr="00134A29">
        <w:rPr>
          <w:rFonts w:ascii="Helvetica" w:eastAsia="Times New Roman" w:hAnsi="Helvetica" w:cs="Helvetica"/>
          <w:b/>
          <w:bCs/>
          <w:color w:val="2E2E2E"/>
          <w:sz w:val="18"/>
          <w:szCs w:val="18"/>
          <w:lang w:eastAsia="fr-FR"/>
        </w:rPr>
        <w:t xml:space="preserve"> | </w:t>
      </w:r>
      <w:hyperlink r:id="rId163" w:history="1">
        <w:r w:rsidR="00907BA2" w:rsidRPr="00134A29">
          <w:rPr>
            <w:rFonts w:ascii="Helvetica" w:eastAsia="Times New Roman" w:hAnsi="Helvetica" w:cs="Helvetica"/>
            <w:b/>
            <w:bCs/>
            <w:color w:val="243587"/>
            <w:sz w:val="16"/>
            <w:szCs w:val="16"/>
            <w:u w:val="single"/>
            <w:bdr w:val="none" w:sz="0" w:space="0" w:color="auto" w:frame="1"/>
            <w:lang w:eastAsia="fr-FR"/>
          </w:rPr>
          <w:t>Gouvernances</w:t>
        </w:r>
      </w:hyperlink>
      <w:r w:rsidR="00907BA2" w:rsidRPr="00134A29">
        <w:rPr>
          <w:rFonts w:ascii="Helvetica" w:eastAsia="Times New Roman" w:hAnsi="Helvetica" w:cs="Helvetica"/>
          <w:b/>
          <w:bCs/>
          <w:color w:val="2E2E2E"/>
          <w:sz w:val="18"/>
          <w:szCs w:val="18"/>
          <w:lang w:eastAsia="fr-FR"/>
        </w:rPr>
        <w:t xml:space="preserve"> | </w:t>
      </w:r>
      <w:r w:rsidR="00907BA2" w:rsidRPr="00134A29">
        <w:rPr>
          <w:rFonts w:ascii="Helvetica" w:eastAsia="Times New Roman" w:hAnsi="Helvetica" w:cs="Helvetica"/>
          <w:b/>
          <w:bCs/>
          <w:color w:val="666666"/>
          <w:sz w:val="16"/>
          <w:szCs w:val="16"/>
          <w:bdr w:val="none" w:sz="0" w:space="0" w:color="auto" w:frame="1"/>
          <w:lang w:eastAsia="fr-FR"/>
        </w:rPr>
        <w:t>2016</w:t>
      </w:r>
      <w:r w:rsidR="00907BA2" w:rsidRPr="00134A29">
        <w:rPr>
          <w:rFonts w:ascii="Helvetica" w:eastAsia="Times New Roman" w:hAnsi="Helvetica" w:cs="Helvetica"/>
          <w:b/>
          <w:bCs/>
          <w:color w:val="2E2E2E"/>
          <w:sz w:val="18"/>
          <w:szCs w:val="18"/>
          <w:lang w:eastAsia="fr-FR"/>
        </w:rPr>
        <w:t xml:space="preserve"> </w:t>
      </w:r>
    </w:p>
    <w:p w:rsidR="00907BA2" w:rsidRDefault="00907BA2" w:rsidP="00907BA2">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 xml:space="preserve">« Manger, bouger », « J'éco-rénove, j'économise », « Les médicaments génériques, c'est génial », « Fumer tue »... Que fait l'État lorsqu'il s'immisce ainsi dans nos vies privées et cherche à orienter nos pratiques ? A-t-il une légitimité pour </w:t>
      </w:r>
      <w:proofErr w:type="spellStart"/>
      <w:r w:rsidRPr="00134A29">
        <w:rPr>
          <w:rFonts w:ascii="Helvetica" w:eastAsia="Times New Roman" w:hAnsi="Helvetica" w:cs="Helvetica"/>
          <w:i/>
          <w:iCs/>
          <w:color w:val="666666"/>
          <w:sz w:val="18"/>
          <w:szCs w:val="18"/>
          <w:bdr w:val="none" w:sz="0" w:space="0" w:color="auto" w:frame="1"/>
          <w:lang w:eastAsia="fr-FR"/>
        </w:rPr>
        <w:t>l</w:t>
      </w:r>
      <w:proofErr w:type="spellEnd"/>
      <w:r w:rsidRPr="00134A29">
        <w:rPr>
          <w:rFonts w:ascii="Helvetica" w:eastAsia="Times New Roman" w:hAnsi="Helvetica" w:cs="Helvetica"/>
          <w:i/>
          <w:iCs/>
          <w:color w:val="666666"/>
          <w:sz w:val="18"/>
          <w:szCs w:val="18"/>
          <w:bdr w:val="none" w:sz="0" w:space="0" w:color="auto" w:frame="1"/>
          <w:lang w:eastAsia="fr-FR"/>
        </w:rPr>
        <w:t>[...]</w:t>
      </w:r>
      <w:r w:rsidRPr="00134A29">
        <w:rPr>
          <w:rFonts w:ascii="Helvetica" w:eastAsia="Times New Roman" w:hAnsi="Helvetica" w:cs="Helvetica"/>
          <w:color w:val="2E2E2E"/>
          <w:sz w:val="18"/>
          <w:szCs w:val="18"/>
          <w:lang w:eastAsia="fr-FR"/>
        </w:rPr>
        <w:t xml:space="preserve"> </w:t>
      </w:r>
    </w:p>
    <w:p w:rsidR="00907BA2" w:rsidRDefault="00907BA2" w:rsidP="00907BA2">
      <w:pPr>
        <w:spacing w:after="0" w:line="240" w:lineRule="auto"/>
        <w:rPr>
          <w:rFonts w:ascii="Helvetica" w:eastAsia="Times New Roman" w:hAnsi="Helvetica" w:cs="Helvetica"/>
          <w:color w:val="2E2E2E"/>
          <w:sz w:val="18"/>
          <w:szCs w:val="18"/>
          <w:lang w:eastAsia="fr-FR"/>
        </w:rPr>
      </w:pPr>
    </w:p>
    <w:p w:rsidR="002679C3" w:rsidRDefault="002679C3" w:rsidP="00134A29">
      <w:pPr>
        <w:rPr>
          <w:b/>
          <w:sz w:val="44"/>
          <w:szCs w:val="44"/>
        </w:rPr>
      </w:pPr>
    </w:p>
    <w:p w:rsidR="00907BA2" w:rsidRDefault="00907BA2" w:rsidP="00134A29">
      <w:pPr>
        <w:rPr>
          <w:b/>
          <w:sz w:val="44"/>
          <w:szCs w:val="44"/>
        </w:rPr>
      </w:pPr>
    </w:p>
    <w:p w:rsidR="00134A29" w:rsidRDefault="00BD1B92" w:rsidP="00134A29">
      <w:pPr>
        <w:rPr>
          <w:b/>
          <w:sz w:val="44"/>
          <w:szCs w:val="44"/>
        </w:rPr>
      </w:pPr>
      <w:r w:rsidRPr="00134A29">
        <w:rPr>
          <w:b/>
          <w:sz w:val="44"/>
          <w:szCs w:val="44"/>
        </w:rPr>
        <w:t>CONDUITES ADDICTIV</w:t>
      </w:r>
      <w:r w:rsidR="00134A29" w:rsidRPr="00134A29">
        <w:rPr>
          <w:b/>
          <w:sz w:val="44"/>
          <w:szCs w:val="44"/>
        </w:rPr>
        <w:t>ES</w:t>
      </w:r>
    </w:p>
    <w:p w:rsidR="00134A29" w:rsidRPr="00134A29" w:rsidRDefault="00907BA2" w:rsidP="00134A29">
      <w:pPr>
        <w:spacing w:after="150" w:line="281" w:lineRule="atLeast"/>
        <w:rPr>
          <w:rFonts w:ascii="Helvetica" w:eastAsia="Times New Roman" w:hAnsi="Helvetica" w:cs="Helvetica"/>
          <w:color w:val="2E2E2E"/>
          <w:sz w:val="23"/>
          <w:szCs w:val="23"/>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95104" behindDoc="1" locked="0" layoutInCell="1" allowOverlap="1">
            <wp:simplePos x="0" y="0"/>
            <wp:positionH relativeFrom="column">
              <wp:posOffset>-271366</wp:posOffset>
            </wp:positionH>
            <wp:positionV relativeFrom="paragraph">
              <wp:posOffset>142074</wp:posOffset>
            </wp:positionV>
            <wp:extent cx="1419225" cy="1000125"/>
            <wp:effectExtent l="0" t="0" r="9525" b="9525"/>
            <wp:wrapTight wrapText="bothSides">
              <wp:wrapPolygon edited="0">
                <wp:start x="0" y="0"/>
                <wp:lineTo x="0" y="21394"/>
                <wp:lineTo x="21455" y="21394"/>
                <wp:lineTo x="21455" y="0"/>
                <wp:lineTo x="0" y="0"/>
              </wp:wrapPolygon>
            </wp:wrapTight>
            <wp:docPr id="40" name="Image 40" descr="https://bdoc.ofdt.fr/getimage.php?url_image=http%3A%2F%2Fimages-eu.amazon.com%2Fimages%2FP%2F%21%21isbn%21%21.08.MZZZZZZZ.jpg&amp;noticecode=9782916192444&amp;vigurl=http%3A%2F%2Fwww.ofdt.fr%2Fofdtdev%2Flive%2Fimages%2FPMB%2F1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doc.ofdt.fr/getimage.php?url_image=http%3A%2F%2Fimages-eu.amazon.com%2Fimages%2FP%2F%21%21isbn%21%21.08.MZZZZZZZ.jpg&amp;noticecode=9782916192444&amp;vigurl=http%3A%2F%2Fwww.ofdt.fr%2Fofdtdev%2Flive%2Fimages%2FPMB%2F1573.jp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192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14FE">
        <w:rPr>
          <w:rFonts w:ascii="Helvetica" w:eastAsia="Times New Roman" w:hAnsi="Helvetica" w:cs="Helvetica"/>
          <w:color w:val="2E2E2E"/>
          <w:sz w:val="23"/>
          <w:szCs w:val="23"/>
          <w:lang w:eastAsia="fr-FR"/>
        </w:rPr>
        <w:t>L</w:t>
      </w:r>
      <w:r w:rsidR="00134A29" w:rsidRPr="00134A29">
        <w:rPr>
          <w:rFonts w:ascii="Helvetica" w:eastAsia="Times New Roman" w:hAnsi="Helvetica" w:cs="Helvetica"/>
          <w:color w:val="2E2E2E"/>
          <w:sz w:val="23"/>
          <w:szCs w:val="23"/>
          <w:lang w:eastAsia="fr-FR"/>
        </w:rPr>
        <w:t xml:space="preserve">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165" w:history="1">
        <w:r w:rsidR="00134A29" w:rsidRPr="00134A29">
          <w:rPr>
            <w:rFonts w:ascii="Helvetica" w:eastAsia="Times New Roman" w:hAnsi="Helvetica" w:cs="Helvetica"/>
            <w:b/>
            <w:bCs/>
            <w:color w:val="404040"/>
            <w:sz w:val="24"/>
            <w:szCs w:val="24"/>
            <w:bdr w:val="none" w:sz="0" w:space="0" w:color="auto" w:frame="1"/>
            <w:lang w:eastAsia="fr-FR"/>
          </w:rPr>
          <w:t>Drogues et conduites addictives</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166" w:history="1">
        <w:r w:rsidR="00134A29" w:rsidRPr="00134A29">
          <w:rPr>
            <w:rFonts w:ascii="Helvetica" w:eastAsia="Times New Roman" w:hAnsi="Helvetica" w:cs="Helvetica"/>
            <w:b/>
            <w:bCs/>
            <w:color w:val="243587"/>
            <w:sz w:val="16"/>
            <w:szCs w:val="16"/>
            <w:u w:val="single"/>
            <w:bdr w:val="none" w:sz="0" w:space="0" w:color="auto" w:frame="1"/>
            <w:lang w:eastAsia="fr-FR"/>
          </w:rPr>
          <w:t>MILDECA</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67" w:history="1">
        <w:r w:rsidR="00134A29" w:rsidRPr="00134A29">
          <w:rPr>
            <w:rFonts w:ascii="Helvetica" w:eastAsia="Times New Roman" w:hAnsi="Helvetica" w:cs="Helvetica"/>
            <w:b/>
            <w:bCs/>
            <w:color w:val="243587"/>
            <w:sz w:val="16"/>
            <w:szCs w:val="16"/>
            <w:u w:val="single"/>
            <w:bdr w:val="none" w:sz="0" w:space="0" w:color="auto" w:frame="1"/>
            <w:lang w:eastAsia="fr-FR"/>
          </w:rPr>
          <w:t>INPES (2002-2016)</w:t>
        </w:r>
      </w:hyperlink>
      <w:r w:rsidR="00134A29" w:rsidRPr="00134A29">
        <w:rPr>
          <w:rFonts w:ascii="Helvetica" w:eastAsia="Times New Roman" w:hAnsi="Helvetica" w:cs="Helvetica"/>
          <w:b/>
          <w:bCs/>
          <w:color w:val="666666"/>
          <w:sz w:val="16"/>
          <w:szCs w:val="16"/>
          <w:bdr w:val="none" w:sz="0" w:space="0" w:color="auto" w:frame="1"/>
          <w:lang w:eastAsia="fr-FR"/>
        </w:rPr>
        <w:t xml:space="preserve"> </w:t>
      </w:r>
      <w:r w:rsidR="00134A29" w:rsidRPr="00134A29">
        <w:rPr>
          <w:rFonts w:ascii="Helvetica" w:eastAsia="Times New Roman" w:hAnsi="Helvetica" w:cs="Helvetica"/>
          <w:b/>
          <w:bCs/>
          <w:color w:val="2E2E2E"/>
          <w:sz w:val="18"/>
          <w:szCs w:val="18"/>
          <w:lang w:eastAsia="fr-FR"/>
        </w:rPr>
        <w:t xml:space="preserve">| </w:t>
      </w:r>
      <w:hyperlink r:id="rId168" w:history="1">
        <w:r w:rsidR="00134A29" w:rsidRPr="00134A29">
          <w:rPr>
            <w:rFonts w:ascii="Helvetica" w:eastAsia="Times New Roman" w:hAnsi="Helvetica" w:cs="Helvetica"/>
            <w:b/>
            <w:bCs/>
            <w:color w:val="243587"/>
            <w:sz w:val="16"/>
            <w:szCs w:val="16"/>
            <w:u w:val="single"/>
            <w:bdr w:val="none" w:sz="0" w:space="0" w:color="auto" w:frame="1"/>
            <w:lang w:eastAsia="fr-FR"/>
          </w:rPr>
          <w:t>Saint-Denis : INPES</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2014</w:t>
      </w:r>
      <w:r w:rsidR="00134A29" w:rsidRPr="00134A29">
        <w:rPr>
          <w:rFonts w:ascii="Helvetica" w:eastAsia="Times New Roman" w:hAnsi="Helvetica" w:cs="Helvetica"/>
          <w:b/>
          <w:bCs/>
          <w:color w:val="2E2E2E"/>
          <w:sz w:val="18"/>
          <w:szCs w:val="18"/>
          <w:lang w:eastAsia="fr-FR"/>
        </w:rPr>
        <w:t xml:space="preserve"> </w:t>
      </w: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Ce livre propose une information accessible à un large public, permettant de mieux connaître cannabis, cocaïne, ecstasy, héroïne et autres opiacés, amphétamines, MDMA (ecstasy) et nouvelles drogues de synthèse, alcool, tabac, produits dopants et[...]</w:t>
      </w:r>
      <w:r w:rsidRPr="00134A29">
        <w:rPr>
          <w:rFonts w:ascii="Helvetica" w:eastAsia="Times New Roman" w:hAnsi="Helvetica" w:cs="Helvetica"/>
          <w:color w:val="2E2E2E"/>
          <w:sz w:val="18"/>
          <w:szCs w:val="18"/>
          <w:lang w:eastAsia="fr-FR"/>
        </w:rPr>
        <w:t xml:space="preserve"> </w:t>
      </w:r>
    </w:p>
    <w:p w:rsidR="00134A29" w:rsidRPr="00B814FE" w:rsidRDefault="00134A29">
      <w:pPr>
        <w:rPr>
          <w:b/>
          <w:sz w:val="36"/>
          <w:szCs w:val="36"/>
        </w:rPr>
      </w:pPr>
    </w:p>
    <w:p w:rsidR="00134A29" w:rsidRPr="00134A29" w:rsidRDefault="00134A29" w:rsidP="00B814FE">
      <w:pPr>
        <w:spacing w:after="0" w:line="240" w:lineRule="auto"/>
        <w:rPr>
          <w:rFonts w:ascii="Helvetica" w:eastAsia="Times New Roman" w:hAnsi="Helvetica" w:cs="Helvetica"/>
          <w:color w:val="2E2E2E"/>
          <w:sz w:val="23"/>
          <w:szCs w:val="23"/>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94080" behindDoc="1" locked="0" layoutInCell="1" allowOverlap="1">
            <wp:simplePos x="0" y="0"/>
            <wp:positionH relativeFrom="column">
              <wp:posOffset>-1298</wp:posOffset>
            </wp:positionH>
            <wp:positionV relativeFrom="paragraph">
              <wp:posOffset>883</wp:posOffset>
            </wp:positionV>
            <wp:extent cx="1066800" cy="1524000"/>
            <wp:effectExtent l="0" t="0" r="0" b="0"/>
            <wp:wrapTight wrapText="bothSides">
              <wp:wrapPolygon edited="0">
                <wp:start x="0" y="0"/>
                <wp:lineTo x="0" y="21330"/>
                <wp:lineTo x="21214" y="21330"/>
                <wp:lineTo x="21214" y="0"/>
                <wp:lineTo x="0" y="0"/>
              </wp:wrapPolygon>
            </wp:wrapTight>
            <wp:docPr id="38" name="Image 38" descr="https://bdoc.ofdt.fr/getimage.php?url_image=http%3A%2F%2Fimages-eu.amazon.com%2Fimages%2FP%2F%21%21isbn%21%21.08.MZZZZZZZ.jpg&amp;noticecode=9782855989124&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doc.ofdt.fr/getimage.php?url_image=http%3A%2F%2Fimages-eu.amazon.com%2Fimages%2FP%2F%21%21isbn%21%21.08.MZZZZZZZ.jpg&amp;noticecode=9782855989124&amp;vigurl="/>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170" w:history="1">
        <w:r w:rsidR="00134A29" w:rsidRPr="00134A29">
          <w:rPr>
            <w:rFonts w:ascii="Helvetica" w:eastAsia="Times New Roman" w:hAnsi="Helvetica" w:cs="Helvetica"/>
            <w:b/>
            <w:bCs/>
            <w:color w:val="404040"/>
            <w:sz w:val="24"/>
            <w:szCs w:val="24"/>
            <w:bdr w:val="none" w:sz="0" w:space="0" w:color="auto" w:frame="1"/>
            <w:lang w:eastAsia="fr-FR"/>
          </w:rPr>
          <w:t>Conduites addictives chez les adolescents : usages, prévention et accompagnement</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171" w:history="1">
        <w:r w:rsidR="00134A29" w:rsidRPr="00134A29">
          <w:rPr>
            <w:rFonts w:ascii="Helvetica" w:eastAsia="Times New Roman" w:hAnsi="Helvetica" w:cs="Helvetica"/>
            <w:b/>
            <w:bCs/>
            <w:color w:val="243587"/>
            <w:sz w:val="16"/>
            <w:szCs w:val="16"/>
            <w:u w:val="single"/>
            <w:bdr w:val="none" w:sz="0" w:space="0" w:color="auto" w:frame="1"/>
            <w:lang w:eastAsia="fr-FR"/>
          </w:rPr>
          <w:t>INSERM</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2" w:history="1">
        <w:r w:rsidR="00134A29" w:rsidRPr="00134A29">
          <w:rPr>
            <w:rFonts w:ascii="Helvetica" w:eastAsia="Times New Roman" w:hAnsi="Helvetica" w:cs="Helvetica"/>
            <w:b/>
            <w:bCs/>
            <w:color w:val="243587"/>
            <w:sz w:val="16"/>
            <w:szCs w:val="16"/>
            <w:u w:val="single"/>
            <w:bdr w:val="none" w:sz="0" w:space="0" w:color="auto" w:frame="1"/>
            <w:lang w:eastAsia="fr-FR"/>
          </w:rPr>
          <w:t>F. BECK</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3" w:history="1">
        <w:r w:rsidR="00134A29" w:rsidRPr="00134A29">
          <w:rPr>
            <w:rFonts w:ascii="Helvetica" w:eastAsia="Times New Roman" w:hAnsi="Helvetica" w:cs="Helvetica"/>
            <w:b/>
            <w:bCs/>
            <w:color w:val="243587"/>
            <w:sz w:val="16"/>
            <w:szCs w:val="16"/>
            <w:u w:val="single"/>
            <w:bdr w:val="none" w:sz="0" w:space="0" w:color="auto" w:frame="1"/>
            <w:lang w:eastAsia="fr-FR"/>
          </w:rPr>
          <w:t>A. DERVAUX</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4" w:history="1">
        <w:r w:rsidR="00134A29" w:rsidRPr="00134A29">
          <w:rPr>
            <w:rFonts w:ascii="Helvetica" w:eastAsia="Times New Roman" w:hAnsi="Helvetica" w:cs="Helvetica"/>
            <w:b/>
            <w:bCs/>
            <w:color w:val="243587"/>
            <w:sz w:val="16"/>
            <w:szCs w:val="16"/>
            <w:u w:val="single"/>
            <w:bdr w:val="none" w:sz="0" w:space="0" w:color="auto" w:frame="1"/>
            <w:lang w:eastAsia="fr-FR"/>
          </w:rPr>
          <w:t>E. DU ROSCOAT</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5" w:history="1">
        <w:r w:rsidR="00134A29" w:rsidRPr="00134A29">
          <w:rPr>
            <w:rFonts w:ascii="Helvetica" w:eastAsia="Times New Roman" w:hAnsi="Helvetica" w:cs="Helvetica"/>
            <w:b/>
            <w:bCs/>
            <w:color w:val="243587"/>
            <w:sz w:val="16"/>
            <w:szCs w:val="16"/>
            <w:u w:val="single"/>
            <w:bdr w:val="none" w:sz="0" w:space="0" w:color="auto" w:frame="1"/>
            <w:lang w:eastAsia="fr-FR"/>
          </w:rPr>
          <w:t>K. GALLOPEL-MORVAN</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6" w:history="1">
        <w:r w:rsidR="00134A29" w:rsidRPr="00134A29">
          <w:rPr>
            <w:rFonts w:ascii="Helvetica" w:eastAsia="Times New Roman" w:hAnsi="Helvetica" w:cs="Helvetica"/>
            <w:b/>
            <w:bCs/>
            <w:color w:val="243587"/>
            <w:sz w:val="16"/>
            <w:szCs w:val="16"/>
            <w:u w:val="single"/>
            <w:bdr w:val="none" w:sz="0" w:space="0" w:color="auto" w:frame="1"/>
            <w:lang w:eastAsia="fr-FR"/>
          </w:rPr>
          <w:t>M. GRALL-BRONNEC</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7" w:history="1">
        <w:r w:rsidR="00134A29" w:rsidRPr="00134A29">
          <w:rPr>
            <w:rFonts w:ascii="Helvetica" w:eastAsia="Times New Roman" w:hAnsi="Helvetica" w:cs="Helvetica"/>
            <w:b/>
            <w:bCs/>
            <w:color w:val="243587"/>
            <w:sz w:val="16"/>
            <w:szCs w:val="16"/>
            <w:u w:val="single"/>
            <w:bdr w:val="none" w:sz="0" w:space="0" w:color="auto" w:frame="1"/>
            <w:lang w:eastAsia="fr-FR"/>
          </w:rPr>
          <w:t>L. KERN</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8" w:history="1">
        <w:r w:rsidR="00134A29" w:rsidRPr="00134A29">
          <w:rPr>
            <w:rFonts w:ascii="Helvetica" w:eastAsia="Times New Roman" w:hAnsi="Helvetica" w:cs="Helvetica"/>
            <w:b/>
            <w:bCs/>
            <w:color w:val="243587"/>
            <w:sz w:val="16"/>
            <w:szCs w:val="16"/>
            <w:u w:val="single"/>
            <w:bdr w:val="none" w:sz="0" w:space="0" w:color="auto" w:frame="1"/>
            <w:lang w:eastAsia="fr-FR"/>
          </w:rPr>
          <w:t>M. O. KREBS</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79" w:history="1">
        <w:r w:rsidR="00134A29" w:rsidRPr="00134A29">
          <w:rPr>
            <w:rFonts w:ascii="Helvetica" w:eastAsia="Times New Roman" w:hAnsi="Helvetica" w:cs="Helvetica"/>
            <w:b/>
            <w:bCs/>
            <w:color w:val="243587"/>
            <w:sz w:val="16"/>
            <w:szCs w:val="16"/>
            <w:u w:val="single"/>
            <w:bdr w:val="none" w:sz="0" w:space="0" w:color="auto" w:frame="1"/>
            <w:lang w:eastAsia="fr-FR"/>
          </w:rPr>
          <w:t>S. LEGLEYE</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80" w:history="1">
        <w:r w:rsidR="00134A29" w:rsidRPr="00134A29">
          <w:rPr>
            <w:rFonts w:ascii="Helvetica" w:eastAsia="Times New Roman" w:hAnsi="Helvetica" w:cs="Helvetica"/>
            <w:b/>
            <w:bCs/>
            <w:color w:val="243587"/>
            <w:sz w:val="16"/>
            <w:szCs w:val="16"/>
            <w:u w:val="single"/>
            <w:bdr w:val="none" w:sz="0" w:space="0" w:color="auto" w:frame="1"/>
            <w:lang w:eastAsia="fr-FR"/>
          </w:rPr>
          <w:t>M. MELCHIOR</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81" w:history="1">
        <w:r w:rsidR="00134A29" w:rsidRPr="00134A29">
          <w:rPr>
            <w:rFonts w:ascii="Helvetica" w:eastAsia="Times New Roman" w:hAnsi="Helvetica" w:cs="Helvetica"/>
            <w:b/>
            <w:bCs/>
            <w:color w:val="243587"/>
            <w:sz w:val="16"/>
            <w:szCs w:val="16"/>
            <w:u w:val="single"/>
            <w:bdr w:val="none" w:sz="0" w:space="0" w:color="auto" w:frame="1"/>
            <w:lang w:eastAsia="fr-FR"/>
          </w:rPr>
          <w:t>M. NAASSILA</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82" w:history="1">
        <w:r w:rsidR="00134A29" w:rsidRPr="00134A29">
          <w:rPr>
            <w:rFonts w:ascii="Helvetica" w:eastAsia="Times New Roman" w:hAnsi="Helvetica" w:cs="Helvetica"/>
            <w:b/>
            <w:bCs/>
            <w:color w:val="243587"/>
            <w:sz w:val="16"/>
            <w:szCs w:val="16"/>
            <w:u w:val="single"/>
            <w:bdr w:val="none" w:sz="0" w:space="0" w:color="auto" w:frame="1"/>
            <w:lang w:eastAsia="fr-FR"/>
          </w:rPr>
          <w:t>P. PERETTI-WATEL</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83" w:history="1">
        <w:r w:rsidR="00134A29" w:rsidRPr="00134A29">
          <w:rPr>
            <w:rFonts w:ascii="Helvetica" w:eastAsia="Times New Roman" w:hAnsi="Helvetica" w:cs="Helvetica"/>
            <w:b/>
            <w:bCs/>
            <w:color w:val="243587"/>
            <w:sz w:val="16"/>
            <w:szCs w:val="16"/>
            <w:u w:val="single"/>
            <w:bdr w:val="none" w:sz="0" w:space="0" w:color="auto" w:frame="1"/>
            <w:lang w:eastAsia="fr-FR"/>
          </w:rPr>
          <w:t>O. PHAN</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84" w:history="1">
        <w:r w:rsidR="00134A29" w:rsidRPr="00134A29">
          <w:rPr>
            <w:rFonts w:ascii="Helvetica" w:eastAsia="Times New Roman" w:hAnsi="Helvetica" w:cs="Helvetica"/>
            <w:b/>
            <w:bCs/>
            <w:color w:val="243587"/>
            <w:sz w:val="16"/>
            <w:szCs w:val="16"/>
            <w:u w:val="single"/>
            <w:bdr w:val="none" w:sz="0" w:space="0" w:color="auto" w:frame="1"/>
            <w:lang w:eastAsia="fr-FR"/>
          </w:rPr>
          <w:t>L. ROMO</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185" w:history="1">
        <w:r w:rsidR="00134A29" w:rsidRPr="00134A29">
          <w:rPr>
            <w:rFonts w:ascii="Helvetica" w:eastAsia="Times New Roman" w:hAnsi="Helvetica" w:cs="Helvetica"/>
            <w:b/>
            <w:bCs/>
            <w:color w:val="243587"/>
            <w:sz w:val="16"/>
            <w:szCs w:val="16"/>
            <w:u w:val="single"/>
            <w:bdr w:val="none" w:sz="0" w:space="0" w:color="auto" w:frame="1"/>
            <w:lang w:eastAsia="fr-FR"/>
          </w:rPr>
          <w:t>S. SPILKA</w:t>
        </w:r>
      </w:hyperlink>
      <w:r w:rsidR="00134A29" w:rsidRPr="00134A29">
        <w:rPr>
          <w:rFonts w:ascii="Helvetica" w:eastAsia="Times New Roman" w:hAnsi="Helvetica" w:cs="Helvetica"/>
          <w:b/>
          <w:bCs/>
          <w:color w:val="666666"/>
          <w:sz w:val="16"/>
          <w:szCs w:val="16"/>
          <w:bdr w:val="none" w:sz="0" w:space="0" w:color="auto" w:frame="1"/>
          <w:lang w:eastAsia="fr-FR"/>
        </w:rPr>
        <w:t xml:space="preserve"> </w:t>
      </w:r>
      <w:r w:rsidR="00134A29" w:rsidRPr="00134A29">
        <w:rPr>
          <w:rFonts w:ascii="Helvetica" w:eastAsia="Times New Roman" w:hAnsi="Helvetica" w:cs="Helvetica"/>
          <w:b/>
          <w:bCs/>
          <w:color w:val="2E2E2E"/>
          <w:sz w:val="18"/>
          <w:szCs w:val="18"/>
          <w:lang w:eastAsia="fr-FR"/>
        </w:rPr>
        <w:t xml:space="preserve">| </w:t>
      </w:r>
      <w:hyperlink r:id="rId186" w:history="1">
        <w:r w:rsidR="00134A29" w:rsidRPr="00134A29">
          <w:rPr>
            <w:rFonts w:ascii="Helvetica" w:eastAsia="Times New Roman" w:hAnsi="Helvetica" w:cs="Helvetica"/>
            <w:b/>
            <w:bCs/>
            <w:color w:val="243587"/>
            <w:sz w:val="16"/>
            <w:szCs w:val="16"/>
            <w:u w:val="single"/>
            <w:bdr w:val="none" w:sz="0" w:space="0" w:color="auto" w:frame="1"/>
            <w:lang w:eastAsia="fr-FR"/>
          </w:rPr>
          <w:t>Paris : INSERM</w:t>
        </w:r>
      </w:hyperlink>
      <w:r w:rsidR="00134A29" w:rsidRPr="00134A29">
        <w:rPr>
          <w:rFonts w:ascii="Helvetica" w:eastAsia="Times New Roman" w:hAnsi="Helvetica" w:cs="Helvetica"/>
          <w:b/>
          <w:bCs/>
          <w:color w:val="2E2E2E"/>
          <w:sz w:val="18"/>
          <w:szCs w:val="18"/>
          <w:lang w:eastAsia="fr-FR"/>
        </w:rPr>
        <w:t xml:space="preserve"> | </w:t>
      </w:r>
      <w:hyperlink r:id="rId187" w:history="1">
        <w:r w:rsidR="00134A29" w:rsidRPr="00134A29">
          <w:rPr>
            <w:rFonts w:ascii="Helvetica" w:eastAsia="Times New Roman" w:hAnsi="Helvetica" w:cs="Helvetica"/>
            <w:b/>
            <w:bCs/>
            <w:color w:val="243587"/>
            <w:sz w:val="16"/>
            <w:szCs w:val="16"/>
            <w:u w:val="single"/>
            <w:bdr w:val="none" w:sz="0" w:space="0" w:color="auto" w:frame="1"/>
            <w:lang w:eastAsia="fr-FR"/>
          </w:rPr>
          <w:t>Expertise collective, ISSN 1264-1782</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2014</w:t>
      </w:r>
      <w:r w:rsidR="00134A29" w:rsidRPr="00134A29">
        <w:rPr>
          <w:rFonts w:ascii="Helvetica" w:eastAsia="Times New Roman" w:hAnsi="Helvetica" w:cs="Helvetica"/>
          <w:b/>
          <w:bCs/>
          <w:color w:val="2E2E2E"/>
          <w:sz w:val="18"/>
          <w:szCs w:val="18"/>
          <w:lang w:eastAsia="fr-FR"/>
        </w:rPr>
        <w:t xml:space="preserve"> </w:t>
      </w: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 xml:space="preserve">C'est principalement à l'adolescence qu'a lieu l'initiation à l'usage de substances psychoactives dont la répétition est susceptible d'entraîner un abus voire une dépendance. En France, les niveaux de consommation </w:t>
      </w:r>
      <w:r w:rsidR="00D64D59" w:rsidRPr="00134A29">
        <w:rPr>
          <w:rFonts w:ascii="Helvetica" w:eastAsia="Times New Roman" w:hAnsi="Helvetica" w:cs="Helvetica"/>
          <w:i/>
          <w:iCs/>
          <w:color w:val="666666"/>
          <w:sz w:val="18"/>
          <w:szCs w:val="18"/>
          <w:bdr w:val="none" w:sz="0" w:space="0" w:color="auto" w:frame="1"/>
          <w:lang w:eastAsia="fr-FR"/>
        </w:rPr>
        <w:t>de certaines substances psychoactives, en particulier l'alcool, le tabac et le cannabis, demeurent élevés chez les adolescents,</w:t>
      </w:r>
    </w:p>
    <w:p w:rsidR="00134A29" w:rsidRPr="00134A29" w:rsidRDefault="00134A29" w:rsidP="00134A29">
      <w:pPr>
        <w:spacing w:after="0" w:line="240" w:lineRule="auto"/>
        <w:rPr>
          <w:rFonts w:ascii="Helvetica" w:eastAsia="Times New Roman" w:hAnsi="Helvetica" w:cs="Helvetica"/>
          <w:color w:val="2E2E2E"/>
          <w:sz w:val="18"/>
          <w:szCs w:val="18"/>
          <w:lang w:eastAsia="fr-FR"/>
        </w:rPr>
      </w:pPr>
    </w:p>
    <w:p w:rsidR="0017137D" w:rsidRPr="0017137D" w:rsidRDefault="0017137D" w:rsidP="0017137D">
      <w:pPr>
        <w:spacing w:after="0" w:line="240" w:lineRule="auto"/>
        <w:rPr>
          <w:rFonts w:ascii="Helvetica" w:eastAsia="Times New Roman" w:hAnsi="Helvetica" w:cs="Helvetica"/>
          <w:color w:val="2E2E2E"/>
          <w:sz w:val="18"/>
          <w:szCs w:val="18"/>
          <w:lang w:eastAsia="fr-FR"/>
        </w:rPr>
      </w:pPr>
    </w:p>
    <w:p w:rsidR="0017137D" w:rsidRPr="0017137D" w:rsidRDefault="0017137D" w:rsidP="0017137D">
      <w:pPr>
        <w:spacing w:after="150" w:line="281" w:lineRule="atLeast"/>
        <w:rPr>
          <w:rFonts w:ascii="Helvetica" w:eastAsia="Times New Roman" w:hAnsi="Helvetica" w:cs="Helvetica"/>
          <w:color w:val="2E2E2E"/>
          <w:sz w:val="23"/>
          <w:szCs w:val="23"/>
          <w:lang w:eastAsia="fr-FR"/>
        </w:rPr>
      </w:pPr>
      <w:r w:rsidRPr="0017137D">
        <w:rPr>
          <w:rFonts w:ascii="Helvetica" w:eastAsia="Times New Roman" w:hAnsi="Helvetica" w:cs="Helvetica"/>
          <w:color w:val="2E2E2E"/>
          <w:sz w:val="23"/>
          <w:szCs w:val="23"/>
          <w:lang w:eastAsia="fr-FR"/>
        </w:rPr>
        <w:t xml:space="preserve">Livre </w:t>
      </w:r>
    </w:p>
    <w:p w:rsidR="0017137D" w:rsidRPr="0017137D" w:rsidRDefault="00BA16F7" w:rsidP="0017137D">
      <w:pPr>
        <w:spacing w:after="0" w:line="240" w:lineRule="auto"/>
        <w:textAlignment w:val="baseline"/>
        <w:outlineLvl w:val="2"/>
        <w:rPr>
          <w:rFonts w:ascii="Helvetica" w:eastAsia="Times New Roman" w:hAnsi="Helvetica" w:cs="Helvetica"/>
          <w:b/>
          <w:bCs/>
          <w:color w:val="2E2E2E"/>
          <w:sz w:val="24"/>
          <w:szCs w:val="24"/>
          <w:lang w:eastAsia="fr-FR"/>
        </w:rPr>
      </w:pPr>
      <w:hyperlink r:id="rId188" w:history="1">
        <w:r w:rsidR="0017137D" w:rsidRPr="0017137D">
          <w:rPr>
            <w:rFonts w:ascii="Helvetica" w:eastAsia="Times New Roman" w:hAnsi="Helvetica" w:cs="Helvetica"/>
            <w:b/>
            <w:bCs/>
            <w:color w:val="404040"/>
            <w:sz w:val="24"/>
            <w:szCs w:val="24"/>
            <w:bdr w:val="none" w:sz="0" w:space="0" w:color="auto" w:frame="1"/>
            <w:lang w:eastAsia="fr-FR"/>
          </w:rPr>
          <w:t>Les collectivités territoriales face aux conduites addictives (stupéfiants - alcool - tabac). Guide pratique</w:t>
        </w:r>
        <w:r w:rsidR="0017137D" w:rsidRPr="0017137D">
          <w:rPr>
            <w:rFonts w:ascii="Helvetica" w:eastAsia="Times New Roman" w:hAnsi="Helvetica" w:cs="Helvetica"/>
            <w:b/>
            <w:bCs/>
            <w:color w:val="2E2E2E"/>
            <w:sz w:val="24"/>
            <w:szCs w:val="24"/>
            <w:u w:val="single"/>
            <w:bdr w:val="none" w:sz="0" w:space="0" w:color="auto" w:frame="1"/>
            <w:lang w:eastAsia="fr-FR"/>
          </w:rPr>
          <w:t xml:space="preserve"> </w:t>
        </w:r>
      </w:hyperlink>
    </w:p>
    <w:p w:rsidR="0017137D" w:rsidRPr="0017137D" w:rsidRDefault="00BA16F7" w:rsidP="0017137D">
      <w:pPr>
        <w:spacing w:after="150" w:line="240" w:lineRule="auto"/>
        <w:rPr>
          <w:rFonts w:ascii="Helvetica" w:eastAsia="Times New Roman" w:hAnsi="Helvetica" w:cs="Helvetica"/>
          <w:b/>
          <w:bCs/>
          <w:color w:val="2E2E2E"/>
          <w:sz w:val="18"/>
          <w:szCs w:val="18"/>
          <w:lang w:eastAsia="fr-FR"/>
        </w:rPr>
      </w:pPr>
      <w:hyperlink r:id="rId189" w:history="1">
        <w:r w:rsidR="0017137D" w:rsidRPr="0017137D">
          <w:rPr>
            <w:rFonts w:ascii="Helvetica" w:eastAsia="Times New Roman" w:hAnsi="Helvetica" w:cs="Helvetica"/>
            <w:b/>
            <w:bCs/>
            <w:color w:val="243587"/>
            <w:sz w:val="16"/>
            <w:szCs w:val="16"/>
            <w:u w:val="single"/>
            <w:bdr w:val="none" w:sz="0" w:space="0" w:color="auto" w:frame="1"/>
            <w:lang w:eastAsia="fr-FR"/>
          </w:rPr>
          <w:t>MILDT</w:t>
        </w:r>
      </w:hyperlink>
      <w:r w:rsidR="0017137D" w:rsidRPr="0017137D">
        <w:rPr>
          <w:rFonts w:ascii="Helvetica" w:eastAsia="Times New Roman" w:hAnsi="Helvetica" w:cs="Helvetica"/>
          <w:b/>
          <w:bCs/>
          <w:color w:val="666666"/>
          <w:sz w:val="16"/>
          <w:szCs w:val="16"/>
          <w:bdr w:val="none" w:sz="0" w:space="0" w:color="auto" w:frame="1"/>
          <w:lang w:eastAsia="fr-FR"/>
        </w:rPr>
        <w:t xml:space="preserve"> </w:t>
      </w:r>
      <w:r w:rsidR="0017137D" w:rsidRPr="0017137D">
        <w:rPr>
          <w:rFonts w:ascii="Helvetica" w:eastAsia="Times New Roman" w:hAnsi="Helvetica" w:cs="Helvetica"/>
          <w:b/>
          <w:bCs/>
          <w:color w:val="2E2E2E"/>
          <w:sz w:val="18"/>
          <w:szCs w:val="18"/>
          <w:lang w:eastAsia="fr-FR"/>
        </w:rPr>
        <w:t xml:space="preserve">| </w:t>
      </w:r>
      <w:hyperlink r:id="rId190" w:history="1">
        <w:r w:rsidR="0017137D" w:rsidRPr="0017137D">
          <w:rPr>
            <w:rFonts w:ascii="Helvetica" w:eastAsia="Times New Roman" w:hAnsi="Helvetica" w:cs="Helvetica"/>
            <w:b/>
            <w:bCs/>
            <w:color w:val="243587"/>
            <w:sz w:val="16"/>
            <w:szCs w:val="16"/>
            <w:u w:val="single"/>
            <w:bdr w:val="none" w:sz="0" w:space="0" w:color="auto" w:frame="1"/>
            <w:lang w:eastAsia="fr-FR"/>
          </w:rPr>
          <w:t>Paris : MILDT</w:t>
        </w:r>
      </w:hyperlink>
      <w:r w:rsidR="0017137D" w:rsidRPr="0017137D">
        <w:rPr>
          <w:rFonts w:ascii="Helvetica" w:eastAsia="Times New Roman" w:hAnsi="Helvetica" w:cs="Helvetica"/>
          <w:b/>
          <w:bCs/>
          <w:color w:val="2E2E2E"/>
          <w:sz w:val="18"/>
          <w:szCs w:val="18"/>
          <w:lang w:eastAsia="fr-FR"/>
        </w:rPr>
        <w:t xml:space="preserve"> | </w:t>
      </w:r>
      <w:r w:rsidR="0017137D" w:rsidRPr="0017137D">
        <w:rPr>
          <w:rFonts w:ascii="Helvetica" w:eastAsia="Times New Roman" w:hAnsi="Helvetica" w:cs="Helvetica"/>
          <w:b/>
          <w:bCs/>
          <w:color w:val="666666"/>
          <w:sz w:val="16"/>
          <w:szCs w:val="16"/>
          <w:bdr w:val="none" w:sz="0" w:space="0" w:color="auto" w:frame="1"/>
          <w:lang w:eastAsia="fr-FR"/>
        </w:rPr>
        <w:t>2011</w:t>
      </w:r>
      <w:r w:rsidR="0017137D" w:rsidRPr="0017137D">
        <w:rPr>
          <w:rFonts w:ascii="Helvetica" w:eastAsia="Times New Roman" w:hAnsi="Helvetica" w:cs="Helvetica"/>
          <w:b/>
          <w:bCs/>
          <w:color w:val="2E2E2E"/>
          <w:sz w:val="18"/>
          <w:szCs w:val="18"/>
          <w:lang w:eastAsia="fr-FR"/>
        </w:rPr>
        <w:t xml:space="preserve"> </w:t>
      </w:r>
    </w:p>
    <w:p w:rsidR="0017137D" w:rsidRPr="0017137D" w:rsidRDefault="0017137D" w:rsidP="0017137D">
      <w:pPr>
        <w:spacing w:after="0" w:line="240" w:lineRule="auto"/>
        <w:rPr>
          <w:rFonts w:ascii="Helvetica" w:eastAsia="Times New Roman" w:hAnsi="Helvetica" w:cs="Helvetica"/>
          <w:color w:val="2E2E2E"/>
          <w:sz w:val="18"/>
          <w:szCs w:val="18"/>
          <w:lang w:eastAsia="fr-FR"/>
        </w:rPr>
      </w:pPr>
      <w:r w:rsidRPr="0017137D">
        <w:rPr>
          <w:rFonts w:ascii="Helvetica" w:eastAsia="Times New Roman" w:hAnsi="Helvetica" w:cs="Helvetica"/>
          <w:i/>
          <w:iCs/>
          <w:color w:val="666666"/>
          <w:sz w:val="18"/>
          <w:szCs w:val="18"/>
          <w:bdr w:val="none" w:sz="0" w:space="0" w:color="auto" w:frame="1"/>
          <w:lang w:eastAsia="fr-FR"/>
        </w:rPr>
        <w:t xml:space="preserve">Drogues illicites, alcool et tabac sont des sujets de préoccupation importants pour les Français et tout particulièrement pour leurs élus souvent confrontés à des situations complexes sur le terrain. Face à leurs attentes et à leurs </w:t>
      </w:r>
      <w:proofErr w:type="spellStart"/>
      <w:r w:rsidRPr="0017137D">
        <w:rPr>
          <w:rFonts w:ascii="Helvetica" w:eastAsia="Times New Roman" w:hAnsi="Helvetica" w:cs="Helvetica"/>
          <w:i/>
          <w:iCs/>
          <w:color w:val="666666"/>
          <w:sz w:val="18"/>
          <w:szCs w:val="18"/>
          <w:bdr w:val="none" w:sz="0" w:space="0" w:color="auto" w:frame="1"/>
          <w:lang w:eastAsia="fr-FR"/>
        </w:rPr>
        <w:t>interrogati</w:t>
      </w:r>
      <w:proofErr w:type="spellEnd"/>
      <w:r w:rsidRPr="0017137D">
        <w:rPr>
          <w:rFonts w:ascii="Helvetica" w:eastAsia="Times New Roman" w:hAnsi="Helvetica" w:cs="Helvetica"/>
          <w:i/>
          <w:iCs/>
          <w:color w:val="666666"/>
          <w:sz w:val="18"/>
          <w:szCs w:val="18"/>
          <w:bdr w:val="none" w:sz="0" w:space="0" w:color="auto" w:frame="1"/>
          <w:lang w:eastAsia="fr-FR"/>
        </w:rPr>
        <w:t>[...]</w:t>
      </w:r>
      <w:r w:rsidRPr="0017137D">
        <w:rPr>
          <w:rFonts w:ascii="Helvetica" w:eastAsia="Times New Roman" w:hAnsi="Helvetica" w:cs="Helvetica"/>
          <w:color w:val="2E2E2E"/>
          <w:sz w:val="18"/>
          <w:szCs w:val="18"/>
          <w:lang w:eastAsia="fr-FR"/>
        </w:rPr>
        <w:t xml:space="preserve"> </w:t>
      </w:r>
    </w:p>
    <w:p w:rsidR="0017137D" w:rsidRDefault="0017137D" w:rsidP="00134A29">
      <w:pPr>
        <w:spacing w:after="150" w:line="281" w:lineRule="atLeast"/>
        <w:rPr>
          <w:rFonts w:ascii="Helvetica" w:eastAsia="Times New Roman" w:hAnsi="Helvetica" w:cs="Helvetica"/>
          <w:color w:val="2E2E2E"/>
          <w:sz w:val="23"/>
          <w:szCs w:val="23"/>
          <w:lang w:eastAsia="fr-FR"/>
        </w:rPr>
      </w:pP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92032" behindDoc="1" locked="0" layoutInCell="1" allowOverlap="1">
            <wp:simplePos x="0" y="0"/>
            <wp:positionH relativeFrom="column">
              <wp:posOffset>-1298</wp:posOffset>
            </wp:positionH>
            <wp:positionV relativeFrom="paragraph">
              <wp:posOffset>1353</wp:posOffset>
            </wp:positionV>
            <wp:extent cx="1019175" cy="1524000"/>
            <wp:effectExtent l="0" t="0" r="9525" b="0"/>
            <wp:wrapTight wrapText="bothSides">
              <wp:wrapPolygon edited="0">
                <wp:start x="0" y="0"/>
                <wp:lineTo x="0" y="21330"/>
                <wp:lineTo x="21398" y="21330"/>
                <wp:lineTo x="21398" y="0"/>
                <wp:lineTo x="0" y="0"/>
              </wp:wrapPolygon>
            </wp:wrapTight>
            <wp:docPr id="13" name="Image 13" descr="https://bdoc.ofdt.fr/getimage.php?url_image=http%3A%2F%2Fimages-eu.amazon.com%2Fimages%2FP%2F%21%21isbn%21%21.08.MZZZZZZZ.jpg&amp;noticecode=9782353272440&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doc.ofdt.fr/getimage.php?url_image=http%3A%2F%2Fimages-eu.amazon.com%2Fimages%2FP%2F%21%21isbn%21%21.08.MZZZZZZZ.jpg&amp;noticecode=9782353272440&amp;vigurl="/>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0191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A29" w:rsidRPr="00134A29" w:rsidRDefault="00134A29" w:rsidP="00134A29">
      <w:pPr>
        <w:spacing w:after="150" w:line="281" w:lineRule="atLeast"/>
        <w:rPr>
          <w:rFonts w:ascii="Helvetica" w:eastAsia="Times New Roman" w:hAnsi="Helvetica" w:cs="Helvetica"/>
          <w:color w:val="2E2E2E"/>
          <w:sz w:val="23"/>
          <w:szCs w:val="23"/>
          <w:lang w:eastAsia="fr-FR"/>
        </w:rPr>
      </w:pP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192" w:history="1">
        <w:r w:rsidR="00134A29" w:rsidRPr="00134A29">
          <w:rPr>
            <w:rFonts w:ascii="Helvetica" w:eastAsia="Times New Roman" w:hAnsi="Helvetica" w:cs="Helvetica"/>
            <w:b/>
            <w:bCs/>
            <w:color w:val="404040"/>
            <w:sz w:val="24"/>
            <w:szCs w:val="24"/>
            <w:bdr w:val="none" w:sz="0" w:space="0" w:color="auto" w:frame="1"/>
            <w:lang w:eastAsia="fr-FR"/>
          </w:rPr>
          <w:t>L'addiction chez les adolescents. Psychologie de la conduite addictive : cannabis, tabac, alcool, alimentation, jeux vidéo, jeux d'argent</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193" w:history="1">
        <w:r w:rsidR="00134A29" w:rsidRPr="00134A29">
          <w:rPr>
            <w:rFonts w:ascii="Helvetica" w:eastAsia="Times New Roman" w:hAnsi="Helvetica" w:cs="Helvetica"/>
            <w:b/>
            <w:bCs/>
            <w:color w:val="243587"/>
            <w:sz w:val="16"/>
            <w:szCs w:val="16"/>
            <w:u w:val="single"/>
            <w:bdr w:val="none" w:sz="0" w:space="0" w:color="auto" w:frame="1"/>
            <w:lang w:eastAsia="fr-FR"/>
          </w:rPr>
          <w:t>N. BATTAGLIA</w:t>
        </w:r>
      </w:hyperlink>
      <w:r w:rsidR="00134A29" w:rsidRPr="00134A29">
        <w:rPr>
          <w:rFonts w:ascii="Helvetica" w:eastAsia="Times New Roman" w:hAnsi="Helvetica" w:cs="Helvetica"/>
          <w:b/>
          <w:bCs/>
          <w:color w:val="666666"/>
          <w:sz w:val="16"/>
          <w:szCs w:val="16"/>
          <w:bdr w:val="none" w:sz="0" w:space="0" w:color="auto" w:frame="1"/>
          <w:lang w:eastAsia="fr-FR"/>
        </w:rPr>
        <w:t xml:space="preserve">, Coordonnateur ; </w:t>
      </w:r>
      <w:hyperlink r:id="rId194" w:history="1">
        <w:r w:rsidR="00134A29" w:rsidRPr="00134A29">
          <w:rPr>
            <w:rFonts w:ascii="Helvetica" w:eastAsia="Times New Roman" w:hAnsi="Helvetica" w:cs="Helvetica"/>
            <w:b/>
            <w:bCs/>
            <w:color w:val="243587"/>
            <w:sz w:val="16"/>
            <w:szCs w:val="16"/>
            <w:u w:val="single"/>
            <w:bdr w:val="none" w:sz="0" w:space="0" w:color="auto" w:frame="1"/>
            <w:lang w:eastAsia="fr-FR"/>
          </w:rPr>
          <w:t>F. GIERSKI</w:t>
        </w:r>
      </w:hyperlink>
      <w:r w:rsidR="00134A29" w:rsidRPr="00134A29">
        <w:rPr>
          <w:rFonts w:ascii="Helvetica" w:eastAsia="Times New Roman" w:hAnsi="Helvetica" w:cs="Helvetica"/>
          <w:b/>
          <w:bCs/>
          <w:color w:val="666666"/>
          <w:sz w:val="16"/>
          <w:szCs w:val="16"/>
          <w:bdr w:val="none" w:sz="0" w:space="0" w:color="auto" w:frame="1"/>
          <w:lang w:eastAsia="fr-FR"/>
        </w:rPr>
        <w:t xml:space="preserve">, Coordonnateur ; </w:t>
      </w:r>
      <w:hyperlink r:id="rId195" w:history="1">
        <w:r w:rsidR="00134A29" w:rsidRPr="00134A29">
          <w:rPr>
            <w:rFonts w:ascii="Helvetica" w:eastAsia="Times New Roman" w:hAnsi="Helvetica" w:cs="Helvetica"/>
            <w:b/>
            <w:bCs/>
            <w:color w:val="243587"/>
            <w:sz w:val="16"/>
            <w:szCs w:val="16"/>
            <w:u w:val="single"/>
            <w:bdr w:val="none" w:sz="0" w:space="0" w:color="auto" w:frame="1"/>
            <w:lang w:eastAsia="fr-FR"/>
          </w:rPr>
          <w:t>M. CHOQUET</w:t>
        </w:r>
      </w:hyperlink>
      <w:r w:rsidR="00134A29" w:rsidRPr="00134A29">
        <w:rPr>
          <w:rFonts w:ascii="Helvetica" w:eastAsia="Times New Roman" w:hAnsi="Helvetica" w:cs="Helvetica"/>
          <w:b/>
          <w:bCs/>
          <w:color w:val="666666"/>
          <w:sz w:val="16"/>
          <w:szCs w:val="16"/>
          <w:bdr w:val="none" w:sz="0" w:space="0" w:color="auto" w:frame="1"/>
          <w:lang w:eastAsia="fr-FR"/>
        </w:rPr>
        <w:t xml:space="preserve">, Préfacier, etc. </w:t>
      </w:r>
      <w:r w:rsidR="00134A29" w:rsidRPr="00134A29">
        <w:rPr>
          <w:rFonts w:ascii="Helvetica" w:eastAsia="Times New Roman" w:hAnsi="Helvetica" w:cs="Helvetica"/>
          <w:b/>
          <w:bCs/>
          <w:color w:val="2E2E2E"/>
          <w:sz w:val="18"/>
          <w:szCs w:val="18"/>
          <w:lang w:eastAsia="fr-FR"/>
        </w:rPr>
        <w:t xml:space="preserve">| </w:t>
      </w:r>
      <w:hyperlink r:id="rId196" w:history="1">
        <w:r w:rsidR="00134A29" w:rsidRPr="00134A29">
          <w:rPr>
            <w:rFonts w:ascii="Helvetica" w:eastAsia="Times New Roman" w:hAnsi="Helvetica" w:cs="Helvetica"/>
            <w:b/>
            <w:bCs/>
            <w:color w:val="243587"/>
            <w:sz w:val="16"/>
            <w:szCs w:val="16"/>
            <w:u w:val="single"/>
            <w:bdr w:val="none" w:sz="0" w:space="0" w:color="auto" w:frame="1"/>
            <w:lang w:eastAsia="fr-FR"/>
          </w:rPr>
          <w:t>Paris : De Boeck-Solal</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2014</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Les manifestations du phénomène d'addiction chez les adolescents sont devenues spectaculaires. L'ampleur du binge-</w:t>
      </w:r>
      <w:proofErr w:type="spellStart"/>
      <w:r w:rsidRPr="00134A29">
        <w:rPr>
          <w:rFonts w:ascii="Helvetica" w:eastAsia="Times New Roman" w:hAnsi="Helvetica" w:cs="Helvetica"/>
          <w:i/>
          <w:iCs/>
          <w:color w:val="666666"/>
          <w:sz w:val="18"/>
          <w:szCs w:val="18"/>
          <w:bdr w:val="none" w:sz="0" w:space="0" w:color="auto" w:frame="1"/>
          <w:lang w:eastAsia="fr-FR"/>
        </w:rPr>
        <w:t>drinking</w:t>
      </w:r>
      <w:proofErr w:type="spellEnd"/>
      <w:r w:rsidRPr="00134A29">
        <w:rPr>
          <w:rFonts w:ascii="Helvetica" w:eastAsia="Times New Roman" w:hAnsi="Helvetica" w:cs="Helvetica"/>
          <w:i/>
          <w:iCs/>
          <w:color w:val="666666"/>
          <w:sz w:val="18"/>
          <w:szCs w:val="18"/>
          <w:bdr w:val="none" w:sz="0" w:space="0" w:color="auto" w:frame="1"/>
          <w:lang w:eastAsia="fr-FR"/>
        </w:rPr>
        <w:t>, le recours aux substances psychoactives (les drogues), etc., inquiètent la société, les professionnels de santé, les pare[...]</w:t>
      </w:r>
      <w:r w:rsidRPr="00134A29">
        <w:rPr>
          <w:rFonts w:ascii="Helvetica" w:eastAsia="Times New Roman" w:hAnsi="Helvetica" w:cs="Helvetica"/>
          <w:color w:val="2E2E2E"/>
          <w:sz w:val="18"/>
          <w:szCs w:val="18"/>
          <w:lang w:eastAsia="fr-FR"/>
        </w:rPr>
        <w:t xml:space="preserve"> </w:t>
      </w:r>
    </w:p>
    <w:p w:rsidR="0017137D" w:rsidRDefault="0017137D" w:rsidP="00134A29">
      <w:pPr>
        <w:spacing w:after="0" w:line="240" w:lineRule="auto"/>
        <w:rPr>
          <w:rFonts w:ascii="Helvetica" w:eastAsia="Times New Roman" w:hAnsi="Helvetica" w:cs="Helvetica"/>
          <w:color w:val="2E2E2E"/>
          <w:sz w:val="18"/>
          <w:szCs w:val="18"/>
          <w:lang w:eastAsia="fr-FR"/>
        </w:rPr>
      </w:pPr>
    </w:p>
    <w:p w:rsidR="0017137D" w:rsidRPr="00134A29" w:rsidRDefault="0017137D" w:rsidP="00134A29">
      <w:pPr>
        <w:spacing w:after="0" w:line="240" w:lineRule="auto"/>
        <w:rPr>
          <w:rFonts w:ascii="Helvetica" w:eastAsia="Times New Roman" w:hAnsi="Helvetica" w:cs="Helvetica"/>
          <w:color w:val="2E2E2E"/>
          <w:sz w:val="18"/>
          <w:szCs w:val="18"/>
          <w:lang w:eastAsia="fr-FR"/>
        </w:rPr>
      </w:pPr>
    </w:p>
    <w:p w:rsidR="00134A29" w:rsidRPr="00134A29" w:rsidRDefault="00B45DE6" w:rsidP="00134A29">
      <w:pPr>
        <w:spacing w:after="150" w:line="281" w:lineRule="atLeast"/>
        <w:rPr>
          <w:rFonts w:ascii="Helvetica" w:eastAsia="Times New Roman" w:hAnsi="Helvetica" w:cs="Helvetica"/>
          <w:color w:val="2E2E2E"/>
          <w:sz w:val="23"/>
          <w:szCs w:val="23"/>
          <w:lang w:eastAsia="fr-FR"/>
        </w:rPr>
      </w:pPr>
      <w:r>
        <w:rPr>
          <w:noProof/>
          <w:lang w:eastAsia="fr-FR"/>
        </w:rPr>
        <w:drawing>
          <wp:anchor distT="0" distB="0" distL="114300" distR="114300" simplePos="0" relativeHeight="251699200" behindDoc="1" locked="0" layoutInCell="1" allowOverlap="1">
            <wp:simplePos x="0" y="0"/>
            <wp:positionH relativeFrom="column">
              <wp:posOffset>-1298</wp:posOffset>
            </wp:positionH>
            <wp:positionV relativeFrom="paragraph">
              <wp:posOffset>607</wp:posOffset>
            </wp:positionV>
            <wp:extent cx="986155" cy="1526540"/>
            <wp:effectExtent l="0" t="0" r="4445" b="0"/>
            <wp:wrapTight wrapText="bothSides">
              <wp:wrapPolygon edited="0">
                <wp:start x="0" y="0"/>
                <wp:lineTo x="0" y="21295"/>
                <wp:lineTo x="21280" y="21295"/>
                <wp:lineTo x="21280" y="0"/>
                <wp:lineTo x="0" y="0"/>
              </wp:wrapPolygon>
            </wp:wrapTight>
            <wp:docPr id="47" name="Image 47" descr="https://bdoc.ofdt.fr/getimage.php?url_image=http%3A%2F%2Fimages-eu.amazon.com%2Fimages%2FP%2F%21%21isbn%21%21.08.MZZZZZZZ.jpg&amp;noticecode=9782294716188&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doc.ofdt.fr/getimage.php?url_image=http%3A%2F%2Fimages-eu.amazon.com%2Fimages%2FP%2F%21%21isbn%21%21.08.MZZZZZZZ.jpg&amp;noticecode=9782294716188&amp;vigurl="/>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8615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A29">
        <w:rPr>
          <w:rFonts w:ascii="Helvetica" w:eastAsia="Times New Roman" w:hAnsi="Helvetica" w:cs="Helvetica"/>
          <w:color w:val="2E2E2E"/>
          <w:sz w:val="23"/>
          <w:szCs w:val="23"/>
          <w:lang w:eastAsia="fr-FR"/>
        </w:rPr>
        <w:t xml:space="preserve"> </w:t>
      </w:r>
      <w:r w:rsidR="00134A29"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198" w:history="1">
        <w:r w:rsidR="00134A29" w:rsidRPr="00134A29">
          <w:rPr>
            <w:rFonts w:ascii="Helvetica" w:eastAsia="Times New Roman" w:hAnsi="Helvetica" w:cs="Helvetica"/>
            <w:b/>
            <w:bCs/>
            <w:color w:val="404040"/>
            <w:sz w:val="24"/>
            <w:szCs w:val="24"/>
            <w:bdr w:val="none" w:sz="0" w:space="0" w:color="auto" w:frame="1"/>
            <w:lang w:eastAsia="fr-FR"/>
          </w:rPr>
          <w:t>Addictologie. 2e édition</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199" w:history="1">
        <w:r w:rsidR="00134A29" w:rsidRPr="00134A29">
          <w:rPr>
            <w:rFonts w:ascii="Helvetica" w:eastAsia="Times New Roman" w:hAnsi="Helvetica" w:cs="Helvetica"/>
            <w:b/>
            <w:bCs/>
            <w:color w:val="243587"/>
            <w:sz w:val="16"/>
            <w:szCs w:val="16"/>
            <w:u w:val="single"/>
            <w:bdr w:val="none" w:sz="0" w:space="0" w:color="auto" w:frame="1"/>
            <w:lang w:eastAsia="fr-FR"/>
          </w:rPr>
          <w:t>M. LEJOYEUX</w:t>
        </w:r>
      </w:hyperlink>
      <w:r w:rsidR="00134A29" w:rsidRPr="00134A29">
        <w:rPr>
          <w:rFonts w:ascii="Helvetica" w:eastAsia="Times New Roman" w:hAnsi="Helvetica" w:cs="Helvetica"/>
          <w:b/>
          <w:bCs/>
          <w:color w:val="666666"/>
          <w:sz w:val="16"/>
          <w:szCs w:val="16"/>
          <w:bdr w:val="none" w:sz="0" w:space="0" w:color="auto" w:frame="1"/>
          <w:lang w:eastAsia="fr-FR"/>
        </w:rPr>
        <w:t xml:space="preserve">, Coordonnateur </w:t>
      </w:r>
      <w:r w:rsidR="00134A29" w:rsidRPr="00134A29">
        <w:rPr>
          <w:rFonts w:ascii="Helvetica" w:eastAsia="Times New Roman" w:hAnsi="Helvetica" w:cs="Helvetica"/>
          <w:b/>
          <w:bCs/>
          <w:color w:val="2E2E2E"/>
          <w:sz w:val="18"/>
          <w:szCs w:val="18"/>
          <w:lang w:eastAsia="fr-FR"/>
        </w:rPr>
        <w:t xml:space="preserve">| </w:t>
      </w:r>
      <w:hyperlink r:id="rId200" w:history="1">
        <w:r w:rsidR="00134A29" w:rsidRPr="00134A29">
          <w:rPr>
            <w:rFonts w:ascii="Helvetica" w:eastAsia="Times New Roman" w:hAnsi="Helvetica" w:cs="Helvetica"/>
            <w:b/>
            <w:bCs/>
            <w:color w:val="243587"/>
            <w:sz w:val="16"/>
            <w:szCs w:val="16"/>
            <w:u w:val="single"/>
            <w:bdr w:val="none" w:sz="0" w:space="0" w:color="auto" w:frame="1"/>
            <w:lang w:eastAsia="fr-FR"/>
          </w:rPr>
          <w:t>Paris : Masson</w:t>
        </w:r>
      </w:hyperlink>
      <w:r w:rsidR="00134A29" w:rsidRPr="00134A29">
        <w:rPr>
          <w:rFonts w:ascii="Helvetica" w:eastAsia="Times New Roman" w:hAnsi="Helvetica" w:cs="Helvetica"/>
          <w:b/>
          <w:bCs/>
          <w:color w:val="2E2E2E"/>
          <w:sz w:val="18"/>
          <w:szCs w:val="18"/>
          <w:lang w:eastAsia="fr-FR"/>
        </w:rPr>
        <w:t xml:space="preserve"> | </w:t>
      </w:r>
      <w:hyperlink r:id="rId201" w:history="1">
        <w:r w:rsidR="00134A29" w:rsidRPr="00134A29">
          <w:rPr>
            <w:rFonts w:ascii="Helvetica" w:eastAsia="Times New Roman" w:hAnsi="Helvetica" w:cs="Helvetica"/>
            <w:b/>
            <w:bCs/>
            <w:color w:val="243587"/>
            <w:sz w:val="16"/>
            <w:szCs w:val="16"/>
            <w:u w:val="single"/>
            <w:bdr w:val="none" w:sz="0" w:space="0" w:color="auto" w:frame="1"/>
            <w:lang w:eastAsia="fr-FR"/>
          </w:rPr>
          <w:t>Abrégés</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2013</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La diversité des conduites addictives est devenue un problème de santé majeur en termes de prévention et de soins. Un regroupement des pratiques, des moyens et des lieux de soins s'est opéré autour de l'addiction elle-même, dont la diversité des[...]</w:t>
      </w:r>
      <w:r w:rsidRPr="00134A29">
        <w:rPr>
          <w:rFonts w:ascii="Helvetica" w:eastAsia="Times New Roman" w:hAnsi="Helvetica" w:cs="Helvetica"/>
          <w:color w:val="2E2E2E"/>
          <w:sz w:val="18"/>
          <w:szCs w:val="18"/>
          <w:lang w:eastAsia="fr-FR"/>
        </w:rPr>
        <w:t xml:space="preserve"> </w:t>
      </w:r>
    </w:p>
    <w:p w:rsidR="00B45DE6" w:rsidRDefault="00B45DE6" w:rsidP="00134A29">
      <w:pPr>
        <w:spacing w:after="0" w:line="240" w:lineRule="auto"/>
        <w:rPr>
          <w:rFonts w:ascii="Helvetica" w:eastAsia="Times New Roman" w:hAnsi="Helvetica" w:cs="Helvetica"/>
          <w:color w:val="2E2E2E"/>
          <w:sz w:val="18"/>
          <w:szCs w:val="18"/>
          <w:lang w:eastAsia="fr-FR"/>
        </w:rPr>
      </w:pPr>
    </w:p>
    <w:p w:rsidR="00B45DE6" w:rsidRPr="00134A29" w:rsidRDefault="00B45DE6" w:rsidP="00134A29">
      <w:pPr>
        <w:spacing w:after="0" w:line="240" w:lineRule="auto"/>
        <w:rPr>
          <w:rFonts w:ascii="Helvetica" w:eastAsia="Times New Roman" w:hAnsi="Helvetica" w:cs="Helvetica"/>
          <w:color w:val="2E2E2E"/>
          <w:sz w:val="18"/>
          <w:szCs w:val="18"/>
          <w:lang w:eastAsia="fr-FR"/>
        </w:rPr>
      </w:pPr>
    </w:p>
    <w:p w:rsidR="00134A29" w:rsidRDefault="00134A29" w:rsidP="00134A29">
      <w:pPr>
        <w:rPr>
          <w:sz w:val="44"/>
          <w:szCs w:val="44"/>
        </w:rPr>
      </w:pPr>
    </w:p>
    <w:p w:rsidR="00134A29" w:rsidRPr="00B814FE" w:rsidRDefault="00134A29" w:rsidP="00B814FE">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noProof/>
          <w:color w:val="2E2E2E"/>
          <w:sz w:val="18"/>
          <w:szCs w:val="18"/>
          <w:lang w:eastAsia="fr-FR"/>
        </w:rPr>
        <w:lastRenderedPageBreak/>
        <w:drawing>
          <wp:anchor distT="0" distB="0" distL="114300" distR="114300" simplePos="0" relativeHeight="251698176" behindDoc="1" locked="0" layoutInCell="1" allowOverlap="1">
            <wp:simplePos x="0" y="0"/>
            <wp:positionH relativeFrom="column">
              <wp:posOffset>-1298</wp:posOffset>
            </wp:positionH>
            <wp:positionV relativeFrom="paragraph">
              <wp:posOffset>1380</wp:posOffset>
            </wp:positionV>
            <wp:extent cx="1085850" cy="1524000"/>
            <wp:effectExtent l="0" t="0" r="0" b="0"/>
            <wp:wrapTight wrapText="bothSides">
              <wp:wrapPolygon edited="0">
                <wp:start x="0" y="0"/>
                <wp:lineTo x="0" y="21330"/>
                <wp:lineTo x="21221" y="21330"/>
                <wp:lineTo x="21221" y="0"/>
                <wp:lineTo x="0" y="0"/>
              </wp:wrapPolygon>
            </wp:wrapTight>
            <wp:docPr id="17" name="Image 17" descr="https://bdoc.ofdt.fr/getimage.php?url_image=http%3A%2F%2Fimages-eu.amazon.com%2Fimages%2FP%2F%21%21isbn%21%21.08.MZZZZZZZ.jpg&amp;noticecode=9782100534548&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doc.ofdt.fr/getimage.php?url_image=http%3A%2F%2Fimages-eu.amazon.com%2Fimages%2FP%2F%21%21isbn%21%21.08.MZZZZZZZ.jpg&amp;noticecode=9782100534548&amp;vigurl="/>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203" w:history="1">
        <w:r w:rsidR="00134A29" w:rsidRPr="00134A29">
          <w:rPr>
            <w:rFonts w:ascii="Helvetica" w:eastAsia="Times New Roman" w:hAnsi="Helvetica" w:cs="Helvetica"/>
            <w:b/>
            <w:bCs/>
            <w:color w:val="404040"/>
            <w:sz w:val="24"/>
            <w:szCs w:val="24"/>
            <w:bdr w:val="none" w:sz="0" w:space="0" w:color="auto" w:frame="1"/>
            <w:lang w:eastAsia="fr-FR"/>
          </w:rPr>
          <w:t>L'Aide-mémoire d'addictologie en 46 notions</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204" w:history="1">
        <w:r w:rsidR="00134A29" w:rsidRPr="00134A29">
          <w:rPr>
            <w:rFonts w:ascii="Helvetica" w:eastAsia="Times New Roman" w:hAnsi="Helvetica" w:cs="Helvetica"/>
            <w:b/>
            <w:bCs/>
            <w:color w:val="243587"/>
            <w:sz w:val="16"/>
            <w:szCs w:val="16"/>
            <w:u w:val="single"/>
            <w:bdr w:val="none" w:sz="0" w:space="0" w:color="auto" w:frame="1"/>
            <w:lang w:eastAsia="fr-FR"/>
          </w:rPr>
          <w:t>A. MOREL</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205" w:history="1">
        <w:r w:rsidR="00134A29" w:rsidRPr="00134A29">
          <w:rPr>
            <w:rFonts w:ascii="Helvetica" w:eastAsia="Times New Roman" w:hAnsi="Helvetica" w:cs="Helvetica"/>
            <w:b/>
            <w:bCs/>
            <w:color w:val="243587"/>
            <w:sz w:val="16"/>
            <w:szCs w:val="16"/>
            <w:u w:val="single"/>
            <w:bdr w:val="none" w:sz="0" w:space="0" w:color="auto" w:frame="1"/>
            <w:lang w:eastAsia="fr-FR"/>
          </w:rPr>
          <w:t>J. P. COUTERON</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206" w:history="1">
        <w:r w:rsidR="00134A29" w:rsidRPr="00134A29">
          <w:rPr>
            <w:rFonts w:ascii="Helvetica" w:eastAsia="Times New Roman" w:hAnsi="Helvetica" w:cs="Helvetica"/>
            <w:b/>
            <w:bCs/>
            <w:color w:val="243587"/>
            <w:sz w:val="16"/>
            <w:szCs w:val="16"/>
            <w:u w:val="single"/>
            <w:bdr w:val="none" w:sz="0" w:space="0" w:color="auto" w:frame="1"/>
            <w:lang w:eastAsia="fr-FR"/>
          </w:rPr>
          <w:t>P. FOUILLAND</w:t>
        </w:r>
      </w:hyperlink>
      <w:r w:rsidR="00134A29"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 </w:t>
      </w:r>
      <w:hyperlink r:id="rId207" w:history="1">
        <w:r w:rsidR="00134A29" w:rsidRPr="00134A29">
          <w:rPr>
            <w:rFonts w:ascii="Helvetica" w:eastAsia="Times New Roman" w:hAnsi="Helvetica" w:cs="Helvetica"/>
            <w:b/>
            <w:bCs/>
            <w:color w:val="243587"/>
            <w:sz w:val="16"/>
            <w:szCs w:val="16"/>
            <w:u w:val="single"/>
            <w:bdr w:val="none" w:sz="0" w:space="0" w:color="auto" w:frame="1"/>
            <w:lang w:eastAsia="fr-FR"/>
          </w:rPr>
          <w:t>M. VALLEUR</w:t>
        </w:r>
      </w:hyperlink>
      <w:r w:rsidR="00134A29" w:rsidRPr="00134A29">
        <w:rPr>
          <w:rFonts w:ascii="Helvetica" w:eastAsia="Times New Roman" w:hAnsi="Helvetica" w:cs="Helvetica"/>
          <w:b/>
          <w:bCs/>
          <w:color w:val="666666"/>
          <w:sz w:val="16"/>
          <w:szCs w:val="16"/>
          <w:bdr w:val="none" w:sz="0" w:space="0" w:color="auto" w:frame="1"/>
          <w:lang w:eastAsia="fr-FR"/>
        </w:rPr>
        <w:t xml:space="preserve">, Préfacier, etc. </w:t>
      </w:r>
      <w:r w:rsidR="00134A29" w:rsidRPr="00134A29">
        <w:rPr>
          <w:rFonts w:ascii="Helvetica" w:eastAsia="Times New Roman" w:hAnsi="Helvetica" w:cs="Helvetica"/>
          <w:b/>
          <w:bCs/>
          <w:color w:val="2E2E2E"/>
          <w:sz w:val="18"/>
          <w:szCs w:val="18"/>
          <w:lang w:eastAsia="fr-FR"/>
        </w:rPr>
        <w:t xml:space="preserve">| </w:t>
      </w:r>
      <w:hyperlink r:id="rId208" w:history="1">
        <w:r w:rsidR="00134A29" w:rsidRPr="00134A29">
          <w:rPr>
            <w:rFonts w:ascii="Helvetica" w:eastAsia="Times New Roman" w:hAnsi="Helvetica" w:cs="Helvetica"/>
            <w:b/>
            <w:bCs/>
            <w:color w:val="243587"/>
            <w:sz w:val="16"/>
            <w:szCs w:val="16"/>
            <w:u w:val="single"/>
            <w:bdr w:val="none" w:sz="0" w:space="0" w:color="auto" w:frame="1"/>
            <w:lang w:eastAsia="fr-FR"/>
          </w:rPr>
          <w:t>Paris : Dunod</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2010</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 xml:space="preserve">Cet aide-mémoire développe une approche transdisciplinaire des addictions. Toutes les questions conceptuelles, sociales, cliniques, thérapeutiques, éducatives et préventives sont traitées de façon à la fois pédagogique et novatrice. Ses </w:t>
      </w:r>
      <w:proofErr w:type="spellStart"/>
      <w:r w:rsidRPr="00134A29">
        <w:rPr>
          <w:rFonts w:ascii="Helvetica" w:eastAsia="Times New Roman" w:hAnsi="Helvetica" w:cs="Helvetica"/>
          <w:i/>
          <w:iCs/>
          <w:color w:val="666666"/>
          <w:sz w:val="18"/>
          <w:szCs w:val="18"/>
          <w:bdr w:val="none" w:sz="0" w:space="0" w:color="auto" w:frame="1"/>
          <w:lang w:eastAsia="fr-FR"/>
        </w:rPr>
        <w:t>obje</w:t>
      </w:r>
      <w:proofErr w:type="spellEnd"/>
      <w:r w:rsidRPr="00134A29">
        <w:rPr>
          <w:rFonts w:ascii="Helvetica" w:eastAsia="Times New Roman" w:hAnsi="Helvetica" w:cs="Helvetica"/>
          <w:i/>
          <w:iCs/>
          <w:color w:val="666666"/>
          <w:sz w:val="18"/>
          <w:szCs w:val="18"/>
          <w:bdr w:val="none" w:sz="0" w:space="0" w:color="auto" w:frame="1"/>
          <w:lang w:eastAsia="fr-FR"/>
        </w:rPr>
        <w:t>[...]</w:t>
      </w:r>
      <w:r w:rsidRPr="00134A29">
        <w:rPr>
          <w:rFonts w:ascii="Helvetica" w:eastAsia="Times New Roman" w:hAnsi="Helvetica" w:cs="Helvetica"/>
          <w:color w:val="2E2E2E"/>
          <w:sz w:val="18"/>
          <w:szCs w:val="18"/>
          <w:lang w:eastAsia="fr-FR"/>
        </w:rPr>
        <w:t xml:space="preserve"> </w:t>
      </w: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Pr="00134A29" w:rsidRDefault="00B814FE" w:rsidP="00134A29">
      <w:pPr>
        <w:spacing w:after="0" w:line="240" w:lineRule="auto"/>
        <w:rPr>
          <w:rFonts w:ascii="Helvetica" w:eastAsia="Times New Roman" w:hAnsi="Helvetica" w:cs="Helvetica"/>
          <w:color w:val="2E2E2E"/>
          <w:sz w:val="18"/>
          <w:szCs w:val="18"/>
          <w:lang w:eastAsia="fr-FR"/>
        </w:rPr>
      </w:pPr>
    </w:p>
    <w:p w:rsidR="00B45DE6" w:rsidRDefault="00B45DE6" w:rsidP="00134A29">
      <w:pPr>
        <w:spacing w:after="0" w:line="240" w:lineRule="auto"/>
        <w:rPr>
          <w:rFonts w:ascii="Helvetica" w:eastAsia="Times New Roman" w:hAnsi="Helvetica" w:cs="Helvetica"/>
          <w:color w:val="2E2E2E"/>
          <w:sz w:val="18"/>
          <w:szCs w:val="18"/>
          <w:lang w:eastAsia="fr-FR"/>
        </w:rPr>
      </w:pPr>
    </w:p>
    <w:p w:rsidR="00B45DE6" w:rsidRDefault="00B45DE6" w:rsidP="00134A29">
      <w:pPr>
        <w:spacing w:after="0" w:line="240" w:lineRule="auto"/>
        <w:rPr>
          <w:rFonts w:ascii="Helvetica" w:eastAsia="Times New Roman" w:hAnsi="Helvetica" w:cs="Helvetica"/>
          <w:color w:val="2E2E2E"/>
          <w:sz w:val="18"/>
          <w:szCs w:val="18"/>
          <w:lang w:eastAsia="fr-FR"/>
        </w:rPr>
      </w:pPr>
    </w:p>
    <w:p w:rsidR="00B45DE6" w:rsidRDefault="00B45DE6" w:rsidP="00134A29">
      <w:pPr>
        <w:spacing w:after="0" w:line="240" w:lineRule="auto"/>
        <w:rPr>
          <w:rFonts w:ascii="Helvetica" w:eastAsia="Times New Roman" w:hAnsi="Helvetica" w:cs="Helvetica"/>
          <w:color w:val="2E2E2E"/>
          <w:sz w:val="18"/>
          <w:szCs w:val="18"/>
          <w:lang w:eastAsia="fr-FR"/>
        </w:rPr>
      </w:pPr>
    </w:p>
    <w:p w:rsidR="00B45DE6" w:rsidRDefault="00B45DE6" w:rsidP="00134A29">
      <w:pPr>
        <w:spacing w:after="0" w:line="240" w:lineRule="auto"/>
        <w:rPr>
          <w:rFonts w:ascii="Helvetica" w:eastAsia="Times New Roman" w:hAnsi="Helvetica" w:cs="Helvetica"/>
          <w:color w:val="2E2E2E"/>
          <w:sz w:val="18"/>
          <w:szCs w:val="18"/>
          <w:lang w:eastAsia="fr-FR"/>
        </w:rPr>
      </w:pP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85888" behindDoc="1" locked="0" layoutInCell="1" allowOverlap="1">
            <wp:simplePos x="0" y="0"/>
            <wp:positionH relativeFrom="column">
              <wp:posOffset>-1298</wp:posOffset>
            </wp:positionH>
            <wp:positionV relativeFrom="paragraph">
              <wp:posOffset>2816</wp:posOffset>
            </wp:positionV>
            <wp:extent cx="914400" cy="1409700"/>
            <wp:effectExtent l="0" t="0" r="0" b="0"/>
            <wp:wrapTight wrapText="bothSides">
              <wp:wrapPolygon edited="0">
                <wp:start x="0" y="0"/>
                <wp:lineTo x="0" y="21308"/>
                <wp:lineTo x="21150" y="21308"/>
                <wp:lineTo x="21150" y="0"/>
                <wp:lineTo x="0" y="0"/>
              </wp:wrapPolygon>
            </wp:wrapTight>
            <wp:docPr id="19" name="Image 19" descr="https://bdoc.ofdt.fr/getimage.php?url_image=http%3A%2F%2Fimages-eu.amazon.com%2Fimages%2FP%2F%21%21isbn%21%21.08.MZZZZZZZ.jpg&amp;noticecode=9791092728149&amp;vigurl=http%3A%2F%2Fwww.ofdt.fr%2Fofdtdev%2Flive%2Fimages%2FPMB%2FJAD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doc.ofdt.fr/getimage.php?url_image=http%3A%2F%2Fimages-eu.amazon.com%2Fimages%2FP%2F%21%21isbn%21%21.08.MZZZZZZZ.jpg&amp;noticecode=9791092728149&amp;vigurl=http%3A%2F%2Fwww.ofdt.fr%2Fofdtdev%2Flive%2Fimages%2FPMB%2FJAD2016.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144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A29" w:rsidRPr="00134A29" w:rsidRDefault="00134A29" w:rsidP="00134A29">
      <w:pPr>
        <w:spacing w:after="150" w:line="281" w:lineRule="atLeast"/>
        <w:rPr>
          <w:rFonts w:ascii="Helvetica" w:eastAsia="Times New Roman" w:hAnsi="Helvetica" w:cs="Helvetica"/>
          <w:color w:val="2E2E2E"/>
          <w:sz w:val="23"/>
          <w:szCs w:val="23"/>
          <w:lang w:eastAsia="fr-FR"/>
        </w:rPr>
      </w:pP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209" w:history="1">
        <w:r w:rsidR="00134A29" w:rsidRPr="00134A29">
          <w:rPr>
            <w:rFonts w:ascii="Helvetica" w:eastAsia="Times New Roman" w:hAnsi="Helvetica" w:cs="Helvetica"/>
            <w:b/>
            <w:bCs/>
            <w:color w:val="404040"/>
            <w:sz w:val="24"/>
            <w:szCs w:val="24"/>
            <w:bdr w:val="none" w:sz="0" w:space="0" w:color="auto" w:frame="1"/>
            <w:lang w:eastAsia="fr-FR"/>
          </w:rPr>
          <w:t>Jeunes et addictions</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210" w:history="1">
        <w:r w:rsidR="00134A29" w:rsidRPr="00134A29">
          <w:rPr>
            <w:rFonts w:ascii="Helvetica" w:eastAsia="Times New Roman" w:hAnsi="Helvetica" w:cs="Helvetica"/>
            <w:b/>
            <w:bCs/>
            <w:color w:val="243587"/>
            <w:sz w:val="16"/>
            <w:szCs w:val="16"/>
            <w:u w:val="single"/>
            <w:bdr w:val="none" w:sz="0" w:space="0" w:color="auto" w:frame="1"/>
            <w:lang w:eastAsia="fr-FR"/>
          </w:rPr>
          <w:t>F. BECK</w:t>
        </w:r>
      </w:hyperlink>
      <w:r w:rsidR="00134A29"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w:t>
      </w:r>
      <w:r w:rsidR="00134A29" w:rsidRPr="00134A29">
        <w:rPr>
          <w:rFonts w:ascii="Helvetica" w:eastAsia="Times New Roman" w:hAnsi="Helvetica" w:cs="Helvetica"/>
          <w:b/>
          <w:bCs/>
          <w:color w:val="2E2E2E"/>
          <w:sz w:val="18"/>
          <w:szCs w:val="18"/>
          <w:lang w:eastAsia="fr-FR"/>
        </w:rPr>
        <w:t xml:space="preserve">| </w:t>
      </w:r>
      <w:hyperlink r:id="rId211" w:history="1">
        <w:r w:rsidR="00134A29" w:rsidRPr="00134A29">
          <w:rPr>
            <w:rFonts w:ascii="Helvetica" w:eastAsia="Times New Roman" w:hAnsi="Helvetica" w:cs="Helvetica"/>
            <w:b/>
            <w:bCs/>
            <w:color w:val="243587"/>
            <w:sz w:val="16"/>
            <w:szCs w:val="16"/>
            <w:u w:val="single"/>
            <w:bdr w:val="none" w:sz="0" w:space="0" w:color="auto" w:frame="1"/>
            <w:lang w:eastAsia="fr-FR"/>
          </w:rPr>
          <w:t>Saint-Denis : OFDT</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2016</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Quels produits psychoactifs les jeunes Français consomment-ils ? Comment leurs usages évoluent-ils ? Filles et garçons sont-ils également concernés ? Qui sont les jeunes les plus fragiles ? L'OFDT fait le point sur toutes ces questions et de no[...]</w:t>
      </w:r>
      <w:r w:rsidRPr="00134A29">
        <w:rPr>
          <w:rFonts w:ascii="Helvetica" w:eastAsia="Times New Roman" w:hAnsi="Helvetica" w:cs="Helvetica"/>
          <w:color w:val="2E2E2E"/>
          <w:sz w:val="18"/>
          <w:szCs w:val="18"/>
          <w:lang w:eastAsia="fr-FR"/>
        </w:rPr>
        <w:t xml:space="preserve"> </w:t>
      </w: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86912" behindDoc="1" locked="0" layoutInCell="1" allowOverlap="1">
            <wp:simplePos x="0" y="0"/>
            <wp:positionH relativeFrom="column">
              <wp:posOffset>-1298</wp:posOffset>
            </wp:positionH>
            <wp:positionV relativeFrom="paragraph">
              <wp:posOffset>-2540</wp:posOffset>
            </wp:positionV>
            <wp:extent cx="1190625" cy="1524000"/>
            <wp:effectExtent l="0" t="0" r="9525" b="0"/>
            <wp:wrapTight wrapText="bothSides">
              <wp:wrapPolygon edited="0">
                <wp:start x="0" y="0"/>
                <wp:lineTo x="0" y="21330"/>
                <wp:lineTo x="21427" y="21330"/>
                <wp:lineTo x="21427" y="0"/>
                <wp:lineTo x="0" y="0"/>
              </wp:wrapPolygon>
            </wp:wrapTight>
            <wp:docPr id="31" name="Image 31" descr="https://bdoc.ofdt.fr/getimage.php?url_image=http%3A%2F%2Fimages-eu.amazon.com%2Fimages%2FP%2F%21%21isbn%21%21.08.MZZZZZZZ.jpg&amp;noticecode=9782257206503&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doc.ofdt.fr/getimage.php?url_image=http%3A%2F%2Fimages-eu.amazon.com%2Fimages%2FP%2F%21%21isbn%21%21.08.MZZZZZZZ.jpg&amp;noticecode=9782257206503&amp;vigurl="/>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906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A29" w:rsidRPr="00134A29" w:rsidRDefault="00134A29" w:rsidP="00134A29">
      <w:pPr>
        <w:spacing w:after="150" w:line="281" w:lineRule="atLeast"/>
        <w:rPr>
          <w:rFonts w:ascii="Helvetica" w:eastAsia="Times New Roman" w:hAnsi="Helvetica" w:cs="Helvetica"/>
          <w:color w:val="2E2E2E"/>
          <w:sz w:val="23"/>
          <w:szCs w:val="23"/>
          <w:lang w:eastAsia="fr-FR"/>
        </w:rPr>
      </w:pP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213" w:history="1">
        <w:r w:rsidR="00134A29" w:rsidRPr="00134A29">
          <w:rPr>
            <w:rFonts w:ascii="Helvetica" w:eastAsia="Times New Roman" w:hAnsi="Helvetica" w:cs="Helvetica"/>
            <w:b/>
            <w:bCs/>
            <w:color w:val="404040"/>
            <w:sz w:val="24"/>
            <w:szCs w:val="24"/>
            <w:bdr w:val="none" w:sz="0" w:space="0" w:color="auto" w:frame="1"/>
            <w:lang w:eastAsia="fr-FR"/>
          </w:rPr>
          <w:t>Traité d'addictologie. 2e édition</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214" w:history="1">
        <w:r w:rsidR="00134A29" w:rsidRPr="00134A29">
          <w:rPr>
            <w:rFonts w:ascii="Helvetica" w:eastAsia="Times New Roman" w:hAnsi="Helvetica" w:cs="Helvetica"/>
            <w:b/>
            <w:bCs/>
            <w:color w:val="243587"/>
            <w:sz w:val="16"/>
            <w:szCs w:val="16"/>
            <w:u w:val="single"/>
            <w:bdr w:val="none" w:sz="0" w:space="0" w:color="auto" w:frame="1"/>
            <w:lang w:eastAsia="fr-FR"/>
          </w:rPr>
          <w:t>M. REYNAUD</w:t>
        </w:r>
      </w:hyperlink>
      <w:r w:rsidR="00134A29"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 </w:t>
      </w:r>
      <w:hyperlink r:id="rId215" w:history="1">
        <w:r w:rsidR="00134A29" w:rsidRPr="00134A29">
          <w:rPr>
            <w:rFonts w:ascii="Helvetica" w:eastAsia="Times New Roman" w:hAnsi="Helvetica" w:cs="Helvetica"/>
            <w:b/>
            <w:bCs/>
            <w:color w:val="243587"/>
            <w:sz w:val="16"/>
            <w:szCs w:val="16"/>
            <w:u w:val="single"/>
            <w:bdr w:val="none" w:sz="0" w:space="0" w:color="auto" w:frame="1"/>
            <w:lang w:eastAsia="fr-FR"/>
          </w:rPr>
          <w:t>L. KARILA</w:t>
        </w:r>
      </w:hyperlink>
      <w:r w:rsidR="00134A29"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 </w:t>
      </w:r>
      <w:hyperlink r:id="rId216" w:history="1">
        <w:r w:rsidR="00134A29" w:rsidRPr="00134A29">
          <w:rPr>
            <w:rFonts w:ascii="Helvetica" w:eastAsia="Times New Roman" w:hAnsi="Helvetica" w:cs="Helvetica"/>
            <w:b/>
            <w:bCs/>
            <w:color w:val="243587"/>
            <w:sz w:val="16"/>
            <w:szCs w:val="16"/>
            <w:u w:val="single"/>
            <w:bdr w:val="none" w:sz="0" w:space="0" w:color="auto" w:frame="1"/>
            <w:lang w:eastAsia="fr-FR"/>
          </w:rPr>
          <w:t>H. J. AUBIN</w:t>
        </w:r>
      </w:hyperlink>
      <w:r w:rsidR="00134A29"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 </w:t>
      </w:r>
      <w:hyperlink r:id="rId217" w:history="1">
        <w:r w:rsidR="00134A29" w:rsidRPr="00134A29">
          <w:rPr>
            <w:rFonts w:ascii="Helvetica" w:eastAsia="Times New Roman" w:hAnsi="Helvetica" w:cs="Helvetica"/>
            <w:b/>
            <w:bCs/>
            <w:color w:val="243587"/>
            <w:sz w:val="16"/>
            <w:szCs w:val="16"/>
            <w:u w:val="single"/>
            <w:bdr w:val="none" w:sz="0" w:space="0" w:color="auto" w:frame="1"/>
            <w:lang w:eastAsia="fr-FR"/>
          </w:rPr>
          <w:t>A. BENYAMINA</w:t>
        </w:r>
      </w:hyperlink>
      <w:r w:rsidR="00134A29" w:rsidRPr="00134A29">
        <w:rPr>
          <w:rFonts w:ascii="Helvetica" w:eastAsia="Times New Roman" w:hAnsi="Helvetica" w:cs="Helvetica"/>
          <w:b/>
          <w:bCs/>
          <w:color w:val="666666"/>
          <w:sz w:val="16"/>
          <w:szCs w:val="16"/>
          <w:bdr w:val="none" w:sz="0" w:space="0" w:color="auto" w:frame="1"/>
          <w:lang w:eastAsia="fr-FR"/>
        </w:rPr>
        <w:t xml:space="preserve">, Directeur de publication, rédacteur en chef </w:t>
      </w:r>
      <w:r w:rsidR="00134A29" w:rsidRPr="00134A29">
        <w:rPr>
          <w:rFonts w:ascii="Helvetica" w:eastAsia="Times New Roman" w:hAnsi="Helvetica" w:cs="Helvetica"/>
          <w:b/>
          <w:bCs/>
          <w:color w:val="2E2E2E"/>
          <w:sz w:val="18"/>
          <w:szCs w:val="18"/>
          <w:lang w:eastAsia="fr-FR"/>
        </w:rPr>
        <w:t xml:space="preserve">| </w:t>
      </w:r>
      <w:hyperlink r:id="rId218" w:history="1">
        <w:r w:rsidR="00134A29" w:rsidRPr="00134A29">
          <w:rPr>
            <w:rFonts w:ascii="Helvetica" w:eastAsia="Times New Roman" w:hAnsi="Helvetica" w:cs="Helvetica"/>
            <w:b/>
            <w:bCs/>
            <w:color w:val="243587"/>
            <w:sz w:val="16"/>
            <w:szCs w:val="16"/>
            <w:u w:val="single"/>
            <w:bdr w:val="none" w:sz="0" w:space="0" w:color="auto" w:frame="1"/>
            <w:lang w:eastAsia="fr-FR"/>
          </w:rPr>
          <w:t>Paris : Lavoisier Médecine Sciences</w:t>
        </w:r>
      </w:hyperlink>
      <w:r w:rsidR="00134A29" w:rsidRPr="00134A29">
        <w:rPr>
          <w:rFonts w:ascii="Helvetica" w:eastAsia="Times New Roman" w:hAnsi="Helvetica" w:cs="Helvetica"/>
          <w:b/>
          <w:bCs/>
          <w:color w:val="2E2E2E"/>
          <w:sz w:val="18"/>
          <w:szCs w:val="18"/>
          <w:lang w:eastAsia="fr-FR"/>
        </w:rPr>
        <w:t xml:space="preserve"> | </w:t>
      </w:r>
      <w:hyperlink r:id="rId219" w:history="1">
        <w:r w:rsidR="00134A29" w:rsidRPr="00134A29">
          <w:rPr>
            <w:rFonts w:ascii="Helvetica" w:eastAsia="Times New Roman" w:hAnsi="Helvetica" w:cs="Helvetica"/>
            <w:b/>
            <w:bCs/>
            <w:color w:val="243587"/>
            <w:sz w:val="16"/>
            <w:szCs w:val="16"/>
            <w:u w:val="single"/>
            <w:bdr w:val="none" w:sz="0" w:space="0" w:color="auto" w:frame="1"/>
            <w:lang w:eastAsia="fr-FR"/>
          </w:rPr>
          <w:t>Traités</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2016</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 xml:space="preserve">La prise en charge et la prévention des addictions sont devenues l'un des principaux enjeux de santé publique comme en témoignent les différents plans, lois et décrets mis en place par les plus hautes instances gouvernementales ces dernières </w:t>
      </w:r>
      <w:proofErr w:type="spellStart"/>
      <w:r w:rsidRPr="00134A29">
        <w:rPr>
          <w:rFonts w:ascii="Helvetica" w:eastAsia="Times New Roman" w:hAnsi="Helvetica" w:cs="Helvetica"/>
          <w:i/>
          <w:iCs/>
          <w:color w:val="666666"/>
          <w:sz w:val="18"/>
          <w:szCs w:val="18"/>
          <w:bdr w:val="none" w:sz="0" w:space="0" w:color="auto" w:frame="1"/>
          <w:lang w:eastAsia="fr-FR"/>
        </w:rPr>
        <w:t>ann</w:t>
      </w:r>
      <w:proofErr w:type="spellEnd"/>
      <w:r w:rsidRPr="00134A29">
        <w:rPr>
          <w:rFonts w:ascii="Helvetica" w:eastAsia="Times New Roman" w:hAnsi="Helvetica" w:cs="Helvetica"/>
          <w:i/>
          <w:iCs/>
          <w:color w:val="666666"/>
          <w:sz w:val="18"/>
          <w:szCs w:val="18"/>
          <w:bdr w:val="none" w:sz="0" w:space="0" w:color="auto" w:frame="1"/>
          <w:lang w:eastAsia="fr-FR"/>
        </w:rPr>
        <w:t>[...]</w:t>
      </w:r>
      <w:r w:rsidRPr="00134A29">
        <w:rPr>
          <w:rFonts w:ascii="Helvetica" w:eastAsia="Times New Roman" w:hAnsi="Helvetica" w:cs="Helvetica"/>
          <w:color w:val="2E2E2E"/>
          <w:sz w:val="18"/>
          <w:szCs w:val="18"/>
          <w:lang w:eastAsia="fr-FR"/>
        </w:rPr>
        <w:t xml:space="preserve"> </w:t>
      </w:r>
    </w:p>
    <w:p w:rsidR="0017137D" w:rsidRDefault="0017137D" w:rsidP="00134A29">
      <w:pPr>
        <w:spacing w:after="0" w:line="240" w:lineRule="auto"/>
        <w:rPr>
          <w:rFonts w:ascii="Helvetica" w:eastAsia="Times New Roman" w:hAnsi="Helvetica" w:cs="Helvetica"/>
          <w:color w:val="2E2E2E"/>
          <w:sz w:val="18"/>
          <w:szCs w:val="18"/>
          <w:lang w:eastAsia="fr-FR"/>
        </w:rPr>
      </w:pPr>
    </w:p>
    <w:p w:rsidR="0017137D" w:rsidRDefault="0017137D" w:rsidP="00134A29">
      <w:pPr>
        <w:spacing w:after="0" w:line="240" w:lineRule="auto"/>
        <w:rPr>
          <w:rFonts w:ascii="Helvetica" w:eastAsia="Times New Roman" w:hAnsi="Helvetica" w:cs="Helvetica"/>
          <w:color w:val="2E2E2E"/>
          <w:sz w:val="18"/>
          <w:szCs w:val="18"/>
          <w:lang w:eastAsia="fr-FR"/>
        </w:rPr>
      </w:pPr>
    </w:p>
    <w:p w:rsidR="0017137D" w:rsidRPr="00134A29" w:rsidRDefault="0017137D" w:rsidP="00134A29">
      <w:pPr>
        <w:spacing w:after="0" w:line="240" w:lineRule="auto"/>
        <w:rPr>
          <w:rFonts w:ascii="Helvetica" w:eastAsia="Times New Roman" w:hAnsi="Helvetica" w:cs="Helvetica"/>
          <w:color w:val="2E2E2E"/>
          <w:sz w:val="18"/>
          <w:szCs w:val="18"/>
          <w:lang w:eastAsia="fr-FR"/>
        </w:rPr>
      </w:pPr>
    </w:p>
    <w:p w:rsidR="00134A29" w:rsidRPr="00134A29" w:rsidRDefault="00134A29" w:rsidP="00B814FE">
      <w:pPr>
        <w:spacing w:after="0" w:line="240" w:lineRule="auto"/>
        <w:rPr>
          <w:rFonts w:ascii="Helvetica" w:eastAsia="Times New Roman" w:hAnsi="Helvetica" w:cs="Helvetica"/>
          <w:color w:val="2E2E2E"/>
          <w:sz w:val="23"/>
          <w:szCs w:val="23"/>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87936" behindDoc="1" locked="0" layoutInCell="1" allowOverlap="1">
            <wp:simplePos x="0" y="0"/>
            <wp:positionH relativeFrom="column">
              <wp:posOffset>-1298</wp:posOffset>
            </wp:positionH>
            <wp:positionV relativeFrom="paragraph">
              <wp:posOffset>-3451</wp:posOffset>
            </wp:positionV>
            <wp:extent cx="1085850" cy="1524000"/>
            <wp:effectExtent l="0" t="0" r="0" b="0"/>
            <wp:wrapTight wrapText="bothSides">
              <wp:wrapPolygon edited="0">
                <wp:start x="0" y="0"/>
                <wp:lineTo x="0" y="21330"/>
                <wp:lineTo x="21221" y="21330"/>
                <wp:lineTo x="21221" y="0"/>
                <wp:lineTo x="0" y="0"/>
              </wp:wrapPolygon>
            </wp:wrapTight>
            <wp:docPr id="41" name="Image 41" descr="https://bdoc.ofdt.fr/getimage.php?url_image=http%3A%2F%2Fimages-eu.amazon.com%2Fimages%2FP%2F%21%21isbn%21%21.08.MZZZZZZZ.jpg&amp;noticecode=9782100705917&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doc.ofdt.fr/getimage.php?url_image=http%3A%2F%2Fimages-eu.amazon.com%2Fimages%2FP%2F%21%21isbn%21%21.08.MZZZZZZZ.jpg&amp;noticecode=9782100705917&amp;vigur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220" w:history="1">
        <w:proofErr w:type="spellStart"/>
        <w:r w:rsidR="00134A29" w:rsidRPr="00134A29">
          <w:rPr>
            <w:rFonts w:ascii="Helvetica" w:eastAsia="Times New Roman" w:hAnsi="Helvetica" w:cs="Helvetica"/>
            <w:b/>
            <w:bCs/>
            <w:color w:val="404040"/>
            <w:sz w:val="24"/>
            <w:szCs w:val="24"/>
            <w:bdr w:val="none" w:sz="0" w:space="0" w:color="auto" w:frame="1"/>
            <w:lang w:eastAsia="fr-FR"/>
          </w:rPr>
          <w:t>Aide mémoire</w:t>
        </w:r>
        <w:proofErr w:type="spellEnd"/>
        <w:r w:rsidR="00134A29" w:rsidRPr="00134A29">
          <w:rPr>
            <w:rFonts w:ascii="Helvetica" w:eastAsia="Times New Roman" w:hAnsi="Helvetica" w:cs="Helvetica"/>
            <w:b/>
            <w:bCs/>
            <w:color w:val="404040"/>
            <w:sz w:val="24"/>
            <w:szCs w:val="24"/>
            <w:bdr w:val="none" w:sz="0" w:space="0" w:color="auto" w:frame="1"/>
            <w:lang w:eastAsia="fr-FR"/>
          </w:rPr>
          <w:t xml:space="preserve"> : Les jeunes et l'alcool. Prévenir les conduites à risques, agir sur les comportements individuels, articuler les interventions</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221" w:history="1">
        <w:r w:rsidR="00134A29" w:rsidRPr="00134A29">
          <w:rPr>
            <w:rFonts w:ascii="Helvetica" w:eastAsia="Times New Roman" w:hAnsi="Helvetica" w:cs="Helvetica"/>
            <w:b/>
            <w:bCs/>
            <w:color w:val="243587"/>
            <w:sz w:val="16"/>
            <w:szCs w:val="16"/>
            <w:u w:val="single"/>
            <w:bdr w:val="none" w:sz="0" w:space="0" w:color="auto" w:frame="1"/>
            <w:lang w:eastAsia="fr-FR"/>
          </w:rPr>
          <w:t>G. BENEC'H</w:t>
        </w:r>
      </w:hyperlink>
      <w:r w:rsidR="00134A29" w:rsidRPr="00134A29">
        <w:rPr>
          <w:rFonts w:ascii="Helvetica" w:eastAsia="Times New Roman" w:hAnsi="Helvetica" w:cs="Helvetica"/>
          <w:b/>
          <w:bCs/>
          <w:color w:val="666666"/>
          <w:sz w:val="16"/>
          <w:szCs w:val="16"/>
          <w:bdr w:val="none" w:sz="0" w:space="0" w:color="auto" w:frame="1"/>
          <w:lang w:eastAsia="fr-FR"/>
        </w:rPr>
        <w:t xml:space="preserve">, Auteur ; </w:t>
      </w:r>
      <w:hyperlink r:id="rId222" w:history="1">
        <w:r w:rsidR="00134A29" w:rsidRPr="00134A29">
          <w:rPr>
            <w:rFonts w:ascii="Helvetica" w:eastAsia="Times New Roman" w:hAnsi="Helvetica" w:cs="Helvetica"/>
            <w:b/>
            <w:bCs/>
            <w:color w:val="243587"/>
            <w:sz w:val="16"/>
            <w:szCs w:val="16"/>
            <w:u w:val="single"/>
            <w:bdr w:val="none" w:sz="0" w:space="0" w:color="auto" w:frame="1"/>
            <w:lang w:eastAsia="fr-FR"/>
          </w:rPr>
          <w:t>L. BEGUE</w:t>
        </w:r>
      </w:hyperlink>
      <w:r w:rsidR="00134A29" w:rsidRPr="00134A29">
        <w:rPr>
          <w:rFonts w:ascii="Helvetica" w:eastAsia="Times New Roman" w:hAnsi="Helvetica" w:cs="Helvetica"/>
          <w:b/>
          <w:bCs/>
          <w:color w:val="666666"/>
          <w:sz w:val="16"/>
          <w:szCs w:val="16"/>
          <w:bdr w:val="none" w:sz="0" w:space="0" w:color="auto" w:frame="1"/>
          <w:lang w:eastAsia="fr-FR"/>
        </w:rPr>
        <w:t xml:space="preserve">, Préfacier, etc. </w:t>
      </w:r>
      <w:r w:rsidR="00134A29" w:rsidRPr="00134A29">
        <w:rPr>
          <w:rFonts w:ascii="Helvetica" w:eastAsia="Times New Roman" w:hAnsi="Helvetica" w:cs="Helvetica"/>
          <w:b/>
          <w:bCs/>
          <w:color w:val="2E2E2E"/>
          <w:sz w:val="18"/>
          <w:szCs w:val="18"/>
          <w:lang w:eastAsia="fr-FR"/>
        </w:rPr>
        <w:t xml:space="preserve">| </w:t>
      </w:r>
      <w:hyperlink r:id="rId223" w:history="1">
        <w:r w:rsidR="00134A29" w:rsidRPr="00134A29">
          <w:rPr>
            <w:rFonts w:ascii="Helvetica" w:eastAsia="Times New Roman" w:hAnsi="Helvetica" w:cs="Helvetica"/>
            <w:b/>
            <w:bCs/>
            <w:color w:val="243587"/>
            <w:sz w:val="16"/>
            <w:szCs w:val="16"/>
            <w:u w:val="single"/>
            <w:bdr w:val="none" w:sz="0" w:space="0" w:color="auto" w:frame="1"/>
            <w:lang w:eastAsia="fr-FR"/>
          </w:rPr>
          <w:t>Paris : Dunod</w:t>
        </w:r>
      </w:hyperlink>
      <w:r w:rsidR="00134A29" w:rsidRPr="00134A29">
        <w:rPr>
          <w:rFonts w:ascii="Helvetica" w:eastAsia="Times New Roman" w:hAnsi="Helvetica" w:cs="Helvetica"/>
          <w:b/>
          <w:bCs/>
          <w:color w:val="2E2E2E"/>
          <w:sz w:val="18"/>
          <w:szCs w:val="18"/>
          <w:lang w:eastAsia="fr-FR"/>
        </w:rPr>
        <w:t xml:space="preserve"> | </w:t>
      </w:r>
      <w:hyperlink r:id="rId224" w:history="1">
        <w:r w:rsidR="00134A29" w:rsidRPr="00134A29">
          <w:rPr>
            <w:rFonts w:ascii="Helvetica" w:eastAsia="Times New Roman" w:hAnsi="Helvetica" w:cs="Helvetica"/>
            <w:b/>
            <w:bCs/>
            <w:color w:val="243587"/>
            <w:sz w:val="16"/>
            <w:szCs w:val="16"/>
            <w:u w:val="single"/>
            <w:bdr w:val="none" w:sz="0" w:space="0" w:color="auto" w:frame="1"/>
            <w:lang w:eastAsia="fr-FR"/>
          </w:rPr>
          <w:t>Aide-mémoire</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2013</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 xml:space="preserve">La question de la consommation d'alcool des jeunes et de ses conséquences est devenue, depuis quelques années, une priorité des politiques publiques. Face à une situation préoccupante, les pouvoirs publics, et plus largement l'ensemble des </w:t>
      </w:r>
      <w:proofErr w:type="spellStart"/>
      <w:r w:rsidRPr="00134A29">
        <w:rPr>
          <w:rFonts w:ascii="Helvetica" w:eastAsia="Times New Roman" w:hAnsi="Helvetica" w:cs="Helvetica"/>
          <w:i/>
          <w:iCs/>
          <w:color w:val="666666"/>
          <w:sz w:val="18"/>
          <w:szCs w:val="18"/>
          <w:bdr w:val="none" w:sz="0" w:space="0" w:color="auto" w:frame="1"/>
          <w:lang w:eastAsia="fr-FR"/>
        </w:rPr>
        <w:t>acteu</w:t>
      </w:r>
      <w:proofErr w:type="spellEnd"/>
      <w:r w:rsidRPr="00134A29">
        <w:rPr>
          <w:rFonts w:ascii="Helvetica" w:eastAsia="Times New Roman" w:hAnsi="Helvetica" w:cs="Helvetica"/>
          <w:i/>
          <w:iCs/>
          <w:color w:val="666666"/>
          <w:sz w:val="18"/>
          <w:szCs w:val="18"/>
          <w:bdr w:val="none" w:sz="0" w:space="0" w:color="auto" w:frame="1"/>
          <w:lang w:eastAsia="fr-FR"/>
        </w:rPr>
        <w:t>[...]</w:t>
      </w:r>
      <w:r w:rsidRPr="00134A29">
        <w:rPr>
          <w:rFonts w:ascii="Helvetica" w:eastAsia="Times New Roman" w:hAnsi="Helvetica" w:cs="Helvetica"/>
          <w:color w:val="2E2E2E"/>
          <w:sz w:val="18"/>
          <w:szCs w:val="18"/>
          <w:lang w:eastAsia="fr-FR"/>
        </w:rPr>
        <w:t xml:space="preserve"> </w:t>
      </w: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Pr="00134A29"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noProof/>
          <w:color w:val="2E2E2E"/>
          <w:sz w:val="18"/>
          <w:szCs w:val="18"/>
          <w:lang w:eastAsia="fr-FR"/>
        </w:rPr>
        <w:lastRenderedPageBreak/>
        <w:drawing>
          <wp:anchor distT="0" distB="0" distL="114300" distR="114300" simplePos="0" relativeHeight="251688960" behindDoc="1" locked="0" layoutInCell="1" allowOverlap="1">
            <wp:simplePos x="0" y="0"/>
            <wp:positionH relativeFrom="column">
              <wp:posOffset>-1298</wp:posOffset>
            </wp:positionH>
            <wp:positionV relativeFrom="paragraph">
              <wp:posOffset>83</wp:posOffset>
            </wp:positionV>
            <wp:extent cx="1019175" cy="1524000"/>
            <wp:effectExtent l="0" t="0" r="9525" b="0"/>
            <wp:wrapTight wrapText="bothSides">
              <wp:wrapPolygon edited="0">
                <wp:start x="0" y="0"/>
                <wp:lineTo x="0" y="21330"/>
                <wp:lineTo x="21398" y="21330"/>
                <wp:lineTo x="21398" y="0"/>
                <wp:lineTo x="0" y="0"/>
              </wp:wrapPolygon>
            </wp:wrapTight>
            <wp:docPr id="43" name="Image 43" descr="https://bdoc.ofdt.fr/getimage.php?url_image=http%3A%2F%2Fimages-eu.amazon.com%2Fimages%2FP%2F%21%21isbn%21%21.08.MZZZZZZZ.jpg&amp;noticecode=9782110097347&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doc.ofdt.fr/getimage.php?url_image=http%3A%2F%2Fimages-eu.amazon.com%2Fimages%2FP%2F%21%21isbn%21%21.08.MZZZZZZZ.jpg&amp;noticecode=9782110097347&amp;vigurl="/>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191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A29" w:rsidRPr="00134A29" w:rsidRDefault="00134A29" w:rsidP="00134A29">
      <w:pPr>
        <w:spacing w:after="150" w:line="281" w:lineRule="atLeast"/>
        <w:rPr>
          <w:rFonts w:ascii="Helvetica" w:eastAsia="Times New Roman" w:hAnsi="Helvetica" w:cs="Helvetica"/>
          <w:color w:val="2E2E2E"/>
          <w:sz w:val="23"/>
          <w:szCs w:val="23"/>
          <w:lang w:eastAsia="fr-FR"/>
        </w:rPr>
      </w:pP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226" w:history="1">
        <w:r w:rsidR="00134A29" w:rsidRPr="00134A29">
          <w:rPr>
            <w:rFonts w:ascii="Helvetica" w:eastAsia="Times New Roman" w:hAnsi="Helvetica" w:cs="Helvetica"/>
            <w:b/>
            <w:bCs/>
            <w:color w:val="404040"/>
            <w:sz w:val="24"/>
            <w:szCs w:val="24"/>
            <w:bdr w:val="none" w:sz="0" w:space="0" w:color="auto" w:frame="1"/>
            <w:lang w:eastAsia="fr-FR"/>
          </w:rPr>
          <w:t xml:space="preserve">Usages de drogues et pratiques addictives en France. Analyses du Baromètre santé </w:t>
        </w:r>
        <w:proofErr w:type="spellStart"/>
        <w:r w:rsidR="00134A29" w:rsidRPr="00134A29">
          <w:rPr>
            <w:rFonts w:ascii="Helvetica" w:eastAsia="Times New Roman" w:hAnsi="Helvetica" w:cs="Helvetica"/>
            <w:b/>
            <w:bCs/>
            <w:color w:val="404040"/>
            <w:sz w:val="24"/>
            <w:szCs w:val="24"/>
            <w:bdr w:val="none" w:sz="0" w:space="0" w:color="auto" w:frame="1"/>
            <w:lang w:eastAsia="fr-FR"/>
          </w:rPr>
          <w:t>Inpes</w:t>
        </w:r>
        <w:proofErr w:type="spellEnd"/>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227" w:history="1">
        <w:r w:rsidR="00134A29" w:rsidRPr="00134A29">
          <w:rPr>
            <w:rFonts w:ascii="Helvetica" w:eastAsia="Times New Roman" w:hAnsi="Helvetica" w:cs="Helvetica"/>
            <w:b/>
            <w:bCs/>
            <w:color w:val="243587"/>
            <w:sz w:val="16"/>
            <w:szCs w:val="16"/>
            <w:u w:val="single"/>
            <w:bdr w:val="none" w:sz="0" w:space="0" w:color="auto" w:frame="1"/>
            <w:lang w:eastAsia="fr-FR"/>
          </w:rPr>
          <w:t>F. BECK</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228" w:history="1">
        <w:r w:rsidR="00134A29" w:rsidRPr="00134A29">
          <w:rPr>
            <w:rFonts w:ascii="Helvetica" w:eastAsia="Times New Roman" w:hAnsi="Helvetica" w:cs="Helvetica"/>
            <w:b/>
            <w:bCs/>
            <w:color w:val="243587"/>
            <w:sz w:val="16"/>
            <w:szCs w:val="16"/>
            <w:u w:val="single"/>
            <w:bdr w:val="none" w:sz="0" w:space="0" w:color="auto" w:frame="1"/>
            <w:lang w:eastAsia="fr-FR"/>
          </w:rPr>
          <w:t>R. GUIGNARD</w:t>
        </w:r>
      </w:hyperlink>
      <w:r w:rsidR="00134A29" w:rsidRPr="00134A29">
        <w:rPr>
          <w:rFonts w:ascii="Helvetica" w:eastAsia="Times New Roman" w:hAnsi="Helvetica" w:cs="Helvetica"/>
          <w:b/>
          <w:bCs/>
          <w:color w:val="666666"/>
          <w:sz w:val="16"/>
          <w:szCs w:val="16"/>
          <w:bdr w:val="none" w:sz="0" w:space="0" w:color="auto" w:frame="1"/>
          <w:lang w:eastAsia="fr-FR"/>
        </w:rPr>
        <w:t xml:space="preserve"> ; </w:t>
      </w:r>
      <w:hyperlink r:id="rId229" w:history="1">
        <w:r w:rsidR="00134A29" w:rsidRPr="00134A29">
          <w:rPr>
            <w:rFonts w:ascii="Helvetica" w:eastAsia="Times New Roman" w:hAnsi="Helvetica" w:cs="Helvetica"/>
            <w:b/>
            <w:bCs/>
            <w:color w:val="243587"/>
            <w:sz w:val="16"/>
            <w:szCs w:val="16"/>
            <w:u w:val="single"/>
            <w:bdr w:val="none" w:sz="0" w:space="0" w:color="auto" w:frame="1"/>
            <w:lang w:eastAsia="fr-FR"/>
          </w:rPr>
          <w:t>J. B. RICHARD</w:t>
        </w:r>
      </w:hyperlink>
      <w:r w:rsidR="00134A29" w:rsidRPr="00134A29">
        <w:rPr>
          <w:rFonts w:ascii="Helvetica" w:eastAsia="Times New Roman" w:hAnsi="Helvetica" w:cs="Helvetica"/>
          <w:b/>
          <w:bCs/>
          <w:color w:val="666666"/>
          <w:sz w:val="16"/>
          <w:szCs w:val="16"/>
          <w:bdr w:val="none" w:sz="0" w:space="0" w:color="auto" w:frame="1"/>
          <w:lang w:eastAsia="fr-FR"/>
        </w:rPr>
        <w:t xml:space="preserve"> </w:t>
      </w:r>
      <w:r w:rsidR="00134A29" w:rsidRPr="00134A29">
        <w:rPr>
          <w:rFonts w:ascii="Helvetica" w:eastAsia="Times New Roman" w:hAnsi="Helvetica" w:cs="Helvetica"/>
          <w:b/>
          <w:bCs/>
          <w:color w:val="2E2E2E"/>
          <w:sz w:val="18"/>
          <w:szCs w:val="18"/>
          <w:lang w:eastAsia="fr-FR"/>
        </w:rPr>
        <w:t xml:space="preserve">| </w:t>
      </w:r>
      <w:hyperlink r:id="rId230" w:history="1">
        <w:r w:rsidR="00134A29" w:rsidRPr="00134A29">
          <w:rPr>
            <w:rFonts w:ascii="Helvetica" w:eastAsia="Times New Roman" w:hAnsi="Helvetica" w:cs="Helvetica"/>
            <w:b/>
            <w:bCs/>
            <w:color w:val="243587"/>
            <w:sz w:val="16"/>
            <w:szCs w:val="16"/>
            <w:u w:val="single"/>
            <w:bdr w:val="none" w:sz="0" w:space="0" w:color="auto" w:frame="1"/>
            <w:lang w:eastAsia="fr-FR"/>
          </w:rPr>
          <w:t>Paris : La Documentation française</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2014</w:t>
      </w:r>
      <w:r w:rsidR="00134A29" w:rsidRPr="00134A29">
        <w:rPr>
          <w:rFonts w:ascii="Helvetica" w:eastAsia="Times New Roman" w:hAnsi="Helvetica" w:cs="Helvetica"/>
          <w:b/>
          <w:bCs/>
          <w:color w:val="2E2E2E"/>
          <w:sz w:val="18"/>
          <w:szCs w:val="18"/>
          <w:lang w:eastAsia="fr-FR"/>
        </w:rPr>
        <w:t xml:space="preserve"> </w:t>
      </w:r>
    </w:p>
    <w:p w:rsid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Les usages de substances psychoactives et les pratiques addictives sont au cœur des enjeux de santé publique actuels, comptant parmi les comportements qui ont un impact important sur la morbidité et la mortalité des populations. Sur ces question[...]</w:t>
      </w:r>
      <w:r w:rsidRPr="00134A29">
        <w:rPr>
          <w:rFonts w:ascii="Helvetica" w:eastAsia="Times New Roman" w:hAnsi="Helvetica" w:cs="Helvetica"/>
          <w:color w:val="2E2E2E"/>
          <w:sz w:val="18"/>
          <w:szCs w:val="18"/>
          <w:lang w:eastAsia="fr-FR"/>
        </w:rPr>
        <w:t xml:space="preserve"> </w:t>
      </w: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Pr="00134A29" w:rsidRDefault="00B814FE" w:rsidP="00134A29">
      <w:pPr>
        <w:spacing w:after="0" w:line="240" w:lineRule="auto"/>
        <w:rPr>
          <w:rFonts w:ascii="Helvetica" w:eastAsia="Times New Roman" w:hAnsi="Helvetica" w:cs="Helvetica"/>
          <w:color w:val="2E2E2E"/>
          <w:sz w:val="18"/>
          <w:szCs w:val="18"/>
          <w:lang w:eastAsia="fr-FR"/>
        </w:rPr>
      </w:pPr>
    </w:p>
    <w:p w:rsidR="00134A29" w:rsidRPr="00134A29"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noProof/>
          <w:color w:val="2E2E2E"/>
          <w:sz w:val="18"/>
          <w:szCs w:val="18"/>
          <w:lang w:eastAsia="fr-FR"/>
        </w:rPr>
        <w:drawing>
          <wp:anchor distT="0" distB="0" distL="114300" distR="114300" simplePos="0" relativeHeight="251689984" behindDoc="1" locked="0" layoutInCell="1" allowOverlap="1">
            <wp:simplePos x="0" y="0"/>
            <wp:positionH relativeFrom="column">
              <wp:posOffset>-1298</wp:posOffset>
            </wp:positionH>
            <wp:positionV relativeFrom="paragraph">
              <wp:posOffset>-2015</wp:posOffset>
            </wp:positionV>
            <wp:extent cx="981075" cy="1524000"/>
            <wp:effectExtent l="0" t="0" r="9525" b="0"/>
            <wp:wrapTight wrapText="bothSides">
              <wp:wrapPolygon edited="0">
                <wp:start x="0" y="0"/>
                <wp:lineTo x="0" y="21330"/>
                <wp:lineTo x="21390" y="21330"/>
                <wp:lineTo x="21390" y="0"/>
                <wp:lineTo x="0" y="0"/>
              </wp:wrapPolygon>
            </wp:wrapTight>
            <wp:docPr id="44" name="Image 44" descr="https://bdoc.ofdt.fr/getimage.php?url_image=http%3A%2F%2Fimages-eu.amazon.com%2Fimages%2FP%2F%21%21isbn%21%21.08.MZZZZZZZ.jpg&amp;noticecode=9782294711367&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doc.ofdt.fr/getimage.php?url_image=http%3A%2F%2Fimages-eu.amazon.com%2Fimages%2FP%2F%21%21isbn%21%21.08.MZZZZZZZ.jpg&amp;noticecode=9782294711367&amp;vigurl="/>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98107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A29" w:rsidRPr="00134A29" w:rsidRDefault="00134A29" w:rsidP="00134A29">
      <w:pPr>
        <w:spacing w:after="150" w:line="281" w:lineRule="atLeast"/>
        <w:rPr>
          <w:rFonts w:ascii="Helvetica" w:eastAsia="Times New Roman" w:hAnsi="Helvetica" w:cs="Helvetica"/>
          <w:color w:val="2E2E2E"/>
          <w:sz w:val="23"/>
          <w:szCs w:val="23"/>
          <w:lang w:eastAsia="fr-FR"/>
        </w:rPr>
      </w:pPr>
      <w:r w:rsidRPr="00134A29">
        <w:rPr>
          <w:rFonts w:ascii="Helvetica" w:eastAsia="Times New Roman" w:hAnsi="Helvetica" w:cs="Helvetica"/>
          <w:color w:val="2E2E2E"/>
          <w:sz w:val="23"/>
          <w:szCs w:val="23"/>
          <w:lang w:eastAsia="fr-FR"/>
        </w:rPr>
        <w:t xml:space="preserve">Livre </w:t>
      </w:r>
    </w:p>
    <w:p w:rsidR="00134A29" w:rsidRPr="00134A29" w:rsidRDefault="00BA16F7" w:rsidP="00134A29">
      <w:pPr>
        <w:spacing w:after="0" w:line="240" w:lineRule="auto"/>
        <w:textAlignment w:val="baseline"/>
        <w:outlineLvl w:val="2"/>
        <w:rPr>
          <w:rFonts w:ascii="Helvetica" w:eastAsia="Times New Roman" w:hAnsi="Helvetica" w:cs="Helvetica"/>
          <w:b/>
          <w:bCs/>
          <w:color w:val="2E2E2E"/>
          <w:sz w:val="24"/>
          <w:szCs w:val="24"/>
          <w:lang w:eastAsia="fr-FR"/>
        </w:rPr>
      </w:pPr>
      <w:hyperlink r:id="rId232" w:history="1">
        <w:r w:rsidR="00134A29" w:rsidRPr="00134A29">
          <w:rPr>
            <w:rFonts w:ascii="Helvetica" w:eastAsia="Times New Roman" w:hAnsi="Helvetica" w:cs="Helvetica"/>
            <w:b/>
            <w:bCs/>
            <w:color w:val="404040"/>
            <w:sz w:val="24"/>
            <w:szCs w:val="24"/>
            <w:bdr w:val="none" w:sz="0" w:space="0" w:color="auto" w:frame="1"/>
            <w:lang w:eastAsia="fr-FR"/>
          </w:rPr>
          <w:t>Les addictions sans drogue : prévenir et traiter. Un défi sociétal</w:t>
        </w:r>
        <w:r w:rsidR="00134A29" w:rsidRPr="00134A29">
          <w:rPr>
            <w:rFonts w:ascii="Helvetica" w:eastAsia="Times New Roman" w:hAnsi="Helvetica" w:cs="Helvetica"/>
            <w:b/>
            <w:bCs/>
            <w:color w:val="2E2E2E"/>
            <w:sz w:val="24"/>
            <w:szCs w:val="24"/>
            <w:u w:val="single"/>
            <w:bdr w:val="none" w:sz="0" w:space="0" w:color="auto" w:frame="1"/>
            <w:lang w:eastAsia="fr-FR"/>
          </w:rPr>
          <w:t xml:space="preserve"> </w:t>
        </w:r>
      </w:hyperlink>
    </w:p>
    <w:p w:rsidR="00134A29" w:rsidRPr="00134A29" w:rsidRDefault="00BA16F7" w:rsidP="00134A29">
      <w:pPr>
        <w:spacing w:after="150" w:line="240" w:lineRule="auto"/>
        <w:rPr>
          <w:rFonts w:ascii="Helvetica" w:eastAsia="Times New Roman" w:hAnsi="Helvetica" w:cs="Helvetica"/>
          <w:b/>
          <w:bCs/>
          <w:color w:val="2E2E2E"/>
          <w:sz w:val="18"/>
          <w:szCs w:val="18"/>
          <w:lang w:eastAsia="fr-FR"/>
        </w:rPr>
      </w:pPr>
      <w:hyperlink r:id="rId233" w:history="1">
        <w:r w:rsidR="00134A29" w:rsidRPr="00134A29">
          <w:rPr>
            <w:rFonts w:ascii="Helvetica" w:eastAsia="Times New Roman" w:hAnsi="Helvetica" w:cs="Helvetica"/>
            <w:b/>
            <w:bCs/>
            <w:color w:val="243587"/>
            <w:sz w:val="16"/>
            <w:szCs w:val="16"/>
            <w:u w:val="single"/>
            <w:bdr w:val="none" w:sz="0" w:space="0" w:color="auto" w:frame="1"/>
            <w:lang w:eastAsia="fr-FR"/>
          </w:rPr>
          <w:t>J. L. VENISSE</w:t>
        </w:r>
      </w:hyperlink>
      <w:r w:rsidR="00134A29" w:rsidRPr="00134A29">
        <w:rPr>
          <w:rFonts w:ascii="Helvetica" w:eastAsia="Times New Roman" w:hAnsi="Helvetica" w:cs="Helvetica"/>
          <w:b/>
          <w:bCs/>
          <w:color w:val="666666"/>
          <w:sz w:val="16"/>
          <w:szCs w:val="16"/>
          <w:bdr w:val="none" w:sz="0" w:space="0" w:color="auto" w:frame="1"/>
          <w:lang w:eastAsia="fr-FR"/>
        </w:rPr>
        <w:t xml:space="preserve">, Coordonnateur ; </w:t>
      </w:r>
      <w:hyperlink r:id="rId234" w:history="1">
        <w:r w:rsidR="00134A29" w:rsidRPr="00134A29">
          <w:rPr>
            <w:rFonts w:ascii="Helvetica" w:eastAsia="Times New Roman" w:hAnsi="Helvetica" w:cs="Helvetica"/>
            <w:b/>
            <w:bCs/>
            <w:color w:val="243587"/>
            <w:sz w:val="16"/>
            <w:szCs w:val="16"/>
            <w:u w:val="single"/>
            <w:bdr w:val="none" w:sz="0" w:space="0" w:color="auto" w:frame="1"/>
            <w:lang w:eastAsia="fr-FR"/>
          </w:rPr>
          <w:t>M. GRALL-BRONNEC</w:t>
        </w:r>
      </w:hyperlink>
      <w:r w:rsidR="00134A29" w:rsidRPr="00134A29">
        <w:rPr>
          <w:rFonts w:ascii="Helvetica" w:eastAsia="Times New Roman" w:hAnsi="Helvetica" w:cs="Helvetica"/>
          <w:b/>
          <w:bCs/>
          <w:color w:val="666666"/>
          <w:sz w:val="16"/>
          <w:szCs w:val="16"/>
          <w:bdr w:val="none" w:sz="0" w:space="0" w:color="auto" w:frame="1"/>
          <w:lang w:eastAsia="fr-FR"/>
        </w:rPr>
        <w:t xml:space="preserve">, Coordonnateur ; </w:t>
      </w:r>
      <w:hyperlink r:id="rId235" w:history="1">
        <w:r w:rsidR="00134A29" w:rsidRPr="00134A29">
          <w:rPr>
            <w:rFonts w:ascii="Helvetica" w:eastAsia="Times New Roman" w:hAnsi="Helvetica" w:cs="Helvetica"/>
            <w:b/>
            <w:bCs/>
            <w:color w:val="243587"/>
            <w:sz w:val="16"/>
            <w:szCs w:val="16"/>
            <w:u w:val="single"/>
            <w:bdr w:val="none" w:sz="0" w:space="0" w:color="auto" w:frame="1"/>
            <w:lang w:eastAsia="fr-FR"/>
          </w:rPr>
          <w:t>Congrès international francophone d'addictologie "Prévenir et traiter les addictions sans drogue : un défi sociétal" (6-8 octobre 2010; Nantes)</w:t>
        </w:r>
      </w:hyperlink>
      <w:r w:rsidR="00134A29" w:rsidRPr="00134A29">
        <w:rPr>
          <w:rFonts w:ascii="Helvetica" w:eastAsia="Times New Roman" w:hAnsi="Helvetica" w:cs="Helvetica"/>
          <w:b/>
          <w:bCs/>
          <w:color w:val="666666"/>
          <w:sz w:val="16"/>
          <w:szCs w:val="16"/>
          <w:bdr w:val="none" w:sz="0" w:space="0" w:color="auto" w:frame="1"/>
          <w:lang w:eastAsia="fr-FR"/>
        </w:rPr>
        <w:t xml:space="preserve"> </w:t>
      </w:r>
      <w:r w:rsidR="00134A29" w:rsidRPr="00134A29">
        <w:rPr>
          <w:rFonts w:ascii="Helvetica" w:eastAsia="Times New Roman" w:hAnsi="Helvetica" w:cs="Helvetica"/>
          <w:b/>
          <w:bCs/>
          <w:color w:val="2E2E2E"/>
          <w:sz w:val="18"/>
          <w:szCs w:val="18"/>
          <w:lang w:eastAsia="fr-FR"/>
        </w:rPr>
        <w:t xml:space="preserve">| </w:t>
      </w:r>
      <w:hyperlink r:id="rId236" w:history="1">
        <w:r w:rsidR="00134A29" w:rsidRPr="00134A29">
          <w:rPr>
            <w:rFonts w:ascii="Helvetica" w:eastAsia="Times New Roman" w:hAnsi="Helvetica" w:cs="Helvetica"/>
            <w:b/>
            <w:bCs/>
            <w:color w:val="243587"/>
            <w:sz w:val="16"/>
            <w:szCs w:val="16"/>
            <w:u w:val="single"/>
            <w:bdr w:val="none" w:sz="0" w:space="0" w:color="auto" w:frame="1"/>
            <w:lang w:eastAsia="fr-FR"/>
          </w:rPr>
          <w:t>Paris : Masson</w:t>
        </w:r>
      </w:hyperlink>
      <w:r w:rsidR="00134A29" w:rsidRPr="00134A29">
        <w:rPr>
          <w:rFonts w:ascii="Helvetica" w:eastAsia="Times New Roman" w:hAnsi="Helvetica" w:cs="Helvetica"/>
          <w:b/>
          <w:bCs/>
          <w:color w:val="2E2E2E"/>
          <w:sz w:val="18"/>
          <w:szCs w:val="18"/>
          <w:lang w:eastAsia="fr-FR"/>
        </w:rPr>
        <w:t xml:space="preserve"> | </w:t>
      </w:r>
      <w:hyperlink r:id="rId237" w:history="1">
        <w:r w:rsidR="00134A29" w:rsidRPr="00134A29">
          <w:rPr>
            <w:rFonts w:ascii="Helvetica" w:eastAsia="Times New Roman" w:hAnsi="Helvetica" w:cs="Helvetica"/>
            <w:b/>
            <w:bCs/>
            <w:color w:val="243587"/>
            <w:sz w:val="16"/>
            <w:szCs w:val="16"/>
            <w:u w:val="single"/>
            <w:bdr w:val="none" w:sz="0" w:space="0" w:color="auto" w:frame="1"/>
            <w:lang w:eastAsia="fr-FR"/>
          </w:rPr>
          <w:t>Médecine et Psychothérapie</w:t>
        </w:r>
      </w:hyperlink>
      <w:r w:rsidR="00134A29" w:rsidRPr="00134A29">
        <w:rPr>
          <w:rFonts w:ascii="Helvetica" w:eastAsia="Times New Roman" w:hAnsi="Helvetica" w:cs="Helvetica"/>
          <w:b/>
          <w:bCs/>
          <w:color w:val="2E2E2E"/>
          <w:sz w:val="18"/>
          <w:szCs w:val="18"/>
          <w:lang w:eastAsia="fr-FR"/>
        </w:rPr>
        <w:t xml:space="preserve"> | </w:t>
      </w:r>
      <w:r w:rsidR="00134A29" w:rsidRPr="00134A29">
        <w:rPr>
          <w:rFonts w:ascii="Helvetica" w:eastAsia="Times New Roman" w:hAnsi="Helvetica" w:cs="Helvetica"/>
          <w:b/>
          <w:bCs/>
          <w:color w:val="666666"/>
          <w:sz w:val="16"/>
          <w:szCs w:val="16"/>
          <w:bdr w:val="none" w:sz="0" w:space="0" w:color="auto" w:frame="1"/>
          <w:lang w:eastAsia="fr-FR"/>
        </w:rPr>
        <w:t>2012</w:t>
      </w:r>
      <w:r w:rsidR="00134A29" w:rsidRPr="00134A29">
        <w:rPr>
          <w:rFonts w:ascii="Helvetica" w:eastAsia="Times New Roman" w:hAnsi="Helvetica" w:cs="Helvetica"/>
          <w:b/>
          <w:bCs/>
          <w:color w:val="2E2E2E"/>
          <w:sz w:val="18"/>
          <w:szCs w:val="18"/>
          <w:lang w:eastAsia="fr-FR"/>
        </w:rPr>
        <w:t xml:space="preserve"> </w:t>
      </w:r>
    </w:p>
    <w:p w:rsidR="00B814FE" w:rsidRDefault="00134A29" w:rsidP="00134A29">
      <w:pPr>
        <w:spacing w:after="0" w:line="240" w:lineRule="auto"/>
        <w:rPr>
          <w:rFonts w:ascii="Helvetica" w:eastAsia="Times New Roman" w:hAnsi="Helvetica" w:cs="Helvetica"/>
          <w:color w:val="2E2E2E"/>
          <w:sz w:val="18"/>
          <w:szCs w:val="18"/>
          <w:lang w:eastAsia="fr-FR"/>
        </w:rPr>
      </w:pPr>
      <w:r w:rsidRPr="00134A29">
        <w:rPr>
          <w:rFonts w:ascii="Helvetica" w:eastAsia="Times New Roman" w:hAnsi="Helvetica" w:cs="Helvetica"/>
          <w:i/>
          <w:iCs/>
          <w:color w:val="666666"/>
          <w:sz w:val="18"/>
          <w:szCs w:val="18"/>
          <w:bdr w:val="none" w:sz="0" w:space="0" w:color="auto" w:frame="1"/>
          <w:lang w:eastAsia="fr-FR"/>
        </w:rPr>
        <w:t>Les addictions sans drogue, encore appelées addictions comportementales, ont pris une place de plus en plus importante dans le champ addictologique au cours des vingt dernières années. Elles viennent nous rappeler que les propriétés des toxiques[...]</w:t>
      </w:r>
      <w:r w:rsidRPr="00134A29">
        <w:rPr>
          <w:rFonts w:ascii="Helvetica" w:eastAsia="Times New Roman" w:hAnsi="Helvetica" w:cs="Helvetica"/>
          <w:color w:val="2E2E2E"/>
          <w:sz w:val="18"/>
          <w:szCs w:val="18"/>
          <w:lang w:eastAsia="fr-FR"/>
        </w:rPr>
        <w:t xml:space="preserve"> </w:t>
      </w: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B814FE" w:rsidRDefault="00B814FE" w:rsidP="00134A29">
      <w:pPr>
        <w:spacing w:after="0" w:line="240" w:lineRule="auto"/>
        <w:rPr>
          <w:rFonts w:ascii="Helvetica" w:eastAsia="Times New Roman" w:hAnsi="Helvetica" w:cs="Helvetica"/>
          <w:color w:val="2E2E2E"/>
          <w:sz w:val="18"/>
          <w:szCs w:val="18"/>
          <w:lang w:eastAsia="fr-FR"/>
        </w:rPr>
      </w:pPr>
    </w:p>
    <w:p w:rsidR="000C71DE" w:rsidRPr="000C71DE" w:rsidRDefault="000C71DE" w:rsidP="000C71DE">
      <w:pPr>
        <w:spacing w:after="0" w:line="240" w:lineRule="auto"/>
        <w:rPr>
          <w:rFonts w:ascii="Helvetica" w:eastAsia="Times New Roman" w:hAnsi="Helvetica" w:cs="Helvetica"/>
          <w:color w:val="2E2E2E"/>
          <w:sz w:val="18"/>
          <w:szCs w:val="18"/>
          <w:lang w:eastAsia="fr-FR"/>
        </w:rPr>
      </w:pPr>
      <w:r w:rsidRPr="000C71DE">
        <w:rPr>
          <w:rFonts w:ascii="Helvetica" w:eastAsia="Times New Roman" w:hAnsi="Helvetica" w:cs="Helvetica"/>
          <w:noProof/>
          <w:color w:val="2E2E2E"/>
          <w:sz w:val="18"/>
          <w:szCs w:val="18"/>
          <w:lang w:eastAsia="fr-FR"/>
        </w:rPr>
        <w:drawing>
          <wp:anchor distT="0" distB="0" distL="114300" distR="114300" simplePos="0" relativeHeight="251691008" behindDoc="1" locked="0" layoutInCell="1" allowOverlap="1">
            <wp:simplePos x="0" y="0"/>
            <wp:positionH relativeFrom="column">
              <wp:posOffset>-1298</wp:posOffset>
            </wp:positionH>
            <wp:positionV relativeFrom="paragraph">
              <wp:posOffset>-2015</wp:posOffset>
            </wp:positionV>
            <wp:extent cx="1057275" cy="1428750"/>
            <wp:effectExtent l="0" t="0" r="9525" b="0"/>
            <wp:wrapTight wrapText="bothSides">
              <wp:wrapPolygon edited="0">
                <wp:start x="0" y="0"/>
                <wp:lineTo x="0" y="21312"/>
                <wp:lineTo x="21405" y="21312"/>
                <wp:lineTo x="21405" y="0"/>
                <wp:lineTo x="0" y="0"/>
              </wp:wrapPolygon>
            </wp:wrapTight>
            <wp:docPr id="45" name="Image 45" descr="https://bdoc.ofdt.fr/getimage.php?url_image=http%3A%2F%2Fimages-eu.amazon.com%2Fimages%2FP%2F%21%21isbn%21%21.08.MZZZZZZZ.jpg&amp;noticecode=&amp;vigurl=http%3A%2F%2Fwww.ofdt.fr%2Fofdtdev%2Flive%2Fimages%2FPMB%2FAddictions-sans-subst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doc.ofdt.fr/getimage.php?url_image=http%3A%2F%2Fimages-eu.amazon.com%2Fimages%2FP%2F%21%21isbn%21%21.08.MZZZZZZZ.jpg&amp;noticecode=&amp;vigurl=http%3A%2F%2Fwww.ofdt.fr%2Fofdtdev%2Flive%2Fimages%2FPMB%2FAddictions-sans-substance.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0572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1DE" w:rsidRPr="000C71DE" w:rsidRDefault="000C71DE" w:rsidP="000C71DE">
      <w:pPr>
        <w:spacing w:after="150" w:line="281" w:lineRule="atLeast"/>
        <w:rPr>
          <w:rFonts w:ascii="Helvetica" w:eastAsia="Times New Roman" w:hAnsi="Helvetica" w:cs="Helvetica"/>
          <w:color w:val="2E2E2E"/>
          <w:sz w:val="23"/>
          <w:szCs w:val="23"/>
          <w:lang w:eastAsia="fr-FR"/>
        </w:rPr>
      </w:pPr>
      <w:r w:rsidRPr="000C71DE">
        <w:rPr>
          <w:rFonts w:ascii="Helvetica" w:eastAsia="Times New Roman" w:hAnsi="Helvetica" w:cs="Helvetica"/>
          <w:color w:val="2E2E2E"/>
          <w:sz w:val="23"/>
          <w:szCs w:val="23"/>
          <w:lang w:eastAsia="fr-FR"/>
        </w:rPr>
        <w:t xml:space="preserve">Livre </w:t>
      </w:r>
    </w:p>
    <w:p w:rsidR="000C71DE" w:rsidRPr="000C71DE" w:rsidRDefault="00BA16F7" w:rsidP="000C71DE">
      <w:pPr>
        <w:spacing w:after="0" w:line="240" w:lineRule="auto"/>
        <w:textAlignment w:val="baseline"/>
        <w:outlineLvl w:val="2"/>
        <w:rPr>
          <w:rFonts w:ascii="Helvetica" w:eastAsia="Times New Roman" w:hAnsi="Helvetica" w:cs="Helvetica"/>
          <w:b/>
          <w:bCs/>
          <w:color w:val="2E2E2E"/>
          <w:sz w:val="24"/>
          <w:szCs w:val="24"/>
          <w:lang w:eastAsia="fr-FR"/>
        </w:rPr>
      </w:pPr>
      <w:hyperlink r:id="rId239" w:history="1">
        <w:r w:rsidR="000C71DE" w:rsidRPr="000C71DE">
          <w:rPr>
            <w:rFonts w:ascii="Helvetica" w:eastAsia="Times New Roman" w:hAnsi="Helvetica" w:cs="Helvetica"/>
            <w:b/>
            <w:bCs/>
            <w:color w:val="404040"/>
            <w:sz w:val="24"/>
            <w:szCs w:val="24"/>
            <w:bdr w:val="none" w:sz="0" w:space="0" w:color="auto" w:frame="1"/>
            <w:lang w:eastAsia="fr-FR"/>
          </w:rPr>
          <w:t>Addictions sans substance</w:t>
        </w:r>
        <w:r w:rsidR="000C71DE" w:rsidRPr="000C71DE">
          <w:rPr>
            <w:rFonts w:ascii="Helvetica" w:eastAsia="Times New Roman" w:hAnsi="Helvetica" w:cs="Helvetica"/>
            <w:b/>
            <w:bCs/>
            <w:color w:val="2E2E2E"/>
            <w:sz w:val="24"/>
            <w:szCs w:val="24"/>
            <w:u w:val="single"/>
            <w:bdr w:val="none" w:sz="0" w:space="0" w:color="auto" w:frame="1"/>
            <w:lang w:eastAsia="fr-FR"/>
          </w:rPr>
          <w:t xml:space="preserve"> </w:t>
        </w:r>
      </w:hyperlink>
    </w:p>
    <w:p w:rsidR="000C71DE" w:rsidRPr="000C71DE" w:rsidRDefault="00BA16F7" w:rsidP="000C71DE">
      <w:pPr>
        <w:spacing w:after="150" w:line="240" w:lineRule="auto"/>
        <w:rPr>
          <w:rFonts w:ascii="Helvetica" w:eastAsia="Times New Roman" w:hAnsi="Helvetica" w:cs="Helvetica"/>
          <w:b/>
          <w:bCs/>
          <w:color w:val="2E2E2E"/>
          <w:sz w:val="18"/>
          <w:szCs w:val="18"/>
          <w:lang w:eastAsia="fr-FR"/>
        </w:rPr>
      </w:pPr>
      <w:hyperlink r:id="rId240" w:history="1">
        <w:r w:rsidR="000C71DE" w:rsidRPr="000C71DE">
          <w:rPr>
            <w:rFonts w:ascii="Helvetica" w:eastAsia="Times New Roman" w:hAnsi="Helvetica" w:cs="Helvetica"/>
            <w:b/>
            <w:bCs/>
            <w:color w:val="243587"/>
            <w:sz w:val="16"/>
            <w:szCs w:val="16"/>
            <w:u w:val="single"/>
            <w:bdr w:val="none" w:sz="0" w:space="0" w:color="auto" w:frame="1"/>
            <w:lang w:eastAsia="fr-FR"/>
          </w:rPr>
          <w:t>Fédération Addiction</w:t>
        </w:r>
      </w:hyperlink>
      <w:r w:rsidR="000C71DE" w:rsidRPr="000C71DE">
        <w:rPr>
          <w:rFonts w:ascii="Helvetica" w:eastAsia="Times New Roman" w:hAnsi="Helvetica" w:cs="Helvetica"/>
          <w:b/>
          <w:bCs/>
          <w:color w:val="666666"/>
          <w:sz w:val="16"/>
          <w:szCs w:val="16"/>
          <w:bdr w:val="none" w:sz="0" w:space="0" w:color="auto" w:frame="1"/>
          <w:lang w:eastAsia="fr-FR"/>
        </w:rPr>
        <w:t xml:space="preserve"> </w:t>
      </w:r>
      <w:r w:rsidR="000C71DE" w:rsidRPr="000C71DE">
        <w:rPr>
          <w:rFonts w:ascii="Helvetica" w:eastAsia="Times New Roman" w:hAnsi="Helvetica" w:cs="Helvetica"/>
          <w:b/>
          <w:bCs/>
          <w:color w:val="2E2E2E"/>
          <w:sz w:val="18"/>
          <w:szCs w:val="18"/>
          <w:lang w:eastAsia="fr-FR"/>
        </w:rPr>
        <w:t xml:space="preserve">| </w:t>
      </w:r>
      <w:hyperlink r:id="rId241" w:history="1">
        <w:r w:rsidR="000C71DE" w:rsidRPr="000C71DE">
          <w:rPr>
            <w:rFonts w:ascii="Helvetica" w:eastAsia="Times New Roman" w:hAnsi="Helvetica" w:cs="Helvetica"/>
            <w:b/>
            <w:bCs/>
            <w:color w:val="243587"/>
            <w:sz w:val="16"/>
            <w:szCs w:val="16"/>
            <w:u w:val="single"/>
            <w:bdr w:val="none" w:sz="0" w:space="0" w:color="auto" w:frame="1"/>
            <w:lang w:eastAsia="fr-FR"/>
          </w:rPr>
          <w:t>Paris : Fédération Addiction</w:t>
        </w:r>
      </w:hyperlink>
      <w:r w:rsidR="000C71DE" w:rsidRPr="000C71DE">
        <w:rPr>
          <w:rFonts w:ascii="Helvetica" w:eastAsia="Times New Roman" w:hAnsi="Helvetica" w:cs="Helvetica"/>
          <w:b/>
          <w:bCs/>
          <w:color w:val="2E2E2E"/>
          <w:sz w:val="18"/>
          <w:szCs w:val="18"/>
          <w:lang w:eastAsia="fr-FR"/>
        </w:rPr>
        <w:t xml:space="preserve"> | </w:t>
      </w:r>
      <w:hyperlink r:id="rId242" w:history="1">
        <w:r w:rsidR="000C71DE" w:rsidRPr="000C71DE">
          <w:rPr>
            <w:rFonts w:ascii="Helvetica" w:eastAsia="Times New Roman" w:hAnsi="Helvetica" w:cs="Helvetica"/>
            <w:b/>
            <w:bCs/>
            <w:color w:val="243587"/>
            <w:sz w:val="16"/>
            <w:szCs w:val="16"/>
            <w:u w:val="single"/>
            <w:bdr w:val="none" w:sz="0" w:space="0" w:color="auto" w:frame="1"/>
            <w:lang w:eastAsia="fr-FR"/>
          </w:rPr>
          <w:t>Repère(s</w:t>
        </w:r>
      </w:hyperlink>
      <w:r w:rsidR="000C71DE" w:rsidRPr="000C71DE">
        <w:rPr>
          <w:rFonts w:ascii="Helvetica" w:eastAsia="Times New Roman" w:hAnsi="Helvetica" w:cs="Helvetica"/>
          <w:b/>
          <w:bCs/>
          <w:color w:val="2E2E2E"/>
          <w:sz w:val="18"/>
          <w:szCs w:val="18"/>
          <w:lang w:eastAsia="fr-FR"/>
        </w:rPr>
        <w:t xml:space="preserve"> | </w:t>
      </w:r>
      <w:r w:rsidR="000C71DE" w:rsidRPr="000C71DE">
        <w:rPr>
          <w:rFonts w:ascii="Helvetica" w:eastAsia="Times New Roman" w:hAnsi="Helvetica" w:cs="Helvetica"/>
          <w:b/>
          <w:bCs/>
          <w:color w:val="666666"/>
          <w:sz w:val="16"/>
          <w:szCs w:val="16"/>
          <w:bdr w:val="none" w:sz="0" w:space="0" w:color="auto" w:frame="1"/>
          <w:lang w:eastAsia="fr-FR"/>
        </w:rPr>
        <w:t>2013</w:t>
      </w:r>
      <w:r w:rsidR="000C71DE" w:rsidRPr="000C71DE">
        <w:rPr>
          <w:rFonts w:ascii="Helvetica" w:eastAsia="Times New Roman" w:hAnsi="Helvetica" w:cs="Helvetica"/>
          <w:b/>
          <w:bCs/>
          <w:color w:val="2E2E2E"/>
          <w:sz w:val="18"/>
          <w:szCs w:val="18"/>
          <w:lang w:eastAsia="fr-FR"/>
        </w:rPr>
        <w:t xml:space="preserve"> </w:t>
      </w:r>
    </w:p>
    <w:p w:rsidR="000C71DE" w:rsidRDefault="000C71DE" w:rsidP="000C71DE">
      <w:pPr>
        <w:spacing w:after="0" w:line="240" w:lineRule="auto"/>
        <w:rPr>
          <w:rFonts w:ascii="Helvetica" w:eastAsia="Times New Roman" w:hAnsi="Helvetica" w:cs="Helvetica"/>
          <w:i/>
          <w:iCs/>
          <w:color w:val="666666"/>
          <w:sz w:val="18"/>
          <w:szCs w:val="18"/>
          <w:bdr w:val="none" w:sz="0" w:space="0" w:color="auto" w:frame="1"/>
          <w:lang w:eastAsia="fr-FR"/>
        </w:rPr>
      </w:pPr>
      <w:r w:rsidRPr="000C71DE">
        <w:rPr>
          <w:rFonts w:ascii="Helvetica" w:eastAsia="Times New Roman" w:hAnsi="Helvetica" w:cs="Helvetica"/>
          <w:i/>
          <w:iCs/>
          <w:color w:val="666666"/>
          <w:sz w:val="18"/>
          <w:szCs w:val="18"/>
          <w:bdr w:val="none" w:sz="0" w:space="0" w:color="auto" w:frame="1"/>
          <w:lang w:eastAsia="fr-FR"/>
        </w:rPr>
        <w:t xml:space="preserve">Le projet Addictions sans substance : Dans une société qui donne la primauté aux « loisirs », à la vitesse et à la performance, dans un monde qui voit se développer de nouveaux modes de communication, de nouveaux « outils de plaisir » et </w:t>
      </w:r>
      <w:proofErr w:type="spellStart"/>
      <w:r w:rsidRPr="000C71DE">
        <w:rPr>
          <w:rFonts w:ascii="Helvetica" w:eastAsia="Times New Roman" w:hAnsi="Helvetica" w:cs="Helvetica"/>
          <w:i/>
          <w:iCs/>
          <w:color w:val="666666"/>
          <w:sz w:val="18"/>
          <w:szCs w:val="18"/>
          <w:bdr w:val="none" w:sz="0" w:space="0" w:color="auto" w:frame="1"/>
          <w:lang w:eastAsia="fr-FR"/>
        </w:rPr>
        <w:t>toujou</w:t>
      </w:r>
      <w:proofErr w:type="spellEnd"/>
      <w:r w:rsidRPr="000C71DE">
        <w:rPr>
          <w:rFonts w:ascii="Helvetica" w:eastAsia="Times New Roman" w:hAnsi="Helvetica" w:cs="Helvetica"/>
          <w:i/>
          <w:iCs/>
          <w:color w:val="666666"/>
          <w:sz w:val="18"/>
          <w:szCs w:val="18"/>
          <w:bdr w:val="none" w:sz="0" w:space="0" w:color="auto" w:frame="1"/>
          <w:lang w:eastAsia="fr-FR"/>
        </w:rPr>
        <w:t>[...]</w:t>
      </w:r>
    </w:p>
    <w:p w:rsidR="00907BA2" w:rsidRDefault="00907BA2" w:rsidP="000C71DE">
      <w:pPr>
        <w:spacing w:after="0" w:line="240" w:lineRule="auto"/>
        <w:rPr>
          <w:rFonts w:ascii="Helvetica" w:eastAsia="Times New Roman" w:hAnsi="Helvetica" w:cs="Helvetica"/>
          <w:i/>
          <w:iCs/>
          <w:color w:val="666666"/>
          <w:sz w:val="18"/>
          <w:szCs w:val="18"/>
          <w:bdr w:val="none" w:sz="0" w:space="0" w:color="auto" w:frame="1"/>
          <w:lang w:eastAsia="fr-FR"/>
        </w:rPr>
      </w:pPr>
    </w:p>
    <w:p w:rsidR="00907BA2" w:rsidRPr="000C71DE" w:rsidRDefault="00907BA2" w:rsidP="000C71DE">
      <w:pPr>
        <w:spacing w:after="0" w:line="240" w:lineRule="auto"/>
        <w:rPr>
          <w:rFonts w:ascii="Helvetica" w:eastAsia="Times New Roman" w:hAnsi="Helvetica" w:cs="Helvetica"/>
          <w:color w:val="2E2E2E"/>
          <w:sz w:val="18"/>
          <w:szCs w:val="18"/>
          <w:lang w:eastAsia="fr-FR"/>
        </w:rPr>
      </w:pPr>
    </w:p>
    <w:p w:rsidR="000C71DE" w:rsidRPr="000C71DE" w:rsidRDefault="000C71DE" w:rsidP="000C71DE">
      <w:pPr>
        <w:spacing w:after="0" w:line="240" w:lineRule="auto"/>
        <w:rPr>
          <w:rFonts w:ascii="Helvetica" w:eastAsia="Times New Roman" w:hAnsi="Helvetica" w:cs="Helvetica"/>
          <w:color w:val="2E2E2E"/>
          <w:sz w:val="18"/>
          <w:szCs w:val="18"/>
          <w:lang w:eastAsia="fr-FR"/>
        </w:rPr>
      </w:pPr>
    </w:p>
    <w:p w:rsidR="00907BA2" w:rsidRDefault="00907BA2" w:rsidP="000C71DE">
      <w:pPr>
        <w:spacing w:after="150" w:line="281" w:lineRule="atLeast"/>
        <w:rPr>
          <w:rFonts w:ascii="Helvetica" w:eastAsia="Times New Roman" w:hAnsi="Helvetica" w:cs="Helvetica"/>
          <w:color w:val="2E2E2E"/>
          <w:sz w:val="23"/>
          <w:szCs w:val="23"/>
          <w:lang w:eastAsia="fr-FR"/>
        </w:rPr>
      </w:pPr>
      <w:r w:rsidRPr="000C71DE">
        <w:rPr>
          <w:rFonts w:ascii="Helvetica" w:eastAsia="Times New Roman" w:hAnsi="Helvetica" w:cs="Helvetica"/>
          <w:noProof/>
          <w:color w:val="2E2E2E"/>
          <w:sz w:val="18"/>
          <w:szCs w:val="18"/>
          <w:lang w:eastAsia="fr-FR"/>
        </w:rPr>
        <w:drawing>
          <wp:anchor distT="0" distB="0" distL="114300" distR="114300" simplePos="0" relativeHeight="251697152" behindDoc="1" locked="0" layoutInCell="1" allowOverlap="1">
            <wp:simplePos x="0" y="0"/>
            <wp:positionH relativeFrom="column">
              <wp:posOffset>47928</wp:posOffset>
            </wp:positionH>
            <wp:positionV relativeFrom="paragraph">
              <wp:posOffset>263000</wp:posOffset>
            </wp:positionV>
            <wp:extent cx="971550" cy="1524000"/>
            <wp:effectExtent l="0" t="0" r="0" b="0"/>
            <wp:wrapTight wrapText="bothSides">
              <wp:wrapPolygon edited="0">
                <wp:start x="0" y="0"/>
                <wp:lineTo x="0" y="21330"/>
                <wp:lineTo x="21176" y="21330"/>
                <wp:lineTo x="21176" y="0"/>
                <wp:lineTo x="0" y="0"/>
              </wp:wrapPolygon>
            </wp:wrapTight>
            <wp:docPr id="46" name="Image 46" descr="https://bdoc.ofdt.fr/getimage.php?url_image=http%3A%2F%2Fimages-eu.amazon.com%2Fimages%2FP%2F%21%21isbn%21%21.08.MZZZZZZZ.jpg&amp;noticecode=9782749213026&amp;vig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doc.ofdt.fr/getimage.php?url_image=http%3A%2F%2Fimages-eu.amazon.com%2Fimages%2FP%2F%21%21isbn%21%21.08.MZZZZZZZ.jpg&amp;noticecode=9782749213026&amp;vigurl="/>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9715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1DE" w:rsidRPr="000C71DE" w:rsidRDefault="000C71DE" w:rsidP="000C71DE">
      <w:pPr>
        <w:spacing w:after="150" w:line="281" w:lineRule="atLeast"/>
        <w:rPr>
          <w:rFonts w:ascii="Helvetica" w:eastAsia="Times New Roman" w:hAnsi="Helvetica" w:cs="Helvetica"/>
          <w:color w:val="2E2E2E"/>
          <w:sz w:val="23"/>
          <w:szCs w:val="23"/>
          <w:lang w:eastAsia="fr-FR"/>
        </w:rPr>
      </w:pPr>
      <w:r w:rsidRPr="000C71DE">
        <w:rPr>
          <w:rFonts w:ascii="Helvetica" w:eastAsia="Times New Roman" w:hAnsi="Helvetica" w:cs="Helvetica"/>
          <w:color w:val="2E2E2E"/>
          <w:sz w:val="23"/>
          <w:szCs w:val="23"/>
          <w:lang w:eastAsia="fr-FR"/>
        </w:rPr>
        <w:t xml:space="preserve">Livre </w:t>
      </w:r>
    </w:p>
    <w:p w:rsidR="000C71DE" w:rsidRPr="000C71DE" w:rsidRDefault="00BA16F7" w:rsidP="000C71DE">
      <w:pPr>
        <w:spacing w:after="0" w:line="240" w:lineRule="auto"/>
        <w:textAlignment w:val="baseline"/>
        <w:outlineLvl w:val="2"/>
        <w:rPr>
          <w:rFonts w:ascii="Helvetica" w:eastAsia="Times New Roman" w:hAnsi="Helvetica" w:cs="Helvetica"/>
          <w:b/>
          <w:bCs/>
          <w:color w:val="2E2E2E"/>
          <w:sz w:val="24"/>
          <w:szCs w:val="24"/>
          <w:lang w:eastAsia="fr-FR"/>
        </w:rPr>
      </w:pPr>
      <w:hyperlink r:id="rId244" w:history="1">
        <w:r w:rsidR="000C71DE" w:rsidRPr="000C71DE">
          <w:rPr>
            <w:rFonts w:ascii="Helvetica" w:eastAsia="Times New Roman" w:hAnsi="Helvetica" w:cs="Helvetica"/>
            <w:b/>
            <w:bCs/>
            <w:color w:val="404040"/>
            <w:sz w:val="24"/>
            <w:szCs w:val="24"/>
            <w:bdr w:val="none" w:sz="0" w:space="0" w:color="auto" w:frame="1"/>
            <w:lang w:eastAsia="fr-FR"/>
          </w:rPr>
          <w:t xml:space="preserve">Drogue et langage. </w:t>
        </w:r>
        <w:proofErr w:type="spellStart"/>
        <w:r w:rsidR="000C71DE" w:rsidRPr="000C71DE">
          <w:rPr>
            <w:rFonts w:ascii="Helvetica" w:eastAsia="Times New Roman" w:hAnsi="Helvetica" w:cs="Helvetica"/>
            <w:b/>
            <w:bCs/>
            <w:color w:val="404040"/>
            <w:sz w:val="24"/>
            <w:szCs w:val="24"/>
            <w:bdr w:val="none" w:sz="0" w:space="0" w:color="auto" w:frame="1"/>
            <w:lang w:eastAsia="fr-FR"/>
          </w:rPr>
          <w:t>Ducorps</w:t>
        </w:r>
        <w:proofErr w:type="spellEnd"/>
        <w:r w:rsidR="000C71DE" w:rsidRPr="000C71DE">
          <w:rPr>
            <w:rFonts w:ascii="Helvetica" w:eastAsia="Times New Roman" w:hAnsi="Helvetica" w:cs="Helvetica"/>
            <w:b/>
            <w:bCs/>
            <w:color w:val="404040"/>
            <w:sz w:val="24"/>
            <w:szCs w:val="24"/>
            <w:bdr w:val="none" w:sz="0" w:space="0" w:color="auto" w:frame="1"/>
            <w:lang w:eastAsia="fr-FR"/>
          </w:rPr>
          <w:t xml:space="preserve"> et de </w:t>
        </w:r>
        <w:proofErr w:type="spellStart"/>
        <w:r w:rsidR="000C71DE" w:rsidRPr="000C71DE">
          <w:rPr>
            <w:rFonts w:ascii="Helvetica" w:eastAsia="Times New Roman" w:hAnsi="Helvetica" w:cs="Helvetica"/>
            <w:b/>
            <w:bCs/>
            <w:color w:val="404040"/>
            <w:sz w:val="24"/>
            <w:szCs w:val="24"/>
            <w:bdr w:val="none" w:sz="0" w:space="0" w:color="auto" w:frame="1"/>
            <w:lang w:eastAsia="fr-FR"/>
          </w:rPr>
          <w:t>lalangue</w:t>
        </w:r>
        <w:proofErr w:type="spellEnd"/>
        <w:r w:rsidR="000C71DE" w:rsidRPr="000C71DE">
          <w:rPr>
            <w:rFonts w:ascii="Helvetica" w:eastAsia="Times New Roman" w:hAnsi="Helvetica" w:cs="Helvetica"/>
            <w:b/>
            <w:bCs/>
            <w:color w:val="2E2E2E"/>
            <w:sz w:val="24"/>
            <w:szCs w:val="24"/>
            <w:u w:val="single"/>
            <w:bdr w:val="none" w:sz="0" w:space="0" w:color="auto" w:frame="1"/>
            <w:lang w:eastAsia="fr-FR"/>
          </w:rPr>
          <w:t xml:space="preserve"> </w:t>
        </w:r>
      </w:hyperlink>
    </w:p>
    <w:p w:rsidR="000C71DE" w:rsidRPr="000C71DE" w:rsidRDefault="00BA16F7" w:rsidP="000C71DE">
      <w:pPr>
        <w:spacing w:after="150" w:line="240" w:lineRule="auto"/>
        <w:rPr>
          <w:rFonts w:ascii="Helvetica" w:eastAsia="Times New Roman" w:hAnsi="Helvetica" w:cs="Helvetica"/>
          <w:b/>
          <w:bCs/>
          <w:color w:val="2E2E2E"/>
          <w:sz w:val="18"/>
          <w:szCs w:val="18"/>
          <w:lang w:eastAsia="fr-FR"/>
        </w:rPr>
      </w:pPr>
      <w:hyperlink r:id="rId245" w:history="1">
        <w:r w:rsidR="000C71DE" w:rsidRPr="000C71DE">
          <w:rPr>
            <w:rFonts w:ascii="Helvetica" w:eastAsia="Times New Roman" w:hAnsi="Helvetica" w:cs="Helvetica"/>
            <w:b/>
            <w:bCs/>
            <w:color w:val="243587"/>
            <w:sz w:val="16"/>
            <w:szCs w:val="16"/>
            <w:u w:val="single"/>
            <w:bdr w:val="none" w:sz="0" w:space="0" w:color="auto" w:frame="1"/>
            <w:lang w:eastAsia="fr-FR"/>
          </w:rPr>
          <w:t>J. L. CHASSAING</w:t>
        </w:r>
      </w:hyperlink>
      <w:r w:rsidR="000C71DE" w:rsidRPr="000C71DE">
        <w:rPr>
          <w:rFonts w:ascii="Helvetica" w:eastAsia="Times New Roman" w:hAnsi="Helvetica" w:cs="Helvetica"/>
          <w:b/>
          <w:bCs/>
          <w:color w:val="666666"/>
          <w:sz w:val="16"/>
          <w:szCs w:val="16"/>
          <w:bdr w:val="none" w:sz="0" w:space="0" w:color="auto" w:frame="1"/>
          <w:lang w:eastAsia="fr-FR"/>
        </w:rPr>
        <w:t xml:space="preserve">, Auteur ; </w:t>
      </w:r>
      <w:hyperlink r:id="rId246" w:history="1">
        <w:r w:rsidR="000C71DE" w:rsidRPr="000C71DE">
          <w:rPr>
            <w:rFonts w:ascii="Helvetica" w:eastAsia="Times New Roman" w:hAnsi="Helvetica" w:cs="Helvetica"/>
            <w:b/>
            <w:bCs/>
            <w:color w:val="243587"/>
            <w:sz w:val="16"/>
            <w:szCs w:val="16"/>
            <w:u w:val="single"/>
            <w:bdr w:val="none" w:sz="0" w:space="0" w:color="auto" w:frame="1"/>
            <w:lang w:eastAsia="fr-FR"/>
          </w:rPr>
          <w:t>M. CONTE</w:t>
        </w:r>
      </w:hyperlink>
      <w:r w:rsidR="000C71DE" w:rsidRPr="000C71DE">
        <w:rPr>
          <w:rFonts w:ascii="Helvetica" w:eastAsia="Times New Roman" w:hAnsi="Helvetica" w:cs="Helvetica"/>
          <w:b/>
          <w:bCs/>
          <w:color w:val="666666"/>
          <w:sz w:val="16"/>
          <w:szCs w:val="16"/>
          <w:bdr w:val="none" w:sz="0" w:space="0" w:color="auto" w:frame="1"/>
          <w:lang w:eastAsia="fr-FR"/>
        </w:rPr>
        <w:t xml:space="preserve">, Auteur d'une citation ou d'extraits </w:t>
      </w:r>
      <w:r w:rsidR="000C71DE" w:rsidRPr="000C71DE">
        <w:rPr>
          <w:rFonts w:ascii="Helvetica" w:eastAsia="Times New Roman" w:hAnsi="Helvetica" w:cs="Helvetica"/>
          <w:b/>
          <w:bCs/>
          <w:color w:val="2E2E2E"/>
          <w:sz w:val="18"/>
          <w:szCs w:val="18"/>
          <w:lang w:eastAsia="fr-FR"/>
        </w:rPr>
        <w:t xml:space="preserve">| </w:t>
      </w:r>
      <w:hyperlink r:id="rId247" w:history="1">
        <w:r w:rsidR="000C71DE" w:rsidRPr="000C71DE">
          <w:rPr>
            <w:rFonts w:ascii="Helvetica" w:eastAsia="Times New Roman" w:hAnsi="Helvetica" w:cs="Helvetica"/>
            <w:b/>
            <w:bCs/>
            <w:color w:val="243587"/>
            <w:sz w:val="16"/>
            <w:szCs w:val="16"/>
            <w:u w:val="single"/>
            <w:bdr w:val="none" w:sz="0" w:space="0" w:color="auto" w:frame="1"/>
            <w:lang w:eastAsia="fr-FR"/>
          </w:rPr>
          <w:t xml:space="preserve">Toulouse : </w:t>
        </w:r>
        <w:proofErr w:type="spellStart"/>
        <w:r w:rsidR="000C71DE" w:rsidRPr="000C71DE">
          <w:rPr>
            <w:rFonts w:ascii="Helvetica" w:eastAsia="Times New Roman" w:hAnsi="Helvetica" w:cs="Helvetica"/>
            <w:b/>
            <w:bCs/>
            <w:color w:val="243587"/>
            <w:sz w:val="16"/>
            <w:szCs w:val="16"/>
            <w:u w:val="single"/>
            <w:bdr w:val="none" w:sz="0" w:space="0" w:color="auto" w:frame="1"/>
            <w:lang w:eastAsia="fr-FR"/>
          </w:rPr>
          <w:t>Erès</w:t>
        </w:r>
        <w:proofErr w:type="spellEnd"/>
      </w:hyperlink>
      <w:r w:rsidR="000C71DE" w:rsidRPr="000C71DE">
        <w:rPr>
          <w:rFonts w:ascii="Helvetica" w:eastAsia="Times New Roman" w:hAnsi="Helvetica" w:cs="Helvetica"/>
          <w:b/>
          <w:bCs/>
          <w:color w:val="2E2E2E"/>
          <w:sz w:val="18"/>
          <w:szCs w:val="18"/>
          <w:lang w:eastAsia="fr-FR"/>
        </w:rPr>
        <w:t xml:space="preserve"> | </w:t>
      </w:r>
      <w:hyperlink r:id="rId248" w:history="1">
        <w:r w:rsidR="000C71DE" w:rsidRPr="000C71DE">
          <w:rPr>
            <w:rFonts w:ascii="Helvetica" w:eastAsia="Times New Roman" w:hAnsi="Helvetica" w:cs="Helvetica"/>
            <w:b/>
            <w:bCs/>
            <w:color w:val="243587"/>
            <w:sz w:val="16"/>
            <w:szCs w:val="16"/>
            <w:u w:val="single"/>
            <w:bdr w:val="none" w:sz="0" w:space="0" w:color="auto" w:frame="1"/>
            <w:lang w:eastAsia="fr-FR"/>
          </w:rPr>
          <w:t>Humus - subjectivité et lien social</w:t>
        </w:r>
      </w:hyperlink>
      <w:r w:rsidR="000C71DE" w:rsidRPr="000C71DE">
        <w:rPr>
          <w:rFonts w:ascii="Helvetica" w:eastAsia="Times New Roman" w:hAnsi="Helvetica" w:cs="Helvetica"/>
          <w:b/>
          <w:bCs/>
          <w:color w:val="2E2E2E"/>
          <w:sz w:val="18"/>
          <w:szCs w:val="18"/>
          <w:lang w:eastAsia="fr-FR"/>
        </w:rPr>
        <w:t xml:space="preserve"> | </w:t>
      </w:r>
      <w:r w:rsidR="000C71DE" w:rsidRPr="000C71DE">
        <w:rPr>
          <w:rFonts w:ascii="Helvetica" w:eastAsia="Times New Roman" w:hAnsi="Helvetica" w:cs="Helvetica"/>
          <w:b/>
          <w:bCs/>
          <w:color w:val="666666"/>
          <w:sz w:val="16"/>
          <w:szCs w:val="16"/>
          <w:bdr w:val="none" w:sz="0" w:space="0" w:color="auto" w:frame="1"/>
          <w:lang w:eastAsia="fr-FR"/>
        </w:rPr>
        <w:t>2011</w:t>
      </w:r>
      <w:r w:rsidR="000C71DE" w:rsidRPr="000C71DE">
        <w:rPr>
          <w:rFonts w:ascii="Helvetica" w:eastAsia="Times New Roman" w:hAnsi="Helvetica" w:cs="Helvetica"/>
          <w:b/>
          <w:bCs/>
          <w:color w:val="2E2E2E"/>
          <w:sz w:val="18"/>
          <w:szCs w:val="18"/>
          <w:lang w:eastAsia="fr-FR"/>
        </w:rPr>
        <w:t xml:space="preserve"> </w:t>
      </w:r>
    </w:p>
    <w:p w:rsidR="000C71DE" w:rsidRPr="000C71DE" w:rsidRDefault="000C71DE" w:rsidP="000C71DE">
      <w:pPr>
        <w:spacing w:after="0" w:line="240" w:lineRule="auto"/>
        <w:rPr>
          <w:rFonts w:ascii="Helvetica" w:eastAsia="Times New Roman" w:hAnsi="Helvetica" w:cs="Helvetica"/>
          <w:color w:val="2E2E2E"/>
          <w:sz w:val="18"/>
          <w:szCs w:val="18"/>
          <w:lang w:eastAsia="fr-FR"/>
        </w:rPr>
      </w:pPr>
      <w:r w:rsidRPr="000C71DE">
        <w:rPr>
          <w:rFonts w:ascii="Helvetica" w:eastAsia="Times New Roman" w:hAnsi="Helvetica" w:cs="Helvetica"/>
          <w:i/>
          <w:iCs/>
          <w:color w:val="666666"/>
          <w:sz w:val="18"/>
          <w:szCs w:val="18"/>
          <w:bdr w:val="none" w:sz="0" w:space="0" w:color="auto" w:frame="1"/>
          <w:lang w:eastAsia="fr-FR"/>
        </w:rPr>
        <w:t>Les toxicomanies, conduites d'émotions et de passions, court-circuitent le rapport au langage au profit d'une jouissance du corps et d'une intensité obsédante qui fige les associations, néglige la répétition. En cela, elles substituent à une éco[...]</w:t>
      </w:r>
      <w:r w:rsidRPr="000C71DE">
        <w:rPr>
          <w:rFonts w:ascii="Helvetica" w:eastAsia="Times New Roman" w:hAnsi="Helvetica" w:cs="Helvetica"/>
          <w:color w:val="2E2E2E"/>
          <w:sz w:val="18"/>
          <w:szCs w:val="18"/>
          <w:lang w:eastAsia="fr-FR"/>
        </w:rPr>
        <w:t xml:space="preserve"> </w:t>
      </w:r>
    </w:p>
    <w:p w:rsidR="00134A29" w:rsidRDefault="00134A29" w:rsidP="00134A29">
      <w:pPr>
        <w:rPr>
          <w:sz w:val="44"/>
          <w:szCs w:val="44"/>
        </w:rPr>
      </w:pPr>
    </w:p>
    <w:p w:rsidR="000C71DE" w:rsidRDefault="000C71DE" w:rsidP="00134A29">
      <w:pPr>
        <w:rPr>
          <w:sz w:val="44"/>
          <w:szCs w:val="44"/>
        </w:rPr>
      </w:pPr>
    </w:p>
    <w:p w:rsidR="00134A29" w:rsidRPr="00134A29" w:rsidRDefault="00134A29" w:rsidP="00134A29">
      <w:pPr>
        <w:rPr>
          <w:sz w:val="44"/>
          <w:szCs w:val="44"/>
        </w:rPr>
      </w:pPr>
    </w:p>
    <w:sectPr w:rsidR="00134A29" w:rsidRPr="00134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92"/>
    <w:rsid w:val="000C71DE"/>
    <w:rsid w:val="00134A29"/>
    <w:rsid w:val="0017137D"/>
    <w:rsid w:val="002679C3"/>
    <w:rsid w:val="003934C2"/>
    <w:rsid w:val="003B5B27"/>
    <w:rsid w:val="008A5574"/>
    <w:rsid w:val="00907BA2"/>
    <w:rsid w:val="00B45DE6"/>
    <w:rsid w:val="00B7757D"/>
    <w:rsid w:val="00B814FE"/>
    <w:rsid w:val="00BA16F7"/>
    <w:rsid w:val="00BD1B92"/>
    <w:rsid w:val="00D64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FFA9A-D720-42B6-9810-34D4B0F5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797">
      <w:bodyDiv w:val="1"/>
      <w:marLeft w:val="0"/>
      <w:marRight w:val="0"/>
      <w:marTop w:val="0"/>
      <w:marBottom w:val="0"/>
      <w:divBdr>
        <w:top w:val="none" w:sz="0" w:space="0" w:color="auto"/>
        <w:left w:val="none" w:sz="0" w:space="0" w:color="auto"/>
        <w:bottom w:val="none" w:sz="0" w:space="0" w:color="auto"/>
        <w:right w:val="none" w:sz="0" w:space="0" w:color="auto"/>
      </w:divBdr>
      <w:divsChild>
        <w:div w:id="953170721">
          <w:marLeft w:val="0"/>
          <w:marRight w:val="263"/>
          <w:marTop w:val="0"/>
          <w:marBottom w:val="150"/>
          <w:divBdr>
            <w:top w:val="none" w:sz="0" w:space="0" w:color="auto"/>
            <w:left w:val="none" w:sz="0" w:space="0" w:color="auto"/>
            <w:bottom w:val="none" w:sz="0" w:space="0" w:color="auto"/>
            <w:right w:val="none" w:sz="0" w:space="0" w:color="auto"/>
          </w:divBdr>
        </w:div>
        <w:div w:id="1103502458">
          <w:marLeft w:val="0"/>
          <w:marRight w:val="0"/>
          <w:marTop w:val="0"/>
          <w:marBottom w:val="0"/>
          <w:divBdr>
            <w:top w:val="none" w:sz="0" w:space="0" w:color="auto"/>
            <w:left w:val="none" w:sz="0" w:space="0" w:color="auto"/>
            <w:bottom w:val="none" w:sz="0" w:space="0" w:color="auto"/>
            <w:right w:val="none" w:sz="0" w:space="0" w:color="auto"/>
          </w:divBdr>
          <w:divsChild>
            <w:div w:id="151651971">
              <w:marLeft w:val="0"/>
              <w:marRight w:val="0"/>
              <w:marTop w:val="0"/>
              <w:marBottom w:val="0"/>
              <w:divBdr>
                <w:top w:val="none" w:sz="0" w:space="0" w:color="auto"/>
                <w:left w:val="none" w:sz="0" w:space="0" w:color="auto"/>
                <w:bottom w:val="none" w:sz="0" w:space="0" w:color="auto"/>
                <w:right w:val="none" w:sz="0" w:space="0" w:color="auto"/>
              </w:divBdr>
            </w:div>
            <w:div w:id="1228301976">
              <w:marLeft w:val="0"/>
              <w:marRight w:val="0"/>
              <w:marTop w:val="0"/>
              <w:marBottom w:val="150"/>
              <w:divBdr>
                <w:top w:val="none" w:sz="0" w:space="0" w:color="auto"/>
                <w:left w:val="none" w:sz="0" w:space="0" w:color="auto"/>
                <w:bottom w:val="none" w:sz="0" w:space="0" w:color="auto"/>
                <w:right w:val="none" w:sz="0" w:space="0" w:color="auto"/>
              </w:divBdr>
            </w:div>
            <w:div w:id="1830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984">
      <w:bodyDiv w:val="1"/>
      <w:marLeft w:val="0"/>
      <w:marRight w:val="0"/>
      <w:marTop w:val="0"/>
      <w:marBottom w:val="0"/>
      <w:divBdr>
        <w:top w:val="none" w:sz="0" w:space="0" w:color="auto"/>
        <w:left w:val="none" w:sz="0" w:space="0" w:color="auto"/>
        <w:bottom w:val="none" w:sz="0" w:space="0" w:color="auto"/>
        <w:right w:val="none" w:sz="0" w:space="0" w:color="auto"/>
      </w:divBdr>
      <w:divsChild>
        <w:div w:id="1590963731">
          <w:marLeft w:val="0"/>
          <w:marRight w:val="352"/>
          <w:marTop w:val="0"/>
          <w:marBottom w:val="150"/>
          <w:divBdr>
            <w:top w:val="none" w:sz="0" w:space="0" w:color="auto"/>
            <w:left w:val="none" w:sz="0" w:space="0" w:color="auto"/>
            <w:bottom w:val="none" w:sz="0" w:space="0" w:color="auto"/>
            <w:right w:val="none" w:sz="0" w:space="0" w:color="auto"/>
          </w:divBdr>
        </w:div>
        <w:div w:id="1843230589">
          <w:marLeft w:val="0"/>
          <w:marRight w:val="0"/>
          <w:marTop w:val="0"/>
          <w:marBottom w:val="0"/>
          <w:divBdr>
            <w:top w:val="none" w:sz="0" w:space="0" w:color="auto"/>
            <w:left w:val="none" w:sz="0" w:space="0" w:color="auto"/>
            <w:bottom w:val="none" w:sz="0" w:space="0" w:color="auto"/>
            <w:right w:val="none" w:sz="0" w:space="0" w:color="auto"/>
          </w:divBdr>
          <w:divsChild>
            <w:div w:id="457990390">
              <w:marLeft w:val="0"/>
              <w:marRight w:val="0"/>
              <w:marTop w:val="0"/>
              <w:marBottom w:val="0"/>
              <w:divBdr>
                <w:top w:val="none" w:sz="0" w:space="0" w:color="auto"/>
                <w:left w:val="none" w:sz="0" w:space="0" w:color="auto"/>
                <w:bottom w:val="none" w:sz="0" w:space="0" w:color="auto"/>
                <w:right w:val="none" w:sz="0" w:space="0" w:color="auto"/>
              </w:divBdr>
            </w:div>
            <w:div w:id="1920282874">
              <w:marLeft w:val="0"/>
              <w:marRight w:val="0"/>
              <w:marTop w:val="0"/>
              <w:marBottom w:val="150"/>
              <w:divBdr>
                <w:top w:val="none" w:sz="0" w:space="0" w:color="auto"/>
                <w:left w:val="none" w:sz="0" w:space="0" w:color="auto"/>
                <w:bottom w:val="none" w:sz="0" w:space="0" w:color="auto"/>
                <w:right w:val="none" w:sz="0" w:space="0" w:color="auto"/>
              </w:divBdr>
            </w:div>
            <w:div w:id="214464073">
              <w:marLeft w:val="0"/>
              <w:marRight w:val="0"/>
              <w:marTop w:val="0"/>
              <w:marBottom w:val="0"/>
              <w:divBdr>
                <w:top w:val="none" w:sz="0" w:space="0" w:color="auto"/>
                <w:left w:val="none" w:sz="0" w:space="0" w:color="auto"/>
                <w:bottom w:val="none" w:sz="0" w:space="0" w:color="auto"/>
                <w:right w:val="none" w:sz="0" w:space="0" w:color="auto"/>
              </w:divBdr>
            </w:div>
          </w:divsChild>
        </w:div>
        <w:div w:id="500661587">
          <w:marLeft w:val="0"/>
          <w:marRight w:val="0"/>
          <w:marTop w:val="75"/>
          <w:marBottom w:val="75"/>
          <w:divBdr>
            <w:top w:val="none" w:sz="0" w:space="0" w:color="auto"/>
            <w:left w:val="none" w:sz="0" w:space="0" w:color="auto"/>
            <w:bottom w:val="none" w:sz="0" w:space="0" w:color="auto"/>
            <w:right w:val="none" w:sz="0" w:space="0" w:color="auto"/>
          </w:divBdr>
        </w:div>
      </w:divsChild>
    </w:div>
    <w:div w:id="262960419">
      <w:bodyDiv w:val="1"/>
      <w:marLeft w:val="0"/>
      <w:marRight w:val="0"/>
      <w:marTop w:val="0"/>
      <w:marBottom w:val="0"/>
      <w:divBdr>
        <w:top w:val="none" w:sz="0" w:space="0" w:color="auto"/>
        <w:left w:val="none" w:sz="0" w:space="0" w:color="auto"/>
        <w:bottom w:val="none" w:sz="0" w:space="0" w:color="auto"/>
        <w:right w:val="none" w:sz="0" w:space="0" w:color="auto"/>
      </w:divBdr>
      <w:divsChild>
        <w:div w:id="1049888330">
          <w:marLeft w:val="0"/>
          <w:marRight w:val="358"/>
          <w:marTop w:val="0"/>
          <w:marBottom w:val="150"/>
          <w:divBdr>
            <w:top w:val="none" w:sz="0" w:space="0" w:color="auto"/>
            <w:left w:val="none" w:sz="0" w:space="0" w:color="auto"/>
            <w:bottom w:val="none" w:sz="0" w:space="0" w:color="auto"/>
            <w:right w:val="none" w:sz="0" w:space="0" w:color="auto"/>
          </w:divBdr>
        </w:div>
        <w:div w:id="348260086">
          <w:marLeft w:val="0"/>
          <w:marRight w:val="0"/>
          <w:marTop w:val="0"/>
          <w:marBottom w:val="0"/>
          <w:divBdr>
            <w:top w:val="none" w:sz="0" w:space="0" w:color="auto"/>
            <w:left w:val="none" w:sz="0" w:space="0" w:color="auto"/>
            <w:bottom w:val="none" w:sz="0" w:space="0" w:color="auto"/>
            <w:right w:val="none" w:sz="0" w:space="0" w:color="auto"/>
          </w:divBdr>
          <w:divsChild>
            <w:div w:id="1473669395">
              <w:marLeft w:val="0"/>
              <w:marRight w:val="0"/>
              <w:marTop w:val="0"/>
              <w:marBottom w:val="0"/>
              <w:divBdr>
                <w:top w:val="none" w:sz="0" w:space="0" w:color="auto"/>
                <w:left w:val="none" w:sz="0" w:space="0" w:color="auto"/>
                <w:bottom w:val="none" w:sz="0" w:space="0" w:color="auto"/>
                <w:right w:val="none" w:sz="0" w:space="0" w:color="auto"/>
              </w:divBdr>
            </w:div>
            <w:div w:id="726760554">
              <w:marLeft w:val="0"/>
              <w:marRight w:val="0"/>
              <w:marTop w:val="0"/>
              <w:marBottom w:val="150"/>
              <w:divBdr>
                <w:top w:val="none" w:sz="0" w:space="0" w:color="auto"/>
                <w:left w:val="none" w:sz="0" w:space="0" w:color="auto"/>
                <w:bottom w:val="none" w:sz="0" w:space="0" w:color="auto"/>
                <w:right w:val="none" w:sz="0" w:space="0" w:color="auto"/>
              </w:divBdr>
            </w:div>
            <w:div w:id="4448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2522">
      <w:bodyDiv w:val="1"/>
      <w:marLeft w:val="0"/>
      <w:marRight w:val="0"/>
      <w:marTop w:val="0"/>
      <w:marBottom w:val="0"/>
      <w:divBdr>
        <w:top w:val="none" w:sz="0" w:space="0" w:color="auto"/>
        <w:left w:val="none" w:sz="0" w:space="0" w:color="auto"/>
        <w:bottom w:val="none" w:sz="0" w:space="0" w:color="auto"/>
        <w:right w:val="none" w:sz="0" w:space="0" w:color="auto"/>
      </w:divBdr>
      <w:divsChild>
        <w:div w:id="2131169478">
          <w:marLeft w:val="0"/>
          <w:marRight w:val="269"/>
          <w:marTop w:val="0"/>
          <w:marBottom w:val="150"/>
          <w:divBdr>
            <w:top w:val="none" w:sz="0" w:space="0" w:color="auto"/>
            <w:left w:val="none" w:sz="0" w:space="0" w:color="auto"/>
            <w:bottom w:val="none" w:sz="0" w:space="0" w:color="auto"/>
            <w:right w:val="none" w:sz="0" w:space="0" w:color="auto"/>
          </w:divBdr>
        </w:div>
        <w:div w:id="2018969311">
          <w:marLeft w:val="0"/>
          <w:marRight w:val="0"/>
          <w:marTop w:val="0"/>
          <w:marBottom w:val="0"/>
          <w:divBdr>
            <w:top w:val="none" w:sz="0" w:space="0" w:color="auto"/>
            <w:left w:val="none" w:sz="0" w:space="0" w:color="auto"/>
            <w:bottom w:val="none" w:sz="0" w:space="0" w:color="auto"/>
            <w:right w:val="none" w:sz="0" w:space="0" w:color="auto"/>
          </w:divBdr>
          <w:divsChild>
            <w:div w:id="415441161">
              <w:marLeft w:val="0"/>
              <w:marRight w:val="0"/>
              <w:marTop w:val="0"/>
              <w:marBottom w:val="0"/>
              <w:divBdr>
                <w:top w:val="none" w:sz="0" w:space="0" w:color="auto"/>
                <w:left w:val="none" w:sz="0" w:space="0" w:color="auto"/>
                <w:bottom w:val="none" w:sz="0" w:space="0" w:color="auto"/>
                <w:right w:val="none" w:sz="0" w:space="0" w:color="auto"/>
              </w:divBdr>
            </w:div>
            <w:div w:id="1487820673">
              <w:marLeft w:val="0"/>
              <w:marRight w:val="0"/>
              <w:marTop w:val="0"/>
              <w:marBottom w:val="150"/>
              <w:divBdr>
                <w:top w:val="none" w:sz="0" w:space="0" w:color="auto"/>
                <w:left w:val="none" w:sz="0" w:space="0" w:color="auto"/>
                <w:bottom w:val="none" w:sz="0" w:space="0" w:color="auto"/>
                <w:right w:val="none" w:sz="0" w:space="0" w:color="auto"/>
              </w:divBdr>
            </w:div>
            <w:div w:id="489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756">
      <w:bodyDiv w:val="1"/>
      <w:marLeft w:val="0"/>
      <w:marRight w:val="0"/>
      <w:marTop w:val="0"/>
      <w:marBottom w:val="0"/>
      <w:divBdr>
        <w:top w:val="none" w:sz="0" w:space="0" w:color="auto"/>
        <w:left w:val="none" w:sz="0" w:space="0" w:color="auto"/>
        <w:bottom w:val="none" w:sz="0" w:space="0" w:color="auto"/>
        <w:right w:val="none" w:sz="0" w:space="0" w:color="auto"/>
      </w:divBdr>
      <w:divsChild>
        <w:div w:id="1964531893">
          <w:marLeft w:val="0"/>
          <w:marRight w:val="263"/>
          <w:marTop w:val="0"/>
          <w:marBottom w:val="150"/>
          <w:divBdr>
            <w:top w:val="none" w:sz="0" w:space="0" w:color="auto"/>
            <w:left w:val="none" w:sz="0" w:space="0" w:color="auto"/>
            <w:bottom w:val="none" w:sz="0" w:space="0" w:color="auto"/>
            <w:right w:val="none" w:sz="0" w:space="0" w:color="auto"/>
          </w:divBdr>
        </w:div>
        <w:div w:id="2101412221">
          <w:marLeft w:val="0"/>
          <w:marRight w:val="0"/>
          <w:marTop w:val="0"/>
          <w:marBottom w:val="0"/>
          <w:divBdr>
            <w:top w:val="none" w:sz="0" w:space="0" w:color="auto"/>
            <w:left w:val="none" w:sz="0" w:space="0" w:color="auto"/>
            <w:bottom w:val="none" w:sz="0" w:space="0" w:color="auto"/>
            <w:right w:val="none" w:sz="0" w:space="0" w:color="auto"/>
          </w:divBdr>
          <w:divsChild>
            <w:div w:id="707951079">
              <w:marLeft w:val="0"/>
              <w:marRight w:val="0"/>
              <w:marTop w:val="0"/>
              <w:marBottom w:val="0"/>
              <w:divBdr>
                <w:top w:val="none" w:sz="0" w:space="0" w:color="auto"/>
                <w:left w:val="none" w:sz="0" w:space="0" w:color="auto"/>
                <w:bottom w:val="none" w:sz="0" w:space="0" w:color="auto"/>
                <w:right w:val="none" w:sz="0" w:space="0" w:color="auto"/>
              </w:divBdr>
            </w:div>
            <w:div w:id="1491285559">
              <w:marLeft w:val="0"/>
              <w:marRight w:val="0"/>
              <w:marTop w:val="0"/>
              <w:marBottom w:val="150"/>
              <w:divBdr>
                <w:top w:val="none" w:sz="0" w:space="0" w:color="auto"/>
                <w:left w:val="none" w:sz="0" w:space="0" w:color="auto"/>
                <w:bottom w:val="none" w:sz="0" w:space="0" w:color="auto"/>
                <w:right w:val="none" w:sz="0" w:space="0" w:color="auto"/>
              </w:divBdr>
              <w:divsChild>
                <w:div w:id="1292831223">
                  <w:marLeft w:val="0"/>
                  <w:marRight w:val="0"/>
                  <w:marTop w:val="0"/>
                  <w:marBottom w:val="0"/>
                  <w:divBdr>
                    <w:top w:val="none" w:sz="0" w:space="0" w:color="auto"/>
                    <w:left w:val="none" w:sz="0" w:space="0" w:color="auto"/>
                    <w:bottom w:val="none" w:sz="0" w:space="0" w:color="auto"/>
                    <w:right w:val="none" w:sz="0" w:space="0" w:color="auto"/>
                  </w:divBdr>
                </w:div>
              </w:divsChild>
            </w:div>
            <w:div w:id="19375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5166">
      <w:bodyDiv w:val="1"/>
      <w:marLeft w:val="0"/>
      <w:marRight w:val="0"/>
      <w:marTop w:val="0"/>
      <w:marBottom w:val="0"/>
      <w:divBdr>
        <w:top w:val="none" w:sz="0" w:space="0" w:color="auto"/>
        <w:left w:val="none" w:sz="0" w:space="0" w:color="auto"/>
        <w:bottom w:val="none" w:sz="0" w:space="0" w:color="auto"/>
        <w:right w:val="none" w:sz="0" w:space="0" w:color="auto"/>
      </w:divBdr>
      <w:divsChild>
        <w:div w:id="725832709">
          <w:marLeft w:val="0"/>
          <w:marRight w:val="263"/>
          <w:marTop w:val="0"/>
          <w:marBottom w:val="150"/>
          <w:divBdr>
            <w:top w:val="none" w:sz="0" w:space="0" w:color="auto"/>
            <w:left w:val="none" w:sz="0" w:space="0" w:color="auto"/>
            <w:bottom w:val="none" w:sz="0" w:space="0" w:color="auto"/>
            <w:right w:val="none" w:sz="0" w:space="0" w:color="auto"/>
          </w:divBdr>
        </w:div>
        <w:div w:id="193924604">
          <w:marLeft w:val="0"/>
          <w:marRight w:val="0"/>
          <w:marTop w:val="0"/>
          <w:marBottom w:val="0"/>
          <w:divBdr>
            <w:top w:val="none" w:sz="0" w:space="0" w:color="auto"/>
            <w:left w:val="none" w:sz="0" w:space="0" w:color="auto"/>
            <w:bottom w:val="none" w:sz="0" w:space="0" w:color="auto"/>
            <w:right w:val="none" w:sz="0" w:space="0" w:color="auto"/>
          </w:divBdr>
          <w:divsChild>
            <w:div w:id="1880243245">
              <w:marLeft w:val="0"/>
              <w:marRight w:val="0"/>
              <w:marTop w:val="0"/>
              <w:marBottom w:val="0"/>
              <w:divBdr>
                <w:top w:val="none" w:sz="0" w:space="0" w:color="auto"/>
                <w:left w:val="none" w:sz="0" w:space="0" w:color="auto"/>
                <w:bottom w:val="none" w:sz="0" w:space="0" w:color="auto"/>
                <w:right w:val="none" w:sz="0" w:space="0" w:color="auto"/>
              </w:divBdr>
            </w:div>
            <w:div w:id="394934990">
              <w:marLeft w:val="0"/>
              <w:marRight w:val="0"/>
              <w:marTop w:val="0"/>
              <w:marBottom w:val="150"/>
              <w:divBdr>
                <w:top w:val="none" w:sz="0" w:space="0" w:color="auto"/>
                <w:left w:val="none" w:sz="0" w:space="0" w:color="auto"/>
                <w:bottom w:val="none" w:sz="0" w:space="0" w:color="auto"/>
                <w:right w:val="none" w:sz="0" w:space="0" w:color="auto"/>
              </w:divBdr>
            </w:div>
            <w:div w:id="3130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0094">
      <w:bodyDiv w:val="1"/>
      <w:marLeft w:val="0"/>
      <w:marRight w:val="0"/>
      <w:marTop w:val="0"/>
      <w:marBottom w:val="0"/>
      <w:divBdr>
        <w:top w:val="none" w:sz="0" w:space="0" w:color="auto"/>
        <w:left w:val="none" w:sz="0" w:space="0" w:color="auto"/>
        <w:bottom w:val="none" w:sz="0" w:space="0" w:color="auto"/>
        <w:right w:val="none" w:sz="0" w:space="0" w:color="auto"/>
      </w:divBdr>
      <w:divsChild>
        <w:div w:id="1628193233">
          <w:marLeft w:val="0"/>
          <w:marRight w:val="358"/>
          <w:marTop w:val="0"/>
          <w:marBottom w:val="150"/>
          <w:divBdr>
            <w:top w:val="none" w:sz="0" w:space="0" w:color="auto"/>
            <w:left w:val="none" w:sz="0" w:space="0" w:color="auto"/>
            <w:bottom w:val="none" w:sz="0" w:space="0" w:color="auto"/>
            <w:right w:val="none" w:sz="0" w:space="0" w:color="auto"/>
          </w:divBdr>
        </w:div>
        <w:div w:id="1665551569">
          <w:marLeft w:val="0"/>
          <w:marRight w:val="0"/>
          <w:marTop w:val="0"/>
          <w:marBottom w:val="0"/>
          <w:divBdr>
            <w:top w:val="none" w:sz="0" w:space="0" w:color="auto"/>
            <w:left w:val="none" w:sz="0" w:space="0" w:color="auto"/>
            <w:bottom w:val="none" w:sz="0" w:space="0" w:color="auto"/>
            <w:right w:val="none" w:sz="0" w:space="0" w:color="auto"/>
          </w:divBdr>
          <w:divsChild>
            <w:div w:id="53817774">
              <w:marLeft w:val="0"/>
              <w:marRight w:val="0"/>
              <w:marTop w:val="0"/>
              <w:marBottom w:val="0"/>
              <w:divBdr>
                <w:top w:val="none" w:sz="0" w:space="0" w:color="auto"/>
                <w:left w:val="none" w:sz="0" w:space="0" w:color="auto"/>
                <w:bottom w:val="none" w:sz="0" w:space="0" w:color="auto"/>
                <w:right w:val="none" w:sz="0" w:space="0" w:color="auto"/>
              </w:divBdr>
            </w:div>
            <w:div w:id="1740399951">
              <w:marLeft w:val="0"/>
              <w:marRight w:val="0"/>
              <w:marTop w:val="0"/>
              <w:marBottom w:val="150"/>
              <w:divBdr>
                <w:top w:val="none" w:sz="0" w:space="0" w:color="auto"/>
                <w:left w:val="none" w:sz="0" w:space="0" w:color="auto"/>
                <w:bottom w:val="none" w:sz="0" w:space="0" w:color="auto"/>
                <w:right w:val="none" w:sz="0" w:space="0" w:color="auto"/>
              </w:divBdr>
            </w:div>
            <w:div w:id="10885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753">
      <w:bodyDiv w:val="1"/>
      <w:marLeft w:val="0"/>
      <w:marRight w:val="0"/>
      <w:marTop w:val="0"/>
      <w:marBottom w:val="0"/>
      <w:divBdr>
        <w:top w:val="none" w:sz="0" w:space="0" w:color="auto"/>
        <w:left w:val="none" w:sz="0" w:space="0" w:color="auto"/>
        <w:bottom w:val="none" w:sz="0" w:space="0" w:color="auto"/>
        <w:right w:val="none" w:sz="0" w:space="0" w:color="auto"/>
      </w:divBdr>
      <w:divsChild>
        <w:div w:id="342629388">
          <w:marLeft w:val="0"/>
          <w:marRight w:val="263"/>
          <w:marTop w:val="0"/>
          <w:marBottom w:val="150"/>
          <w:divBdr>
            <w:top w:val="none" w:sz="0" w:space="0" w:color="auto"/>
            <w:left w:val="none" w:sz="0" w:space="0" w:color="auto"/>
            <w:bottom w:val="none" w:sz="0" w:space="0" w:color="auto"/>
            <w:right w:val="none" w:sz="0" w:space="0" w:color="auto"/>
          </w:divBdr>
        </w:div>
        <w:div w:id="1685596687">
          <w:marLeft w:val="0"/>
          <w:marRight w:val="0"/>
          <w:marTop w:val="0"/>
          <w:marBottom w:val="0"/>
          <w:divBdr>
            <w:top w:val="none" w:sz="0" w:space="0" w:color="auto"/>
            <w:left w:val="none" w:sz="0" w:space="0" w:color="auto"/>
            <w:bottom w:val="none" w:sz="0" w:space="0" w:color="auto"/>
            <w:right w:val="none" w:sz="0" w:space="0" w:color="auto"/>
          </w:divBdr>
          <w:divsChild>
            <w:div w:id="307444429">
              <w:marLeft w:val="0"/>
              <w:marRight w:val="0"/>
              <w:marTop w:val="0"/>
              <w:marBottom w:val="0"/>
              <w:divBdr>
                <w:top w:val="none" w:sz="0" w:space="0" w:color="auto"/>
                <w:left w:val="none" w:sz="0" w:space="0" w:color="auto"/>
                <w:bottom w:val="none" w:sz="0" w:space="0" w:color="auto"/>
                <w:right w:val="none" w:sz="0" w:space="0" w:color="auto"/>
              </w:divBdr>
            </w:div>
            <w:div w:id="2099709458">
              <w:marLeft w:val="0"/>
              <w:marRight w:val="0"/>
              <w:marTop w:val="0"/>
              <w:marBottom w:val="150"/>
              <w:divBdr>
                <w:top w:val="none" w:sz="0" w:space="0" w:color="auto"/>
                <w:left w:val="none" w:sz="0" w:space="0" w:color="auto"/>
                <w:bottom w:val="none" w:sz="0" w:space="0" w:color="auto"/>
                <w:right w:val="none" w:sz="0" w:space="0" w:color="auto"/>
              </w:divBdr>
              <w:divsChild>
                <w:div w:id="1943293434">
                  <w:marLeft w:val="0"/>
                  <w:marRight w:val="0"/>
                  <w:marTop w:val="0"/>
                  <w:marBottom w:val="0"/>
                  <w:divBdr>
                    <w:top w:val="none" w:sz="0" w:space="0" w:color="auto"/>
                    <w:left w:val="none" w:sz="0" w:space="0" w:color="auto"/>
                    <w:bottom w:val="none" w:sz="0" w:space="0" w:color="auto"/>
                    <w:right w:val="none" w:sz="0" w:space="0" w:color="auto"/>
                  </w:divBdr>
                </w:div>
              </w:divsChild>
            </w:div>
            <w:div w:id="1703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348">
      <w:bodyDiv w:val="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263"/>
          <w:marTop w:val="0"/>
          <w:marBottom w:val="150"/>
          <w:divBdr>
            <w:top w:val="none" w:sz="0" w:space="0" w:color="auto"/>
            <w:left w:val="none" w:sz="0" w:space="0" w:color="auto"/>
            <w:bottom w:val="none" w:sz="0" w:space="0" w:color="auto"/>
            <w:right w:val="none" w:sz="0" w:space="0" w:color="auto"/>
          </w:divBdr>
        </w:div>
        <w:div w:id="66923804">
          <w:marLeft w:val="0"/>
          <w:marRight w:val="0"/>
          <w:marTop w:val="0"/>
          <w:marBottom w:val="0"/>
          <w:divBdr>
            <w:top w:val="none" w:sz="0" w:space="0" w:color="auto"/>
            <w:left w:val="none" w:sz="0" w:space="0" w:color="auto"/>
            <w:bottom w:val="none" w:sz="0" w:space="0" w:color="auto"/>
            <w:right w:val="none" w:sz="0" w:space="0" w:color="auto"/>
          </w:divBdr>
          <w:divsChild>
            <w:div w:id="3942062">
              <w:marLeft w:val="0"/>
              <w:marRight w:val="0"/>
              <w:marTop w:val="0"/>
              <w:marBottom w:val="0"/>
              <w:divBdr>
                <w:top w:val="none" w:sz="0" w:space="0" w:color="auto"/>
                <w:left w:val="none" w:sz="0" w:space="0" w:color="auto"/>
                <w:bottom w:val="none" w:sz="0" w:space="0" w:color="auto"/>
                <w:right w:val="none" w:sz="0" w:space="0" w:color="auto"/>
              </w:divBdr>
            </w:div>
            <w:div w:id="1651592044">
              <w:marLeft w:val="0"/>
              <w:marRight w:val="0"/>
              <w:marTop w:val="0"/>
              <w:marBottom w:val="150"/>
              <w:divBdr>
                <w:top w:val="none" w:sz="0" w:space="0" w:color="auto"/>
                <w:left w:val="none" w:sz="0" w:space="0" w:color="auto"/>
                <w:bottom w:val="none" w:sz="0" w:space="0" w:color="auto"/>
                <w:right w:val="none" w:sz="0" w:space="0" w:color="auto"/>
              </w:divBdr>
            </w:div>
            <w:div w:id="3836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4987">
      <w:bodyDiv w:val="1"/>
      <w:marLeft w:val="0"/>
      <w:marRight w:val="0"/>
      <w:marTop w:val="0"/>
      <w:marBottom w:val="0"/>
      <w:divBdr>
        <w:top w:val="none" w:sz="0" w:space="0" w:color="auto"/>
        <w:left w:val="none" w:sz="0" w:space="0" w:color="auto"/>
        <w:bottom w:val="none" w:sz="0" w:space="0" w:color="auto"/>
        <w:right w:val="none" w:sz="0" w:space="0" w:color="auto"/>
      </w:divBdr>
      <w:divsChild>
        <w:div w:id="1406143500">
          <w:marLeft w:val="0"/>
          <w:marRight w:val="263"/>
          <w:marTop w:val="0"/>
          <w:marBottom w:val="150"/>
          <w:divBdr>
            <w:top w:val="none" w:sz="0" w:space="0" w:color="auto"/>
            <w:left w:val="none" w:sz="0" w:space="0" w:color="auto"/>
            <w:bottom w:val="none" w:sz="0" w:space="0" w:color="auto"/>
            <w:right w:val="none" w:sz="0" w:space="0" w:color="auto"/>
          </w:divBdr>
        </w:div>
        <w:div w:id="1542933380">
          <w:marLeft w:val="0"/>
          <w:marRight w:val="0"/>
          <w:marTop w:val="0"/>
          <w:marBottom w:val="0"/>
          <w:divBdr>
            <w:top w:val="none" w:sz="0" w:space="0" w:color="auto"/>
            <w:left w:val="none" w:sz="0" w:space="0" w:color="auto"/>
            <w:bottom w:val="none" w:sz="0" w:space="0" w:color="auto"/>
            <w:right w:val="none" w:sz="0" w:space="0" w:color="auto"/>
          </w:divBdr>
          <w:divsChild>
            <w:div w:id="551697686">
              <w:marLeft w:val="0"/>
              <w:marRight w:val="0"/>
              <w:marTop w:val="0"/>
              <w:marBottom w:val="0"/>
              <w:divBdr>
                <w:top w:val="none" w:sz="0" w:space="0" w:color="auto"/>
                <w:left w:val="none" w:sz="0" w:space="0" w:color="auto"/>
                <w:bottom w:val="none" w:sz="0" w:space="0" w:color="auto"/>
                <w:right w:val="none" w:sz="0" w:space="0" w:color="auto"/>
              </w:divBdr>
            </w:div>
            <w:div w:id="72090707">
              <w:marLeft w:val="0"/>
              <w:marRight w:val="0"/>
              <w:marTop w:val="0"/>
              <w:marBottom w:val="150"/>
              <w:divBdr>
                <w:top w:val="none" w:sz="0" w:space="0" w:color="auto"/>
                <w:left w:val="none" w:sz="0" w:space="0" w:color="auto"/>
                <w:bottom w:val="none" w:sz="0" w:space="0" w:color="auto"/>
                <w:right w:val="none" w:sz="0" w:space="0" w:color="auto"/>
              </w:divBdr>
            </w:div>
            <w:div w:id="1658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653">
      <w:bodyDiv w:val="1"/>
      <w:marLeft w:val="0"/>
      <w:marRight w:val="0"/>
      <w:marTop w:val="0"/>
      <w:marBottom w:val="0"/>
      <w:divBdr>
        <w:top w:val="none" w:sz="0" w:space="0" w:color="auto"/>
        <w:left w:val="none" w:sz="0" w:space="0" w:color="auto"/>
        <w:bottom w:val="none" w:sz="0" w:space="0" w:color="auto"/>
        <w:right w:val="none" w:sz="0" w:space="0" w:color="auto"/>
      </w:divBdr>
      <w:divsChild>
        <w:div w:id="1172987621">
          <w:marLeft w:val="0"/>
          <w:marRight w:val="263"/>
          <w:marTop w:val="0"/>
          <w:marBottom w:val="150"/>
          <w:divBdr>
            <w:top w:val="none" w:sz="0" w:space="0" w:color="auto"/>
            <w:left w:val="none" w:sz="0" w:space="0" w:color="auto"/>
            <w:bottom w:val="none" w:sz="0" w:space="0" w:color="auto"/>
            <w:right w:val="none" w:sz="0" w:space="0" w:color="auto"/>
          </w:divBdr>
        </w:div>
        <w:div w:id="1633318321">
          <w:marLeft w:val="0"/>
          <w:marRight w:val="0"/>
          <w:marTop w:val="0"/>
          <w:marBottom w:val="0"/>
          <w:divBdr>
            <w:top w:val="none" w:sz="0" w:space="0" w:color="auto"/>
            <w:left w:val="none" w:sz="0" w:space="0" w:color="auto"/>
            <w:bottom w:val="none" w:sz="0" w:space="0" w:color="auto"/>
            <w:right w:val="none" w:sz="0" w:space="0" w:color="auto"/>
          </w:divBdr>
          <w:divsChild>
            <w:div w:id="216597622">
              <w:marLeft w:val="0"/>
              <w:marRight w:val="0"/>
              <w:marTop w:val="0"/>
              <w:marBottom w:val="0"/>
              <w:divBdr>
                <w:top w:val="none" w:sz="0" w:space="0" w:color="auto"/>
                <w:left w:val="none" w:sz="0" w:space="0" w:color="auto"/>
                <w:bottom w:val="none" w:sz="0" w:space="0" w:color="auto"/>
                <w:right w:val="none" w:sz="0" w:space="0" w:color="auto"/>
              </w:divBdr>
            </w:div>
            <w:div w:id="898710858">
              <w:marLeft w:val="0"/>
              <w:marRight w:val="0"/>
              <w:marTop w:val="0"/>
              <w:marBottom w:val="150"/>
              <w:divBdr>
                <w:top w:val="none" w:sz="0" w:space="0" w:color="auto"/>
                <w:left w:val="none" w:sz="0" w:space="0" w:color="auto"/>
                <w:bottom w:val="none" w:sz="0" w:space="0" w:color="auto"/>
                <w:right w:val="none" w:sz="0" w:space="0" w:color="auto"/>
              </w:divBdr>
            </w:div>
            <w:div w:id="12397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9758">
      <w:bodyDiv w:val="1"/>
      <w:marLeft w:val="0"/>
      <w:marRight w:val="0"/>
      <w:marTop w:val="0"/>
      <w:marBottom w:val="0"/>
      <w:divBdr>
        <w:top w:val="none" w:sz="0" w:space="0" w:color="auto"/>
        <w:left w:val="none" w:sz="0" w:space="0" w:color="auto"/>
        <w:bottom w:val="none" w:sz="0" w:space="0" w:color="auto"/>
        <w:right w:val="none" w:sz="0" w:space="0" w:color="auto"/>
      </w:divBdr>
      <w:divsChild>
        <w:div w:id="740761860">
          <w:marLeft w:val="0"/>
          <w:marRight w:val="358"/>
          <w:marTop w:val="0"/>
          <w:marBottom w:val="150"/>
          <w:divBdr>
            <w:top w:val="none" w:sz="0" w:space="0" w:color="auto"/>
            <w:left w:val="none" w:sz="0" w:space="0" w:color="auto"/>
            <w:bottom w:val="none" w:sz="0" w:space="0" w:color="auto"/>
            <w:right w:val="none" w:sz="0" w:space="0" w:color="auto"/>
          </w:divBdr>
        </w:div>
        <w:div w:id="532815164">
          <w:marLeft w:val="0"/>
          <w:marRight w:val="0"/>
          <w:marTop w:val="0"/>
          <w:marBottom w:val="0"/>
          <w:divBdr>
            <w:top w:val="none" w:sz="0" w:space="0" w:color="auto"/>
            <w:left w:val="none" w:sz="0" w:space="0" w:color="auto"/>
            <w:bottom w:val="none" w:sz="0" w:space="0" w:color="auto"/>
            <w:right w:val="none" w:sz="0" w:space="0" w:color="auto"/>
          </w:divBdr>
          <w:divsChild>
            <w:div w:id="658580409">
              <w:marLeft w:val="0"/>
              <w:marRight w:val="0"/>
              <w:marTop w:val="0"/>
              <w:marBottom w:val="0"/>
              <w:divBdr>
                <w:top w:val="none" w:sz="0" w:space="0" w:color="auto"/>
                <w:left w:val="none" w:sz="0" w:space="0" w:color="auto"/>
                <w:bottom w:val="none" w:sz="0" w:space="0" w:color="auto"/>
                <w:right w:val="none" w:sz="0" w:space="0" w:color="auto"/>
              </w:divBdr>
            </w:div>
            <w:div w:id="2051343048">
              <w:marLeft w:val="0"/>
              <w:marRight w:val="0"/>
              <w:marTop w:val="0"/>
              <w:marBottom w:val="150"/>
              <w:divBdr>
                <w:top w:val="none" w:sz="0" w:space="0" w:color="auto"/>
                <w:left w:val="none" w:sz="0" w:space="0" w:color="auto"/>
                <w:bottom w:val="none" w:sz="0" w:space="0" w:color="auto"/>
                <w:right w:val="none" w:sz="0" w:space="0" w:color="auto"/>
              </w:divBdr>
            </w:div>
            <w:div w:id="8353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853">
      <w:bodyDiv w:val="1"/>
      <w:marLeft w:val="0"/>
      <w:marRight w:val="0"/>
      <w:marTop w:val="0"/>
      <w:marBottom w:val="0"/>
      <w:divBdr>
        <w:top w:val="none" w:sz="0" w:space="0" w:color="auto"/>
        <w:left w:val="none" w:sz="0" w:space="0" w:color="auto"/>
        <w:bottom w:val="none" w:sz="0" w:space="0" w:color="auto"/>
        <w:right w:val="none" w:sz="0" w:space="0" w:color="auto"/>
      </w:divBdr>
      <w:divsChild>
        <w:div w:id="128014204">
          <w:marLeft w:val="0"/>
          <w:marRight w:val="269"/>
          <w:marTop w:val="0"/>
          <w:marBottom w:val="150"/>
          <w:divBdr>
            <w:top w:val="none" w:sz="0" w:space="0" w:color="auto"/>
            <w:left w:val="none" w:sz="0" w:space="0" w:color="auto"/>
            <w:bottom w:val="none" w:sz="0" w:space="0" w:color="auto"/>
            <w:right w:val="none" w:sz="0" w:space="0" w:color="auto"/>
          </w:divBdr>
        </w:div>
        <w:div w:id="1299918412">
          <w:marLeft w:val="0"/>
          <w:marRight w:val="0"/>
          <w:marTop w:val="0"/>
          <w:marBottom w:val="0"/>
          <w:divBdr>
            <w:top w:val="none" w:sz="0" w:space="0" w:color="auto"/>
            <w:left w:val="none" w:sz="0" w:space="0" w:color="auto"/>
            <w:bottom w:val="none" w:sz="0" w:space="0" w:color="auto"/>
            <w:right w:val="none" w:sz="0" w:space="0" w:color="auto"/>
          </w:divBdr>
          <w:divsChild>
            <w:div w:id="1365792227">
              <w:marLeft w:val="0"/>
              <w:marRight w:val="0"/>
              <w:marTop w:val="0"/>
              <w:marBottom w:val="0"/>
              <w:divBdr>
                <w:top w:val="none" w:sz="0" w:space="0" w:color="auto"/>
                <w:left w:val="none" w:sz="0" w:space="0" w:color="auto"/>
                <w:bottom w:val="none" w:sz="0" w:space="0" w:color="auto"/>
                <w:right w:val="none" w:sz="0" w:space="0" w:color="auto"/>
              </w:divBdr>
            </w:div>
            <w:div w:id="1984577900">
              <w:marLeft w:val="0"/>
              <w:marRight w:val="0"/>
              <w:marTop w:val="0"/>
              <w:marBottom w:val="150"/>
              <w:divBdr>
                <w:top w:val="none" w:sz="0" w:space="0" w:color="auto"/>
                <w:left w:val="none" w:sz="0" w:space="0" w:color="auto"/>
                <w:bottom w:val="none" w:sz="0" w:space="0" w:color="auto"/>
                <w:right w:val="none" w:sz="0" w:space="0" w:color="auto"/>
              </w:divBdr>
            </w:div>
            <w:div w:id="16794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8090">
      <w:bodyDiv w:val="1"/>
      <w:marLeft w:val="0"/>
      <w:marRight w:val="0"/>
      <w:marTop w:val="0"/>
      <w:marBottom w:val="0"/>
      <w:divBdr>
        <w:top w:val="none" w:sz="0" w:space="0" w:color="auto"/>
        <w:left w:val="none" w:sz="0" w:space="0" w:color="auto"/>
        <w:bottom w:val="none" w:sz="0" w:space="0" w:color="auto"/>
        <w:right w:val="none" w:sz="0" w:space="0" w:color="auto"/>
      </w:divBdr>
      <w:divsChild>
        <w:div w:id="880098437">
          <w:marLeft w:val="0"/>
          <w:marRight w:val="263"/>
          <w:marTop w:val="0"/>
          <w:marBottom w:val="150"/>
          <w:divBdr>
            <w:top w:val="none" w:sz="0" w:space="0" w:color="auto"/>
            <w:left w:val="none" w:sz="0" w:space="0" w:color="auto"/>
            <w:bottom w:val="none" w:sz="0" w:space="0" w:color="auto"/>
            <w:right w:val="none" w:sz="0" w:space="0" w:color="auto"/>
          </w:divBdr>
        </w:div>
        <w:div w:id="254436700">
          <w:marLeft w:val="0"/>
          <w:marRight w:val="0"/>
          <w:marTop w:val="0"/>
          <w:marBottom w:val="0"/>
          <w:divBdr>
            <w:top w:val="none" w:sz="0" w:space="0" w:color="auto"/>
            <w:left w:val="none" w:sz="0" w:space="0" w:color="auto"/>
            <w:bottom w:val="none" w:sz="0" w:space="0" w:color="auto"/>
            <w:right w:val="none" w:sz="0" w:space="0" w:color="auto"/>
          </w:divBdr>
          <w:divsChild>
            <w:div w:id="1483888292">
              <w:marLeft w:val="0"/>
              <w:marRight w:val="0"/>
              <w:marTop w:val="0"/>
              <w:marBottom w:val="0"/>
              <w:divBdr>
                <w:top w:val="none" w:sz="0" w:space="0" w:color="auto"/>
                <w:left w:val="none" w:sz="0" w:space="0" w:color="auto"/>
                <w:bottom w:val="none" w:sz="0" w:space="0" w:color="auto"/>
                <w:right w:val="none" w:sz="0" w:space="0" w:color="auto"/>
              </w:divBdr>
            </w:div>
            <w:div w:id="1746412785">
              <w:marLeft w:val="0"/>
              <w:marRight w:val="0"/>
              <w:marTop w:val="0"/>
              <w:marBottom w:val="150"/>
              <w:divBdr>
                <w:top w:val="none" w:sz="0" w:space="0" w:color="auto"/>
                <w:left w:val="none" w:sz="0" w:space="0" w:color="auto"/>
                <w:bottom w:val="none" w:sz="0" w:space="0" w:color="auto"/>
                <w:right w:val="none" w:sz="0" w:space="0" w:color="auto"/>
              </w:divBdr>
              <w:divsChild>
                <w:div w:id="45690866">
                  <w:marLeft w:val="0"/>
                  <w:marRight w:val="0"/>
                  <w:marTop w:val="0"/>
                  <w:marBottom w:val="0"/>
                  <w:divBdr>
                    <w:top w:val="none" w:sz="0" w:space="0" w:color="auto"/>
                    <w:left w:val="none" w:sz="0" w:space="0" w:color="auto"/>
                    <w:bottom w:val="none" w:sz="0" w:space="0" w:color="auto"/>
                    <w:right w:val="none" w:sz="0" w:space="0" w:color="auto"/>
                  </w:divBdr>
                </w:div>
              </w:divsChild>
            </w:div>
            <w:div w:id="1327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0358">
      <w:bodyDiv w:val="1"/>
      <w:marLeft w:val="0"/>
      <w:marRight w:val="0"/>
      <w:marTop w:val="0"/>
      <w:marBottom w:val="0"/>
      <w:divBdr>
        <w:top w:val="none" w:sz="0" w:space="0" w:color="auto"/>
        <w:left w:val="none" w:sz="0" w:space="0" w:color="auto"/>
        <w:bottom w:val="none" w:sz="0" w:space="0" w:color="auto"/>
        <w:right w:val="none" w:sz="0" w:space="0" w:color="auto"/>
      </w:divBdr>
      <w:divsChild>
        <w:div w:id="119611765">
          <w:marLeft w:val="0"/>
          <w:marRight w:val="263"/>
          <w:marTop w:val="0"/>
          <w:marBottom w:val="150"/>
          <w:divBdr>
            <w:top w:val="none" w:sz="0" w:space="0" w:color="auto"/>
            <w:left w:val="none" w:sz="0" w:space="0" w:color="auto"/>
            <w:bottom w:val="none" w:sz="0" w:space="0" w:color="auto"/>
            <w:right w:val="none" w:sz="0" w:space="0" w:color="auto"/>
          </w:divBdr>
        </w:div>
        <w:div w:id="1237084819">
          <w:marLeft w:val="0"/>
          <w:marRight w:val="0"/>
          <w:marTop w:val="0"/>
          <w:marBottom w:val="0"/>
          <w:divBdr>
            <w:top w:val="none" w:sz="0" w:space="0" w:color="auto"/>
            <w:left w:val="none" w:sz="0" w:space="0" w:color="auto"/>
            <w:bottom w:val="none" w:sz="0" w:space="0" w:color="auto"/>
            <w:right w:val="none" w:sz="0" w:space="0" w:color="auto"/>
          </w:divBdr>
          <w:divsChild>
            <w:div w:id="251744831">
              <w:marLeft w:val="0"/>
              <w:marRight w:val="0"/>
              <w:marTop w:val="0"/>
              <w:marBottom w:val="0"/>
              <w:divBdr>
                <w:top w:val="none" w:sz="0" w:space="0" w:color="auto"/>
                <w:left w:val="none" w:sz="0" w:space="0" w:color="auto"/>
                <w:bottom w:val="none" w:sz="0" w:space="0" w:color="auto"/>
                <w:right w:val="none" w:sz="0" w:space="0" w:color="auto"/>
              </w:divBdr>
            </w:div>
            <w:div w:id="1790934932">
              <w:marLeft w:val="0"/>
              <w:marRight w:val="0"/>
              <w:marTop w:val="0"/>
              <w:marBottom w:val="150"/>
              <w:divBdr>
                <w:top w:val="none" w:sz="0" w:space="0" w:color="auto"/>
                <w:left w:val="none" w:sz="0" w:space="0" w:color="auto"/>
                <w:bottom w:val="none" w:sz="0" w:space="0" w:color="auto"/>
                <w:right w:val="none" w:sz="0" w:space="0" w:color="auto"/>
              </w:divBdr>
            </w:div>
            <w:div w:id="2027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775">
      <w:bodyDiv w:val="1"/>
      <w:marLeft w:val="0"/>
      <w:marRight w:val="0"/>
      <w:marTop w:val="0"/>
      <w:marBottom w:val="0"/>
      <w:divBdr>
        <w:top w:val="none" w:sz="0" w:space="0" w:color="auto"/>
        <w:left w:val="none" w:sz="0" w:space="0" w:color="auto"/>
        <w:bottom w:val="none" w:sz="0" w:space="0" w:color="auto"/>
        <w:right w:val="none" w:sz="0" w:space="0" w:color="auto"/>
      </w:divBdr>
      <w:divsChild>
        <w:div w:id="1302929792">
          <w:marLeft w:val="0"/>
          <w:marRight w:val="269"/>
          <w:marTop w:val="0"/>
          <w:marBottom w:val="150"/>
          <w:divBdr>
            <w:top w:val="none" w:sz="0" w:space="0" w:color="auto"/>
            <w:left w:val="none" w:sz="0" w:space="0" w:color="auto"/>
            <w:bottom w:val="none" w:sz="0" w:space="0" w:color="auto"/>
            <w:right w:val="none" w:sz="0" w:space="0" w:color="auto"/>
          </w:divBdr>
        </w:div>
        <w:div w:id="2117747488">
          <w:marLeft w:val="0"/>
          <w:marRight w:val="0"/>
          <w:marTop w:val="0"/>
          <w:marBottom w:val="0"/>
          <w:divBdr>
            <w:top w:val="none" w:sz="0" w:space="0" w:color="auto"/>
            <w:left w:val="none" w:sz="0" w:space="0" w:color="auto"/>
            <w:bottom w:val="none" w:sz="0" w:space="0" w:color="auto"/>
            <w:right w:val="none" w:sz="0" w:space="0" w:color="auto"/>
          </w:divBdr>
          <w:divsChild>
            <w:div w:id="1274824906">
              <w:marLeft w:val="0"/>
              <w:marRight w:val="0"/>
              <w:marTop w:val="0"/>
              <w:marBottom w:val="0"/>
              <w:divBdr>
                <w:top w:val="none" w:sz="0" w:space="0" w:color="auto"/>
                <w:left w:val="none" w:sz="0" w:space="0" w:color="auto"/>
                <w:bottom w:val="none" w:sz="0" w:space="0" w:color="auto"/>
                <w:right w:val="none" w:sz="0" w:space="0" w:color="auto"/>
              </w:divBdr>
            </w:div>
            <w:div w:id="99764401">
              <w:marLeft w:val="0"/>
              <w:marRight w:val="0"/>
              <w:marTop w:val="0"/>
              <w:marBottom w:val="150"/>
              <w:divBdr>
                <w:top w:val="none" w:sz="0" w:space="0" w:color="auto"/>
                <w:left w:val="none" w:sz="0" w:space="0" w:color="auto"/>
                <w:bottom w:val="none" w:sz="0" w:space="0" w:color="auto"/>
                <w:right w:val="none" w:sz="0" w:space="0" w:color="auto"/>
              </w:divBdr>
            </w:div>
            <w:div w:id="11240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6259">
      <w:bodyDiv w:val="1"/>
      <w:marLeft w:val="0"/>
      <w:marRight w:val="0"/>
      <w:marTop w:val="0"/>
      <w:marBottom w:val="0"/>
      <w:divBdr>
        <w:top w:val="none" w:sz="0" w:space="0" w:color="auto"/>
        <w:left w:val="none" w:sz="0" w:space="0" w:color="auto"/>
        <w:bottom w:val="none" w:sz="0" w:space="0" w:color="auto"/>
        <w:right w:val="none" w:sz="0" w:space="0" w:color="auto"/>
      </w:divBdr>
      <w:divsChild>
        <w:div w:id="1777872157">
          <w:marLeft w:val="0"/>
          <w:marRight w:val="263"/>
          <w:marTop w:val="0"/>
          <w:marBottom w:val="150"/>
          <w:divBdr>
            <w:top w:val="none" w:sz="0" w:space="0" w:color="auto"/>
            <w:left w:val="none" w:sz="0" w:space="0" w:color="auto"/>
            <w:bottom w:val="none" w:sz="0" w:space="0" w:color="auto"/>
            <w:right w:val="none" w:sz="0" w:space="0" w:color="auto"/>
          </w:divBdr>
        </w:div>
        <w:div w:id="192808883">
          <w:marLeft w:val="0"/>
          <w:marRight w:val="0"/>
          <w:marTop w:val="0"/>
          <w:marBottom w:val="0"/>
          <w:divBdr>
            <w:top w:val="none" w:sz="0" w:space="0" w:color="auto"/>
            <w:left w:val="none" w:sz="0" w:space="0" w:color="auto"/>
            <w:bottom w:val="none" w:sz="0" w:space="0" w:color="auto"/>
            <w:right w:val="none" w:sz="0" w:space="0" w:color="auto"/>
          </w:divBdr>
          <w:divsChild>
            <w:div w:id="875898085">
              <w:marLeft w:val="0"/>
              <w:marRight w:val="0"/>
              <w:marTop w:val="0"/>
              <w:marBottom w:val="0"/>
              <w:divBdr>
                <w:top w:val="none" w:sz="0" w:space="0" w:color="auto"/>
                <w:left w:val="none" w:sz="0" w:space="0" w:color="auto"/>
                <w:bottom w:val="none" w:sz="0" w:space="0" w:color="auto"/>
                <w:right w:val="none" w:sz="0" w:space="0" w:color="auto"/>
              </w:divBdr>
            </w:div>
            <w:div w:id="1786999803">
              <w:marLeft w:val="0"/>
              <w:marRight w:val="0"/>
              <w:marTop w:val="0"/>
              <w:marBottom w:val="150"/>
              <w:divBdr>
                <w:top w:val="none" w:sz="0" w:space="0" w:color="auto"/>
                <w:left w:val="none" w:sz="0" w:space="0" w:color="auto"/>
                <w:bottom w:val="none" w:sz="0" w:space="0" w:color="auto"/>
                <w:right w:val="none" w:sz="0" w:space="0" w:color="auto"/>
              </w:divBdr>
            </w:div>
            <w:div w:id="2086300847">
              <w:marLeft w:val="0"/>
              <w:marRight w:val="0"/>
              <w:marTop w:val="0"/>
              <w:marBottom w:val="0"/>
              <w:divBdr>
                <w:top w:val="none" w:sz="0" w:space="0" w:color="auto"/>
                <w:left w:val="none" w:sz="0" w:space="0" w:color="auto"/>
                <w:bottom w:val="none" w:sz="0" w:space="0" w:color="auto"/>
                <w:right w:val="none" w:sz="0" w:space="0" w:color="auto"/>
              </w:divBdr>
            </w:div>
          </w:divsChild>
        </w:div>
        <w:div w:id="1894075001">
          <w:marLeft w:val="0"/>
          <w:marRight w:val="0"/>
          <w:marTop w:val="75"/>
          <w:marBottom w:val="75"/>
          <w:divBdr>
            <w:top w:val="none" w:sz="0" w:space="0" w:color="auto"/>
            <w:left w:val="none" w:sz="0" w:space="0" w:color="auto"/>
            <w:bottom w:val="none" w:sz="0" w:space="0" w:color="auto"/>
            <w:right w:val="none" w:sz="0" w:space="0" w:color="auto"/>
          </w:divBdr>
        </w:div>
      </w:divsChild>
    </w:div>
    <w:div w:id="757824885">
      <w:bodyDiv w:val="1"/>
      <w:marLeft w:val="0"/>
      <w:marRight w:val="0"/>
      <w:marTop w:val="0"/>
      <w:marBottom w:val="0"/>
      <w:divBdr>
        <w:top w:val="none" w:sz="0" w:space="0" w:color="auto"/>
        <w:left w:val="none" w:sz="0" w:space="0" w:color="auto"/>
        <w:bottom w:val="none" w:sz="0" w:space="0" w:color="auto"/>
        <w:right w:val="none" w:sz="0" w:space="0" w:color="auto"/>
      </w:divBdr>
      <w:divsChild>
        <w:div w:id="2025356542">
          <w:marLeft w:val="0"/>
          <w:marRight w:val="269"/>
          <w:marTop w:val="0"/>
          <w:marBottom w:val="150"/>
          <w:divBdr>
            <w:top w:val="none" w:sz="0" w:space="0" w:color="auto"/>
            <w:left w:val="none" w:sz="0" w:space="0" w:color="auto"/>
            <w:bottom w:val="none" w:sz="0" w:space="0" w:color="auto"/>
            <w:right w:val="none" w:sz="0" w:space="0" w:color="auto"/>
          </w:divBdr>
        </w:div>
        <w:div w:id="1441335491">
          <w:marLeft w:val="0"/>
          <w:marRight w:val="0"/>
          <w:marTop w:val="0"/>
          <w:marBottom w:val="0"/>
          <w:divBdr>
            <w:top w:val="none" w:sz="0" w:space="0" w:color="auto"/>
            <w:left w:val="none" w:sz="0" w:space="0" w:color="auto"/>
            <w:bottom w:val="none" w:sz="0" w:space="0" w:color="auto"/>
            <w:right w:val="none" w:sz="0" w:space="0" w:color="auto"/>
          </w:divBdr>
          <w:divsChild>
            <w:div w:id="1219514314">
              <w:marLeft w:val="0"/>
              <w:marRight w:val="0"/>
              <w:marTop w:val="0"/>
              <w:marBottom w:val="0"/>
              <w:divBdr>
                <w:top w:val="none" w:sz="0" w:space="0" w:color="auto"/>
                <w:left w:val="none" w:sz="0" w:space="0" w:color="auto"/>
                <w:bottom w:val="none" w:sz="0" w:space="0" w:color="auto"/>
                <w:right w:val="none" w:sz="0" w:space="0" w:color="auto"/>
              </w:divBdr>
            </w:div>
            <w:div w:id="678892581">
              <w:marLeft w:val="0"/>
              <w:marRight w:val="0"/>
              <w:marTop w:val="0"/>
              <w:marBottom w:val="150"/>
              <w:divBdr>
                <w:top w:val="none" w:sz="0" w:space="0" w:color="auto"/>
                <w:left w:val="none" w:sz="0" w:space="0" w:color="auto"/>
                <w:bottom w:val="none" w:sz="0" w:space="0" w:color="auto"/>
                <w:right w:val="none" w:sz="0" w:space="0" w:color="auto"/>
              </w:divBdr>
            </w:div>
            <w:div w:id="16099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972">
      <w:bodyDiv w:val="1"/>
      <w:marLeft w:val="0"/>
      <w:marRight w:val="0"/>
      <w:marTop w:val="0"/>
      <w:marBottom w:val="0"/>
      <w:divBdr>
        <w:top w:val="none" w:sz="0" w:space="0" w:color="auto"/>
        <w:left w:val="none" w:sz="0" w:space="0" w:color="auto"/>
        <w:bottom w:val="none" w:sz="0" w:space="0" w:color="auto"/>
        <w:right w:val="none" w:sz="0" w:space="0" w:color="auto"/>
      </w:divBdr>
      <w:divsChild>
        <w:div w:id="1814568023">
          <w:marLeft w:val="0"/>
          <w:marRight w:val="269"/>
          <w:marTop w:val="0"/>
          <w:marBottom w:val="150"/>
          <w:divBdr>
            <w:top w:val="none" w:sz="0" w:space="0" w:color="auto"/>
            <w:left w:val="none" w:sz="0" w:space="0" w:color="auto"/>
            <w:bottom w:val="none" w:sz="0" w:space="0" w:color="auto"/>
            <w:right w:val="none" w:sz="0" w:space="0" w:color="auto"/>
          </w:divBdr>
        </w:div>
        <w:div w:id="1272785540">
          <w:marLeft w:val="0"/>
          <w:marRight w:val="0"/>
          <w:marTop w:val="0"/>
          <w:marBottom w:val="0"/>
          <w:divBdr>
            <w:top w:val="none" w:sz="0" w:space="0" w:color="auto"/>
            <w:left w:val="none" w:sz="0" w:space="0" w:color="auto"/>
            <w:bottom w:val="none" w:sz="0" w:space="0" w:color="auto"/>
            <w:right w:val="none" w:sz="0" w:space="0" w:color="auto"/>
          </w:divBdr>
          <w:divsChild>
            <w:div w:id="1066799993">
              <w:marLeft w:val="0"/>
              <w:marRight w:val="0"/>
              <w:marTop w:val="0"/>
              <w:marBottom w:val="0"/>
              <w:divBdr>
                <w:top w:val="none" w:sz="0" w:space="0" w:color="auto"/>
                <w:left w:val="none" w:sz="0" w:space="0" w:color="auto"/>
                <w:bottom w:val="none" w:sz="0" w:space="0" w:color="auto"/>
                <w:right w:val="none" w:sz="0" w:space="0" w:color="auto"/>
              </w:divBdr>
            </w:div>
            <w:div w:id="282884483">
              <w:marLeft w:val="0"/>
              <w:marRight w:val="0"/>
              <w:marTop w:val="0"/>
              <w:marBottom w:val="150"/>
              <w:divBdr>
                <w:top w:val="none" w:sz="0" w:space="0" w:color="auto"/>
                <w:left w:val="none" w:sz="0" w:space="0" w:color="auto"/>
                <w:bottom w:val="none" w:sz="0" w:space="0" w:color="auto"/>
                <w:right w:val="none" w:sz="0" w:space="0" w:color="auto"/>
              </w:divBdr>
            </w:div>
            <w:div w:id="12690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0754">
      <w:bodyDiv w:val="1"/>
      <w:marLeft w:val="0"/>
      <w:marRight w:val="0"/>
      <w:marTop w:val="0"/>
      <w:marBottom w:val="0"/>
      <w:divBdr>
        <w:top w:val="none" w:sz="0" w:space="0" w:color="auto"/>
        <w:left w:val="none" w:sz="0" w:space="0" w:color="auto"/>
        <w:bottom w:val="none" w:sz="0" w:space="0" w:color="auto"/>
        <w:right w:val="none" w:sz="0" w:space="0" w:color="auto"/>
      </w:divBdr>
      <w:divsChild>
        <w:div w:id="10500717">
          <w:marLeft w:val="0"/>
          <w:marRight w:val="358"/>
          <w:marTop w:val="0"/>
          <w:marBottom w:val="150"/>
          <w:divBdr>
            <w:top w:val="none" w:sz="0" w:space="0" w:color="auto"/>
            <w:left w:val="none" w:sz="0" w:space="0" w:color="auto"/>
            <w:bottom w:val="none" w:sz="0" w:space="0" w:color="auto"/>
            <w:right w:val="none" w:sz="0" w:space="0" w:color="auto"/>
          </w:divBdr>
        </w:div>
        <w:div w:id="517696637">
          <w:marLeft w:val="0"/>
          <w:marRight w:val="0"/>
          <w:marTop w:val="0"/>
          <w:marBottom w:val="0"/>
          <w:divBdr>
            <w:top w:val="none" w:sz="0" w:space="0" w:color="auto"/>
            <w:left w:val="none" w:sz="0" w:space="0" w:color="auto"/>
            <w:bottom w:val="none" w:sz="0" w:space="0" w:color="auto"/>
            <w:right w:val="none" w:sz="0" w:space="0" w:color="auto"/>
          </w:divBdr>
          <w:divsChild>
            <w:div w:id="2146004557">
              <w:marLeft w:val="0"/>
              <w:marRight w:val="0"/>
              <w:marTop w:val="0"/>
              <w:marBottom w:val="0"/>
              <w:divBdr>
                <w:top w:val="none" w:sz="0" w:space="0" w:color="auto"/>
                <w:left w:val="none" w:sz="0" w:space="0" w:color="auto"/>
                <w:bottom w:val="none" w:sz="0" w:space="0" w:color="auto"/>
                <w:right w:val="none" w:sz="0" w:space="0" w:color="auto"/>
              </w:divBdr>
            </w:div>
            <w:div w:id="374046506">
              <w:marLeft w:val="0"/>
              <w:marRight w:val="0"/>
              <w:marTop w:val="0"/>
              <w:marBottom w:val="150"/>
              <w:divBdr>
                <w:top w:val="none" w:sz="0" w:space="0" w:color="auto"/>
                <w:left w:val="none" w:sz="0" w:space="0" w:color="auto"/>
                <w:bottom w:val="none" w:sz="0" w:space="0" w:color="auto"/>
                <w:right w:val="none" w:sz="0" w:space="0" w:color="auto"/>
              </w:divBdr>
            </w:div>
            <w:div w:id="2879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0103">
      <w:bodyDiv w:val="1"/>
      <w:marLeft w:val="0"/>
      <w:marRight w:val="0"/>
      <w:marTop w:val="0"/>
      <w:marBottom w:val="0"/>
      <w:divBdr>
        <w:top w:val="none" w:sz="0" w:space="0" w:color="auto"/>
        <w:left w:val="none" w:sz="0" w:space="0" w:color="auto"/>
        <w:bottom w:val="none" w:sz="0" w:space="0" w:color="auto"/>
        <w:right w:val="none" w:sz="0" w:space="0" w:color="auto"/>
      </w:divBdr>
      <w:divsChild>
        <w:div w:id="1072965472">
          <w:marLeft w:val="0"/>
          <w:marRight w:val="358"/>
          <w:marTop w:val="0"/>
          <w:marBottom w:val="150"/>
          <w:divBdr>
            <w:top w:val="none" w:sz="0" w:space="0" w:color="auto"/>
            <w:left w:val="none" w:sz="0" w:space="0" w:color="auto"/>
            <w:bottom w:val="none" w:sz="0" w:space="0" w:color="auto"/>
            <w:right w:val="none" w:sz="0" w:space="0" w:color="auto"/>
          </w:divBdr>
        </w:div>
        <w:div w:id="1051884420">
          <w:marLeft w:val="0"/>
          <w:marRight w:val="0"/>
          <w:marTop w:val="0"/>
          <w:marBottom w:val="0"/>
          <w:divBdr>
            <w:top w:val="none" w:sz="0" w:space="0" w:color="auto"/>
            <w:left w:val="none" w:sz="0" w:space="0" w:color="auto"/>
            <w:bottom w:val="none" w:sz="0" w:space="0" w:color="auto"/>
            <w:right w:val="none" w:sz="0" w:space="0" w:color="auto"/>
          </w:divBdr>
          <w:divsChild>
            <w:div w:id="494999571">
              <w:marLeft w:val="0"/>
              <w:marRight w:val="0"/>
              <w:marTop w:val="0"/>
              <w:marBottom w:val="0"/>
              <w:divBdr>
                <w:top w:val="none" w:sz="0" w:space="0" w:color="auto"/>
                <w:left w:val="none" w:sz="0" w:space="0" w:color="auto"/>
                <w:bottom w:val="none" w:sz="0" w:space="0" w:color="auto"/>
                <w:right w:val="none" w:sz="0" w:space="0" w:color="auto"/>
              </w:divBdr>
            </w:div>
            <w:div w:id="670640828">
              <w:marLeft w:val="0"/>
              <w:marRight w:val="0"/>
              <w:marTop w:val="0"/>
              <w:marBottom w:val="150"/>
              <w:divBdr>
                <w:top w:val="none" w:sz="0" w:space="0" w:color="auto"/>
                <w:left w:val="none" w:sz="0" w:space="0" w:color="auto"/>
                <w:bottom w:val="none" w:sz="0" w:space="0" w:color="auto"/>
                <w:right w:val="none" w:sz="0" w:space="0" w:color="auto"/>
              </w:divBdr>
            </w:div>
            <w:div w:id="2321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480">
      <w:bodyDiv w:val="1"/>
      <w:marLeft w:val="0"/>
      <w:marRight w:val="0"/>
      <w:marTop w:val="0"/>
      <w:marBottom w:val="0"/>
      <w:divBdr>
        <w:top w:val="none" w:sz="0" w:space="0" w:color="auto"/>
        <w:left w:val="none" w:sz="0" w:space="0" w:color="auto"/>
        <w:bottom w:val="none" w:sz="0" w:space="0" w:color="auto"/>
        <w:right w:val="none" w:sz="0" w:space="0" w:color="auto"/>
      </w:divBdr>
      <w:divsChild>
        <w:div w:id="432170191">
          <w:marLeft w:val="0"/>
          <w:marRight w:val="263"/>
          <w:marTop w:val="0"/>
          <w:marBottom w:val="150"/>
          <w:divBdr>
            <w:top w:val="none" w:sz="0" w:space="0" w:color="auto"/>
            <w:left w:val="none" w:sz="0" w:space="0" w:color="auto"/>
            <w:bottom w:val="none" w:sz="0" w:space="0" w:color="auto"/>
            <w:right w:val="none" w:sz="0" w:space="0" w:color="auto"/>
          </w:divBdr>
        </w:div>
        <w:div w:id="307705234">
          <w:marLeft w:val="0"/>
          <w:marRight w:val="0"/>
          <w:marTop w:val="0"/>
          <w:marBottom w:val="0"/>
          <w:divBdr>
            <w:top w:val="none" w:sz="0" w:space="0" w:color="auto"/>
            <w:left w:val="none" w:sz="0" w:space="0" w:color="auto"/>
            <w:bottom w:val="none" w:sz="0" w:space="0" w:color="auto"/>
            <w:right w:val="none" w:sz="0" w:space="0" w:color="auto"/>
          </w:divBdr>
          <w:divsChild>
            <w:div w:id="1962371322">
              <w:marLeft w:val="0"/>
              <w:marRight w:val="0"/>
              <w:marTop w:val="0"/>
              <w:marBottom w:val="0"/>
              <w:divBdr>
                <w:top w:val="none" w:sz="0" w:space="0" w:color="auto"/>
                <w:left w:val="none" w:sz="0" w:space="0" w:color="auto"/>
                <w:bottom w:val="none" w:sz="0" w:space="0" w:color="auto"/>
                <w:right w:val="none" w:sz="0" w:space="0" w:color="auto"/>
              </w:divBdr>
            </w:div>
            <w:div w:id="1773015396">
              <w:marLeft w:val="0"/>
              <w:marRight w:val="0"/>
              <w:marTop w:val="0"/>
              <w:marBottom w:val="150"/>
              <w:divBdr>
                <w:top w:val="none" w:sz="0" w:space="0" w:color="auto"/>
                <w:left w:val="none" w:sz="0" w:space="0" w:color="auto"/>
                <w:bottom w:val="none" w:sz="0" w:space="0" w:color="auto"/>
                <w:right w:val="none" w:sz="0" w:space="0" w:color="auto"/>
              </w:divBdr>
            </w:div>
            <w:div w:id="9635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7219">
      <w:bodyDiv w:val="1"/>
      <w:marLeft w:val="0"/>
      <w:marRight w:val="0"/>
      <w:marTop w:val="0"/>
      <w:marBottom w:val="0"/>
      <w:divBdr>
        <w:top w:val="none" w:sz="0" w:space="0" w:color="auto"/>
        <w:left w:val="none" w:sz="0" w:space="0" w:color="auto"/>
        <w:bottom w:val="none" w:sz="0" w:space="0" w:color="auto"/>
        <w:right w:val="none" w:sz="0" w:space="0" w:color="auto"/>
      </w:divBdr>
      <w:divsChild>
        <w:div w:id="432943328">
          <w:marLeft w:val="0"/>
          <w:marRight w:val="269"/>
          <w:marTop w:val="0"/>
          <w:marBottom w:val="150"/>
          <w:divBdr>
            <w:top w:val="none" w:sz="0" w:space="0" w:color="auto"/>
            <w:left w:val="none" w:sz="0" w:space="0" w:color="auto"/>
            <w:bottom w:val="none" w:sz="0" w:space="0" w:color="auto"/>
            <w:right w:val="none" w:sz="0" w:space="0" w:color="auto"/>
          </w:divBdr>
        </w:div>
        <w:div w:id="33120961">
          <w:marLeft w:val="0"/>
          <w:marRight w:val="0"/>
          <w:marTop w:val="0"/>
          <w:marBottom w:val="0"/>
          <w:divBdr>
            <w:top w:val="none" w:sz="0" w:space="0" w:color="auto"/>
            <w:left w:val="none" w:sz="0" w:space="0" w:color="auto"/>
            <w:bottom w:val="none" w:sz="0" w:space="0" w:color="auto"/>
            <w:right w:val="none" w:sz="0" w:space="0" w:color="auto"/>
          </w:divBdr>
          <w:divsChild>
            <w:div w:id="324862552">
              <w:marLeft w:val="0"/>
              <w:marRight w:val="0"/>
              <w:marTop w:val="0"/>
              <w:marBottom w:val="0"/>
              <w:divBdr>
                <w:top w:val="none" w:sz="0" w:space="0" w:color="auto"/>
                <w:left w:val="none" w:sz="0" w:space="0" w:color="auto"/>
                <w:bottom w:val="none" w:sz="0" w:space="0" w:color="auto"/>
                <w:right w:val="none" w:sz="0" w:space="0" w:color="auto"/>
              </w:divBdr>
            </w:div>
            <w:div w:id="1824159819">
              <w:marLeft w:val="0"/>
              <w:marRight w:val="0"/>
              <w:marTop w:val="0"/>
              <w:marBottom w:val="150"/>
              <w:divBdr>
                <w:top w:val="none" w:sz="0" w:space="0" w:color="auto"/>
                <w:left w:val="none" w:sz="0" w:space="0" w:color="auto"/>
                <w:bottom w:val="none" w:sz="0" w:space="0" w:color="auto"/>
                <w:right w:val="none" w:sz="0" w:space="0" w:color="auto"/>
              </w:divBdr>
            </w:div>
            <w:div w:id="19229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74343">
      <w:bodyDiv w:val="1"/>
      <w:marLeft w:val="0"/>
      <w:marRight w:val="0"/>
      <w:marTop w:val="0"/>
      <w:marBottom w:val="0"/>
      <w:divBdr>
        <w:top w:val="none" w:sz="0" w:space="0" w:color="auto"/>
        <w:left w:val="none" w:sz="0" w:space="0" w:color="auto"/>
        <w:bottom w:val="none" w:sz="0" w:space="0" w:color="auto"/>
        <w:right w:val="none" w:sz="0" w:space="0" w:color="auto"/>
      </w:divBdr>
      <w:divsChild>
        <w:div w:id="282267456">
          <w:marLeft w:val="0"/>
          <w:marRight w:val="263"/>
          <w:marTop w:val="0"/>
          <w:marBottom w:val="150"/>
          <w:divBdr>
            <w:top w:val="none" w:sz="0" w:space="0" w:color="auto"/>
            <w:left w:val="none" w:sz="0" w:space="0" w:color="auto"/>
            <w:bottom w:val="none" w:sz="0" w:space="0" w:color="auto"/>
            <w:right w:val="none" w:sz="0" w:space="0" w:color="auto"/>
          </w:divBdr>
        </w:div>
        <w:div w:id="1406875166">
          <w:marLeft w:val="0"/>
          <w:marRight w:val="0"/>
          <w:marTop w:val="0"/>
          <w:marBottom w:val="0"/>
          <w:divBdr>
            <w:top w:val="none" w:sz="0" w:space="0" w:color="auto"/>
            <w:left w:val="none" w:sz="0" w:space="0" w:color="auto"/>
            <w:bottom w:val="none" w:sz="0" w:space="0" w:color="auto"/>
            <w:right w:val="none" w:sz="0" w:space="0" w:color="auto"/>
          </w:divBdr>
          <w:divsChild>
            <w:div w:id="461731250">
              <w:marLeft w:val="0"/>
              <w:marRight w:val="0"/>
              <w:marTop w:val="0"/>
              <w:marBottom w:val="0"/>
              <w:divBdr>
                <w:top w:val="none" w:sz="0" w:space="0" w:color="auto"/>
                <w:left w:val="none" w:sz="0" w:space="0" w:color="auto"/>
                <w:bottom w:val="none" w:sz="0" w:space="0" w:color="auto"/>
                <w:right w:val="none" w:sz="0" w:space="0" w:color="auto"/>
              </w:divBdr>
            </w:div>
            <w:div w:id="1828978735">
              <w:marLeft w:val="0"/>
              <w:marRight w:val="0"/>
              <w:marTop w:val="0"/>
              <w:marBottom w:val="150"/>
              <w:divBdr>
                <w:top w:val="none" w:sz="0" w:space="0" w:color="auto"/>
                <w:left w:val="none" w:sz="0" w:space="0" w:color="auto"/>
                <w:bottom w:val="none" w:sz="0" w:space="0" w:color="auto"/>
                <w:right w:val="none" w:sz="0" w:space="0" w:color="auto"/>
              </w:divBdr>
              <w:divsChild>
                <w:div w:id="1178470003">
                  <w:marLeft w:val="0"/>
                  <w:marRight w:val="0"/>
                  <w:marTop w:val="0"/>
                  <w:marBottom w:val="0"/>
                  <w:divBdr>
                    <w:top w:val="none" w:sz="0" w:space="0" w:color="auto"/>
                    <w:left w:val="none" w:sz="0" w:space="0" w:color="auto"/>
                    <w:bottom w:val="none" w:sz="0" w:space="0" w:color="auto"/>
                    <w:right w:val="none" w:sz="0" w:space="0" w:color="auto"/>
                  </w:divBdr>
                </w:div>
              </w:divsChild>
            </w:div>
            <w:div w:id="398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0971">
      <w:bodyDiv w:val="1"/>
      <w:marLeft w:val="0"/>
      <w:marRight w:val="0"/>
      <w:marTop w:val="0"/>
      <w:marBottom w:val="0"/>
      <w:divBdr>
        <w:top w:val="none" w:sz="0" w:space="0" w:color="auto"/>
        <w:left w:val="none" w:sz="0" w:space="0" w:color="auto"/>
        <w:bottom w:val="none" w:sz="0" w:space="0" w:color="auto"/>
        <w:right w:val="none" w:sz="0" w:space="0" w:color="auto"/>
      </w:divBdr>
      <w:divsChild>
        <w:div w:id="2052412225">
          <w:marLeft w:val="0"/>
          <w:marRight w:val="263"/>
          <w:marTop w:val="0"/>
          <w:marBottom w:val="150"/>
          <w:divBdr>
            <w:top w:val="none" w:sz="0" w:space="0" w:color="auto"/>
            <w:left w:val="none" w:sz="0" w:space="0" w:color="auto"/>
            <w:bottom w:val="none" w:sz="0" w:space="0" w:color="auto"/>
            <w:right w:val="none" w:sz="0" w:space="0" w:color="auto"/>
          </w:divBdr>
        </w:div>
        <w:div w:id="1284579559">
          <w:marLeft w:val="0"/>
          <w:marRight w:val="0"/>
          <w:marTop w:val="0"/>
          <w:marBottom w:val="0"/>
          <w:divBdr>
            <w:top w:val="none" w:sz="0" w:space="0" w:color="auto"/>
            <w:left w:val="none" w:sz="0" w:space="0" w:color="auto"/>
            <w:bottom w:val="none" w:sz="0" w:space="0" w:color="auto"/>
            <w:right w:val="none" w:sz="0" w:space="0" w:color="auto"/>
          </w:divBdr>
          <w:divsChild>
            <w:div w:id="2064060620">
              <w:marLeft w:val="0"/>
              <w:marRight w:val="0"/>
              <w:marTop w:val="0"/>
              <w:marBottom w:val="0"/>
              <w:divBdr>
                <w:top w:val="none" w:sz="0" w:space="0" w:color="auto"/>
                <w:left w:val="none" w:sz="0" w:space="0" w:color="auto"/>
                <w:bottom w:val="none" w:sz="0" w:space="0" w:color="auto"/>
                <w:right w:val="none" w:sz="0" w:space="0" w:color="auto"/>
              </w:divBdr>
            </w:div>
            <w:div w:id="1617567444">
              <w:marLeft w:val="0"/>
              <w:marRight w:val="0"/>
              <w:marTop w:val="0"/>
              <w:marBottom w:val="150"/>
              <w:divBdr>
                <w:top w:val="none" w:sz="0" w:space="0" w:color="auto"/>
                <w:left w:val="none" w:sz="0" w:space="0" w:color="auto"/>
                <w:bottom w:val="none" w:sz="0" w:space="0" w:color="auto"/>
                <w:right w:val="none" w:sz="0" w:space="0" w:color="auto"/>
              </w:divBdr>
            </w:div>
            <w:div w:id="709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2233">
      <w:bodyDiv w:val="1"/>
      <w:marLeft w:val="0"/>
      <w:marRight w:val="0"/>
      <w:marTop w:val="0"/>
      <w:marBottom w:val="0"/>
      <w:divBdr>
        <w:top w:val="none" w:sz="0" w:space="0" w:color="auto"/>
        <w:left w:val="none" w:sz="0" w:space="0" w:color="auto"/>
        <w:bottom w:val="none" w:sz="0" w:space="0" w:color="auto"/>
        <w:right w:val="none" w:sz="0" w:space="0" w:color="auto"/>
      </w:divBdr>
      <w:divsChild>
        <w:div w:id="574169471">
          <w:marLeft w:val="0"/>
          <w:marRight w:val="263"/>
          <w:marTop w:val="0"/>
          <w:marBottom w:val="150"/>
          <w:divBdr>
            <w:top w:val="none" w:sz="0" w:space="0" w:color="auto"/>
            <w:left w:val="none" w:sz="0" w:space="0" w:color="auto"/>
            <w:bottom w:val="none" w:sz="0" w:space="0" w:color="auto"/>
            <w:right w:val="none" w:sz="0" w:space="0" w:color="auto"/>
          </w:divBdr>
        </w:div>
        <w:div w:id="1185746820">
          <w:marLeft w:val="0"/>
          <w:marRight w:val="0"/>
          <w:marTop w:val="0"/>
          <w:marBottom w:val="0"/>
          <w:divBdr>
            <w:top w:val="none" w:sz="0" w:space="0" w:color="auto"/>
            <w:left w:val="none" w:sz="0" w:space="0" w:color="auto"/>
            <w:bottom w:val="none" w:sz="0" w:space="0" w:color="auto"/>
            <w:right w:val="none" w:sz="0" w:space="0" w:color="auto"/>
          </w:divBdr>
          <w:divsChild>
            <w:div w:id="589780888">
              <w:marLeft w:val="0"/>
              <w:marRight w:val="0"/>
              <w:marTop w:val="0"/>
              <w:marBottom w:val="0"/>
              <w:divBdr>
                <w:top w:val="none" w:sz="0" w:space="0" w:color="auto"/>
                <w:left w:val="none" w:sz="0" w:space="0" w:color="auto"/>
                <w:bottom w:val="none" w:sz="0" w:space="0" w:color="auto"/>
                <w:right w:val="none" w:sz="0" w:space="0" w:color="auto"/>
              </w:divBdr>
            </w:div>
            <w:div w:id="1967082920">
              <w:marLeft w:val="0"/>
              <w:marRight w:val="0"/>
              <w:marTop w:val="0"/>
              <w:marBottom w:val="150"/>
              <w:divBdr>
                <w:top w:val="none" w:sz="0" w:space="0" w:color="auto"/>
                <w:left w:val="none" w:sz="0" w:space="0" w:color="auto"/>
                <w:bottom w:val="none" w:sz="0" w:space="0" w:color="auto"/>
                <w:right w:val="none" w:sz="0" w:space="0" w:color="auto"/>
              </w:divBdr>
            </w:div>
            <w:div w:id="10245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9271">
      <w:bodyDiv w:val="1"/>
      <w:marLeft w:val="0"/>
      <w:marRight w:val="0"/>
      <w:marTop w:val="0"/>
      <w:marBottom w:val="0"/>
      <w:divBdr>
        <w:top w:val="none" w:sz="0" w:space="0" w:color="auto"/>
        <w:left w:val="none" w:sz="0" w:space="0" w:color="auto"/>
        <w:bottom w:val="none" w:sz="0" w:space="0" w:color="auto"/>
        <w:right w:val="none" w:sz="0" w:space="0" w:color="auto"/>
      </w:divBdr>
      <w:divsChild>
        <w:div w:id="1413889228">
          <w:marLeft w:val="0"/>
          <w:marRight w:val="263"/>
          <w:marTop w:val="0"/>
          <w:marBottom w:val="150"/>
          <w:divBdr>
            <w:top w:val="none" w:sz="0" w:space="0" w:color="auto"/>
            <w:left w:val="none" w:sz="0" w:space="0" w:color="auto"/>
            <w:bottom w:val="none" w:sz="0" w:space="0" w:color="auto"/>
            <w:right w:val="none" w:sz="0" w:space="0" w:color="auto"/>
          </w:divBdr>
        </w:div>
        <w:div w:id="756368460">
          <w:marLeft w:val="0"/>
          <w:marRight w:val="0"/>
          <w:marTop w:val="0"/>
          <w:marBottom w:val="0"/>
          <w:divBdr>
            <w:top w:val="none" w:sz="0" w:space="0" w:color="auto"/>
            <w:left w:val="none" w:sz="0" w:space="0" w:color="auto"/>
            <w:bottom w:val="none" w:sz="0" w:space="0" w:color="auto"/>
            <w:right w:val="none" w:sz="0" w:space="0" w:color="auto"/>
          </w:divBdr>
          <w:divsChild>
            <w:div w:id="1875313536">
              <w:marLeft w:val="0"/>
              <w:marRight w:val="0"/>
              <w:marTop w:val="0"/>
              <w:marBottom w:val="0"/>
              <w:divBdr>
                <w:top w:val="none" w:sz="0" w:space="0" w:color="auto"/>
                <w:left w:val="none" w:sz="0" w:space="0" w:color="auto"/>
                <w:bottom w:val="none" w:sz="0" w:space="0" w:color="auto"/>
                <w:right w:val="none" w:sz="0" w:space="0" w:color="auto"/>
              </w:divBdr>
            </w:div>
            <w:div w:id="1254434152">
              <w:marLeft w:val="0"/>
              <w:marRight w:val="0"/>
              <w:marTop w:val="0"/>
              <w:marBottom w:val="150"/>
              <w:divBdr>
                <w:top w:val="none" w:sz="0" w:space="0" w:color="auto"/>
                <w:left w:val="none" w:sz="0" w:space="0" w:color="auto"/>
                <w:bottom w:val="none" w:sz="0" w:space="0" w:color="auto"/>
                <w:right w:val="none" w:sz="0" w:space="0" w:color="auto"/>
              </w:divBdr>
            </w:div>
            <w:div w:id="372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7731">
      <w:bodyDiv w:val="1"/>
      <w:marLeft w:val="0"/>
      <w:marRight w:val="0"/>
      <w:marTop w:val="0"/>
      <w:marBottom w:val="0"/>
      <w:divBdr>
        <w:top w:val="none" w:sz="0" w:space="0" w:color="auto"/>
        <w:left w:val="none" w:sz="0" w:space="0" w:color="auto"/>
        <w:bottom w:val="none" w:sz="0" w:space="0" w:color="auto"/>
        <w:right w:val="none" w:sz="0" w:space="0" w:color="auto"/>
      </w:divBdr>
      <w:divsChild>
        <w:div w:id="2138913692">
          <w:marLeft w:val="0"/>
          <w:marRight w:val="263"/>
          <w:marTop w:val="0"/>
          <w:marBottom w:val="150"/>
          <w:divBdr>
            <w:top w:val="none" w:sz="0" w:space="0" w:color="auto"/>
            <w:left w:val="none" w:sz="0" w:space="0" w:color="auto"/>
            <w:bottom w:val="none" w:sz="0" w:space="0" w:color="auto"/>
            <w:right w:val="none" w:sz="0" w:space="0" w:color="auto"/>
          </w:divBdr>
        </w:div>
        <w:div w:id="2040204214">
          <w:marLeft w:val="0"/>
          <w:marRight w:val="0"/>
          <w:marTop w:val="0"/>
          <w:marBottom w:val="0"/>
          <w:divBdr>
            <w:top w:val="none" w:sz="0" w:space="0" w:color="auto"/>
            <w:left w:val="none" w:sz="0" w:space="0" w:color="auto"/>
            <w:bottom w:val="none" w:sz="0" w:space="0" w:color="auto"/>
            <w:right w:val="none" w:sz="0" w:space="0" w:color="auto"/>
          </w:divBdr>
          <w:divsChild>
            <w:div w:id="1766799903">
              <w:marLeft w:val="0"/>
              <w:marRight w:val="0"/>
              <w:marTop w:val="0"/>
              <w:marBottom w:val="0"/>
              <w:divBdr>
                <w:top w:val="none" w:sz="0" w:space="0" w:color="auto"/>
                <w:left w:val="none" w:sz="0" w:space="0" w:color="auto"/>
                <w:bottom w:val="none" w:sz="0" w:space="0" w:color="auto"/>
                <w:right w:val="none" w:sz="0" w:space="0" w:color="auto"/>
              </w:divBdr>
            </w:div>
            <w:div w:id="135033205">
              <w:marLeft w:val="0"/>
              <w:marRight w:val="0"/>
              <w:marTop w:val="0"/>
              <w:marBottom w:val="150"/>
              <w:divBdr>
                <w:top w:val="none" w:sz="0" w:space="0" w:color="auto"/>
                <w:left w:val="none" w:sz="0" w:space="0" w:color="auto"/>
                <w:bottom w:val="none" w:sz="0" w:space="0" w:color="auto"/>
                <w:right w:val="none" w:sz="0" w:space="0" w:color="auto"/>
              </w:divBdr>
              <w:divsChild>
                <w:div w:id="1111821223">
                  <w:marLeft w:val="0"/>
                  <w:marRight w:val="0"/>
                  <w:marTop w:val="0"/>
                  <w:marBottom w:val="0"/>
                  <w:divBdr>
                    <w:top w:val="none" w:sz="0" w:space="0" w:color="auto"/>
                    <w:left w:val="none" w:sz="0" w:space="0" w:color="auto"/>
                    <w:bottom w:val="none" w:sz="0" w:space="0" w:color="auto"/>
                    <w:right w:val="none" w:sz="0" w:space="0" w:color="auto"/>
                  </w:divBdr>
                </w:div>
              </w:divsChild>
            </w:div>
            <w:div w:id="12762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28">
      <w:bodyDiv w:val="1"/>
      <w:marLeft w:val="0"/>
      <w:marRight w:val="0"/>
      <w:marTop w:val="0"/>
      <w:marBottom w:val="0"/>
      <w:divBdr>
        <w:top w:val="none" w:sz="0" w:space="0" w:color="auto"/>
        <w:left w:val="none" w:sz="0" w:space="0" w:color="auto"/>
        <w:bottom w:val="none" w:sz="0" w:space="0" w:color="auto"/>
        <w:right w:val="none" w:sz="0" w:space="0" w:color="auto"/>
      </w:divBdr>
      <w:divsChild>
        <w:div w:id="1592272140">
          <w:marLeft w:val="0"/>
          <w:marRight w:val="263"/>
          <w:marTop w:val="0"/>
          <w:marBottom w:val="150"/>
          <w:divBdr>
            <w:top w:val="none" w:sz="0" w:space="0" w:color="auto"/>
            <w:left w:val="none" w:sz="0" w:space="0" w:color="auto"/>
            <w:bottom w:val="none" w:sz="0" w:space="0" w:color="auto"/>
            <w:right w:val="none" w:sz="0" w:space="0" w:color="auto"/>
          </w:divBdr>
        </w:div>
        <w:div w:id="1181313667">
          <w:marLeft w:val="0"/>
          <w:marRight w:val="0"/>
          <w:marTop w:val="0"/>
          <w:marBottom w:val="0"/>
          <w:divBdr>
            <w:top w:val="none" w:sz="0" w:space="0" w:color="auto"/>
            <w:left w:val="none" w:sz="0" w:space="0" w:color="auto"/>
            <w:bottom w:val="none" w:sz="0" w:space="0" w:color="auto"/>
            <w:right w:val="none" w:sz="0" w:space="0" w:color="auto"/>
          </w:divBdr>
          <w:divsChild>
            <w:div w:id="1314682683">
              <w:marLeft w:val="0"/>
              <w:marRight w:val="0"/>
              <w:marTop w:val="0"/>
              <w:marBottom w:val="0"/>
              <w:divBdr>
                <w:top w:val="none" w:sz="0" w:space="0" w:color="auto"/>
                <w:left w:val="none" w:sz="0" w:space="0" w:color="auto"/>
                <w:bottom w:val="none" w:sz="0" w:space="0" w:color="auto"/>
                <w:right w:val="none" w:sz="0" w:space="0" w:color="auto"/>
              </w:divBdr>
            </w:div>
            <w:div w:id="169563357">
              <w:marLeft w:val="0"/>
              <w:marRight w:val="0"/>
              <w:marTop w:val="0"/>
              <w:marBottom w:val="150"/>
              <w:divBdr>
                <w:top w:val="none" w:sz="0" w:space="0" w:color="auto"/>
                <w:left w:val="none" w:sz="0" w:space="0" w:color="auto"/>
                <w:bottom w:val="none" w:sz="0" w:space="0" w:color="auto"/>
                <w:right w:val="none" w:sz="0" w:space="0" w:color="auto"/>
              </w:divBdr>
              <w:divsChild>
                <w:div w:id="1319849746">
                  <w:marLeft w:val="0"/>
                  <w:marRight w:val="0"/>
                  <w:marTop w:val="0"/>
                  <w:marBottom w:val="0"/>
                  <w:divBdr>
                    <w:top w:val="none" w:sz="0" w:space="0" w:color="auto"/>
                    <w:left w:val="none" w:sz="0" w:space="0" w:color="auto"/>
                    <w:bottom w:val="none" w:sz="0" w:space="0" w:color="auto"/>
                    <w:right w:val="none" w:sz="0" w:space="0" w:color="auto"/>
                  </w:divBdr>
                </w:div>
              </w:divsChild>
            </w:div>
            <w:div w:id="13013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1176">
      <w:bodyDiv w:val="1"/>
      <w:marLeft w:val="0"/>
      <w:marRight w:val="0"/>
      <w:marTop w:val="0"/>
      <w:marBottom w:val="0"/>
      <w:divBdr>
        <w:top w:val="none" w:sz="0" w:space="0" w:color="auto"/>
        <w:left w:val="none" w:sz="0" w:space="0" w:color="auto"/>
        <w:bottom w:val="none" w:sz="0" w:space="0" w:color="auto"/>
        <w:right w:val="none" w:sz="0" w:space="0" w:color="auto"/>
      </w:divBdr>
      <w:divsChild>
        <w:div w:id="2049865461">
          <w:marLeft w:val="0"/>
          <w:marRight w:val="263"/>
          <w:marTop w:val="0"/>
          <w:marBottom w:val="150"/>
          <w:divBdr>
            <w:top w:val="none" w:sz="0" w:space="0" w:color="auto"/>
            <w:left w:val="none" w:sz="0" w:space="0" w:color="auto"/>
            <w:bottom w:val="none" w:sz="0" w:space="0" w:color="auto"/>
            <w:right w:val="none" w:sz="0" w:space="0" w:color="auto"/>
          </w:divBdr>
        </w:div>
        <w:div w:id="1400322601">
          <w:marLeft w:val="0"/>
          <w:marRight w:val="0"/>
          <w:marTop w:val="0"/>
          <w:marBottom w:val="0"/>
          <w:divBdr>
            <w:top w:val="none" w:sz="0" w:space="0" w:color="auto"/>
            <w:left w:val="none" w:sz="0" w:space="0" w:color="auto"/>
            <w:bottom w:val="none" w:sz="0" w:space="0" w:color="auto"/>
            <w:right w:val="none" w:sz="0" w:space="0" w:color="auto"/>
          </w:divBdr>
          <w:divsChild>
            <w:div w:id="1305618434">
              <w:marLeft w:val="0"/>
              <w:marRight w:val="0"/>
              <w:marTop w:val="0"/>
              <w:marBottom w:val="0"/>
              <w:divBdr>
                <w:top w:val="none" w:sz="0" w:space="0" w:color="auto"/>
                <w:left w:val="none" w:sz="0" w:space="0" w:color="auto"/>
                <w:bottom w:val="none" w:sz="0" w:space="0" w:color="auto"/>
                <w:right w:val="none" w:sz="0" w:space="0" w:color="auto"/>
              </w:divBdr>
            </w:div>
            <w:div w:id="1736246530">
              <w:marLeft w:val="0"/>
              <w:marRight w:val="0"/>
              <w:marTop w:val="0"/>
              <w:marBottom w:val="150"/>
              <w:divBdr>
                <w:top w:val="none" w:sz="0" w:space="0" w:color="auto"/>
                <w:left w:val="none" w:sz="0" w:space="0" w:color="auto"/>
                <w:bottom w:val="none" w:sz="0" w:space="0" w:color="auto"/>
                <w:right w:val="none" w:sz="0" w:space="0" w:color="auto"/>
              </w:divBdr>
            </w:div>
            <w:div w:id="7986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8654">
      <w:bodyDiv w:val="1"/>
      <w:marLeft w:val="0"/>
      <w:marRight w:val="0"/>
      <w:marTop w:val="0"/>
      <w:marBottom w:val="0"/>
      <w:divBdr>
        <w:top w:val="none" w:sz="0" w:space="0" w:color="auto"/>
        <w:left w:val="none" w:sz="0" w:space="0" w:color="auto"/>
        <w:bottom w:val="none" w:sz="0" w:space="0" w:color="auto"/>
        <w:right w:val="none" w:sz="0" w:space="0" w:color="auto"/>
      </w:divBdr>
      <w:divsChild>
        <w:div w:id="349647356">
          <w:marLeft w:val="0"/>
          <w:marRight w:val="358"/>
          <w:marTop w:val="0"/>
          <w:marBottom w:val="150"/>
          <w:divBdr>
            <w:top w:val="none" w:sz="0" w:space="0" w:color="auto"/>
            <w:left w:val="none" w:sz="0" w:space="0" w:color="auto"/>
            <w:bottom w:val="none" w:sz="0" w:space="0" w:color="auto"/>
            <w:right w:val="none" w:sz="0" w:space="0" w:color="auto"/>
          </w:divBdr>
        </w:div>
        <w:div w:id="931007951">
          <w:marLeft w:val="0"/>
          <w:marRight w:val="0"/>
          <w:marTop w:val="0"/>
          <w:marBottom w:val="0"/>
          <w:divBdr>
            <w:top w:val="none" w:sz="0" w:space="0" w:color="auto"/>
            <w:left w:val="none" w:sz="0" w:space="0" w:color="auto"/>
            <w:bottom w:val="none" w:sz="0" w:space="0" w:color="auto"/>
            <w:right w:val="none" w:sz="0" w:space="0" w:color="auto"/>
          </w:divBdr>
          <w:divsChild>
            <w:div w:id="774059432">
              <w:marLeft w:val="0"/>
              <w:marRight w:val="0"/>
              <w:marTop w:val="0"/>
              <w:marBottom w:val="0"/>
              <w:divBdr>
                <w:top w:val="none" w:sz="0" w:space="0" w:color="auto"/>
                <w:left w:val="none" w:sz="0" w:space="0" w:color="auto"/>
                <w:bottom w:val="none" w:sz="0" w:space="0" w:color="auto"/>
                <w:right w:val="none" w:sz="0" w:space="0" w:color="auto"/>
              </w:divBdr>
            </w:div>
            <w:div w:id="2146116915">
              <w:marLeft w:val="0"/>
              <w:marRight w:val="0"/>
              <w:marTop w:val="0"/>
              <w:marBottom w:val="150"/>
              <w:divBdr>
                <w:top w:val="none" w:sz="0" w:space="0" w:color="auto"/>
                <w:left w:val="none" w:sz="0" w:space="0" w:color="auto"/>
                <w:bottom w:val="none" w:sz="0" w:space="0" w:color="auto"/>
                <w:right w:val="none" w:sz="0" w:space="0" w:color="auto"/>
              </w:divBdr>
            </w:div>
            <w:div w:id="9104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4490">
      <w:bodyDiv w:val="1"/>
      <w:marLeft w:val="0"/>
      <w:marRight w:val="0"/>
      <w:marTop w:val="0"/>
      <w:marBottom w:val="0"/>
      <w:divBdr>
        <w:top w:val="none" w:sz="0" w:space="0" w:color="auto"/>
        <w:left w:val="none" w:sz="0" w:space="0" w:color="auto"/>
        <w:bottom w:val="none" w:sz="0" w:space="0" w:color="auto"/>
        <w:right w:val="none" w:sz="0" w:space="0" w:color="auto"/>
      </w:divBdr>
      <w:divsChild>
        <w:div w:id="282539693">
          <w:marLeft w:val="0"/>
          <w:marRight w:val="269"/>
          <w:marTop w:val="0"/>
          <w:marBottom w:val="150"/>
          <w:divBdr>
            <w:top w:val="none" w:sz="0" w:space="0" w:color="auto"/>
            <w:left w:val="none" w:sz="0" w:space="0" w:color="auto"/>
            <w:bottom w:val="none" w:sz="0" w:space="0" w:color="auto"/>
            <w:right w:val="none" w:sz="0" w:space="0" w:color="auto"/>
          </w:divBdr>
        </w:div>
        <w:div w:id="235165637">
          <w:marLeft w:val="0"/>
          <w:marRight w:val="0"/>
          <w:marTop w:val="0"/>
          <w:marBottom w:val="0"/>
          <w:divBdr>
            <w:top w:val="none" w:sz="0" w:space="0" w:color="auto"/>
            <w:left w:val="none" w:sz="0" w:space="0" w:color="auto"/>
            <w:bottom w:val="none" w:sz="0" w:space="0" w:color="auto"/>
            <w:right w:val="none" w:sz="0" w:space="0" w:color="auto"/>
          </w:divBdr>
          <w:divsChild>
            <w:div w:id="544148182">
              <w:marLeft w:val="0"/>
              <w:marRight w:val="0"/>
              <w:marTop w:val="0"/>
              <w:marBottom w:val="0"/>
              <w:divBdr>
                <w:top w:val="none" w:sz="0" w:space="0" w:color="auto"/>
                <w:left w:val="none" w:sz="0" w:space="0" w:color="auto"/>
                <w:bottom w:val="none" w:sz="0" w:space="0" w:color="auto"/>
                <w:right w:val="none" w:sz="0" w:space="0" w:color="auto"/>
              </w:divBdr>
            </w:div>
            <w:div w:id="990450435">
              <w:marLeft w:val="0"/>
              <w:marRight w:val="0"/>
              <w:marTop w:val="0"/>
              <w:marBottom w:val="150"/>
              <w:divBdr>
                <w:top w:val="none" w:sz="0" w:space="0" w:color="auto"/>
                <w:left w:val="none" w:sz="0" w:space="0" w:color="auto"/>
                <w:bottom w:val="none" w:sz="0" w:space="0" w:color="auto"/>
                <w:right w:val="none" w:sz="0" w:space="0" w:color="auto"/>
              </w:divBdr>
            </w:div>
            <w:div w:id="16766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9042">
      <w:bodyDiv w:val="1"/>
      <w:marLeft w:val="0"/>
      <w:marRight w:val="0"/>
      <w:marTop w:val="0"/>
      <w:marBottom w:val="0"/>
      <w:divBdr>
        <w:top w:val="none" w:sz="0" w:space="0" w:color="auto"/>
        <w:left w:val="none" w:sz="0" w:space="0" w:color="auto"/>
        <w:bottom w:val="none" w:sz="0" w:space="0" w:color="auto"/>
        <w:right w:val="none" w:sz="0" w:space="0" w:color="auto"/>
      </w:divBdr>
      <w:divsChild>
        <w:div w:id="324673717">
          <w:marLeft w:val="0"/>
          <w:marRight w:val="263"/>
          <w:marTop w:val="0"/>
          <w:marBottom w:val="150"/>
          <w:divBdr>
            <w:top w:val="none" w:sz="0" w:space="0" w:color="auto"/>
            <w:left w:val="none" w:sz="0" w:space="0" w:color="auto"/>
            <w:bottom w:val="none" w:sz="0" w:space="0" w:color="auto"/>
            <w:right w:val="none" w:sz="0" w:space="0" w:color="auto"/>
          </w:divBdr>
        </w:div>
        <w:div w:id="304969905">
          <w:marLeft w:val="0"/>
          <w:marRight w:val="0"/>
          <w:marTop w:val="0"/>
          <w:marBottom w:val="0"/>
          <w:divBdr>
            <w:top w:val="none" w:sz="0" w:space="0" w:color="auto"/>
            <w:left w:val="none" w:sz="0" w:space="0" w:color="auto"/>
            <w:bottom w:val="none" w:sz="0" w:space="0" w:color="auto"/>
            <w:right w:val="none" w:sz="0" w:space="0" w:color="auto"/>
          </w:divBdr>
          <w:divsChild>
            <w:div w:id="1334842578">
              <w:marLeft w:val="0"/>
              <w:marRight w:val="0"/>
              <w:marTop w:val="0"/>
              <w:marBottom w:val="0"/>
              <w:divBdr>
                <w:top w:val="none" w:sz="0" w:space="0" w:color="auto"/>
                <w:left w:val="none" w:sz="0" w:space="0" w:color="auto"/>
                <w:bottom w:val="none" w:sz="0" w:space="0" w:color="auto"/>
                <w:right w:val="none" w:sz="0" w:space="0" w:color="auto"/>
              </w:divBdr>
            </w:div>
            <w:div w:id="1067799721">
              <w:marLeft w:val="0"/>
              <w:marRight w:val="0"/>
              <w:marTop w:val="0"/>
              <w:marBottom w:val="150"/>
              <w:divBdr>
                <w:top w:val="none" w:sz="0" w:space="0" w:color="auto"/>
                <w:left w:val="none" w:sz="0" w:space="0" w:color="auto"/>
                <w:bottom w:val="none" w:sz="0" w:space="0" w:color="auto"/>
                <w:right w:val="none" w:sz="0" w:space="0" w:color="auto"/>
              </w:divBdr>
            </w:div>
            <w:div w:id="1494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6379">
      <w:bodyDiv w:val="1"/>
      <w:marLeft w:val="0"/>
      <w:marRight w:val="0"/>
      <w:marTop w:val="0"/>
      <w:marBottom w:val="0"/>
      <w:divBdr>
        <w:top w:val="none" w:sz="0" w:space="0" w:color="auto"/>
        <w:left w:val="none" w:sz="0" w:space="0" w:color="auto"/>
        <w:bottom w:val="none" w:sz="0" w:space="0" w:color="auto"/>
        <w:right w:val="none" w:sz="0" w:space="0" w:color="auto"/>
      </w:divBdr>
      <w:divsChild>
        <w:div w:id="1052117547">
          <w:marLeft w:val="0"/>
          <w:marRight w:val="263"/>
          <w:marTop w:val="0"/>
          <w:marBottom w:val="150"/>
          <w:divBdr>
            <w:top w:val="none" w:sz="0" w:space="0" w:color="auto"/>
            <w:left w:val="none" w:sz="0" w:space="0" w:color="auto"/>
            <w:bottom w:val="none" w:sz="0" w:space="0" w:color="auto"/>
            <w:right w:val="none" w:sz="0" w:space="0" w:color="auto"/>
          </w:divBdr>
        </w:div>
        <w:div w:id="2075351792">
          <w:marLeft w:val="0"/>
          <w:marRight w:val="0"/>
          <w:marTop w:val="0"/>
          <w:marBottom w:val="0"/>
          <w:divBdr>
            <w:top w:val="none" w:sz="0" w:space="0" w:color="auto"/>
            <w:left w:val="none" w:sz="0" w:space="0" w:color="auto"/>
            <w:bottom w:val="none" w:sz="0" w:space="0" w:color="auto"/>
            <w:right w:val="none" w:sz="0" w:space="0" w:color="auto"/>
          </w:divBdr>
          <w:divsChild>
            <w:div w:id="786629370">
              <w:marLeft w:val="0"/>
              <w:marRight w:val="0"/>
              <w:marTop w:val="0"/>
              <w:marBottom w:val="0"/>
              <w:divBdr>
                <w:top w:val="none" w:sz="0" w:space="0" w:color="auto"/>
                <w:left w:val="none" w:sz="0" w:space="0" w:color="auto"/>
                <w:bottom w:val="none" w:sz="0" w:space="0" w:color="auto"/>
                <w:right w:val="none" w:sz="0" w:space="0" w:color="auto"/>
              </w:divBdr>
            </w:div>
            <w:div w:id="378092844">
              <w:marLeft w:val="0"/>
              <w:marRight w:val="0"/>
              <w:marTop w:val="0"/>
              <w:marBottom w:val="150"/>
              <w:divBdr>
                <w:top w:val="none" w:sz="0" w:space="0" w:color="auto"/>
                <w:left w:val="none" w:sz="0" w:space="0" w:color="auto"/>
                <w:bottom w:val="none" w:sz="0" w:space="0" w:color="auto"/>
                <w:right w:val="none" w:sz="0" w:space="0" w:color="auto"/>
              </w:divBdr>
              <w:divsChild>
                <w:div w:id="1120224845">
                  <w:marLeft w:val="0"/>
                  <w:marRight w:val="0"/>
                  <w:marTop w:val="0"/>
                  <w:marBottom w:val="0"/>
                  <w:divBdr>
                    <w:top w:val="none" w:sz="0" w:space="0" w:color="auto"/>
                    <w:left w:val="none" w:sz="0" w:space="0" w:color="auto"/>
                    <w:bottom w:val="none" w:sz="0" w:space="0" w:color="auto"/>
                    <w:right w:val="none" w:sz="0" w:space="0" w:color="auto"/>
                  </w:divBdr>
                </w:div>
              </w:divsChild>
            </w:div>
            <w:div w:id="14909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7566">
      <w:bodyDiv w:val="1"/>
      <w:marLeft w:val="0"/>
      <w:marRight w:val="0"/>
      <w:marTop w:val="0"/>
      <w:marBottom w:val="0"/>
      <w:divBdr>
        <w:top w:val="none" w:sz="0" w:space="0" w:color="auto"/>
        <w:left w:val="none" w:sz="0" w:space="0" w:color="auto"/>
        <w:bottom w:val="none" w:sz="0" w:space="0" w:color="auto"/>
        <w:right w:val="none" w:sz="0" w:space="0" w:color="auto"/>
      </w:divBdr>
      <w:divsChild>
        <w:div w:id="1940017762">
          <w:marLeft w:val="0"/>
          <w:marRight w:val="263"/>
          <w:marTop w:val="0"/>
          <w:marBottom w:val="150"/>
          <w:divBdr>
            <w:top w:val="none" w:sz="0" w:space="0" w:color="auto"/>
            <w:left w:val="none" w:sz="0" w:space="0" w:color="auto"/>
            <w:bottom w:val="none" w:sz="0" w:space="0" w:color="auto"/>
            <w:right w:val="none" w:sz="0" w:space="0" w:color="auto"/>
          </w:divBdr>
        </w:div>
        <w:div w:id="2129928346">
          <w:marLeft w:val="0"/>
          <w:marRight w:val="0"/>
          <w:marTop w:val="0"/>
          <w:marBottom w:val="0"/>
          <w:divBdr>
            <w:top w:val="none" w:sz="0" w:space="0" w:color="auto"/>
            <w:left w:val="none" w:sz="0" w:space="0" w:color="auto"/>
            <w:bottom w:val="none" w:sz="0" w:space="0" w:color="auto"/>
            <w:right w:val="none" w:sz="0" w:space="0" w:color="auto"/>
          </w:divBdr>
          <w:divsChild>
            <w:div w:id="305624052">
              <w:marLeft w:val="0"/>
              <w:marRight w:val="0"/>
              <w:marTop w:val="0"/>
              <w:marBottom w:val="0"/>
              <w:divBdr>
                <w:top w:val="none" w:sz="0" w:space="0" w:color="auto"/>
                <w:left w:val="none" w:sz="0" w:space="0" w:color="auto"/>
                <w:bottom w:val="none" w:sz="0" w:space="0" w:color="auto"/>
                <w:right w:val="none" w:sz="0" w:space="0" w:color="auto"/>
              </w:divBdr>
            </w:div>
            <w:div w:id="54747638">
              <w:marLeft w:val="0"/>
              <w:marRight w:val="0"/>
              <w:marTop w:val="0"/>
              <w:marBottom w:val="150"/>
              <w:divBdr>
                <w:top w:val="none" w:sz="0" w:space="0" w:color="auto"/>
                <w:left w:val="none" w:sz="0" w:space="0" w:color="auto"/>
                <w:bottom w:val="none" w:sz="0" w:space="0" w:color="auto"/>
                <w:right w:val="none" w:sz="0" w:space="0" w:color="auto"/>
              </w:divBdr>
              <w:divsChild>
                <w:div w:id="177356975">
                  <w:marLeft w:val="0"/>
                  <w:marRight w:val="0"/>
                  <w:marTop w:val="0"/>
                  <w:marBottom w:val="0"/>
                  <w:divBdr>
                    <w:top w:val="none" w:sz="0" w:space="0" w:color="auto"/>
                    <w:left w:val="none" w:sz="0" w:space="0" w:color="auto"/>
                    <w:bottom w:val="none" w:sz="0" w:space="0" w:color="auto"/>
                    <w:right w:val="none" w:sz="0" w:space="0" w:color="auto"/>
                  </w:divBdr>
                </w:div>
              </w:divsChild>
            </w:div>
            <w:div w:id="12801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0220">
      <w:bodyDiv w:val="1"/>
      <w:marLeft w:val="0"/>
      <w:marRight w:val="0"/>
      <w:marTop w:val="0"/>
      <w:marBottom w:val="0"/>
      <w:divBdr>
        <w:top w:val="none" w:sz="0" w:space="0" w:color="auto"/>
        <w:left w:val="none" w:sz="0" w:space="0" w:color="auto"/>
        <w:bottom w:val="none" w:sz="0" w:space="0" w:color="auto"/>
        <w:right w:val="none" w:sz="0" w:space="0" w:color="auto"/>
      </w:divBdr>
      <w:divsChild>
        <w:div w:id="1299186287">
          <w:marLeft w:val="0"/>
          <w:marRight w:val="263"/>
          <w:marTop w:val="0"/>
          <w:marBottom w:val="150"/>
          <w:divBdr>
            <w:top w:val="none" w:sz="0" w:space="0" w:color="auto"/>
            <w:left w:val="none" w:sz="0" w:space="0" w:color="auto"/>
            <w:bottom w:val="none" w:sz="0" w:space="0" w:color="auto"/>
            <w:right w:val="none" w:sz="0" w:space="0" w:color="auto"/>
          </w:divBdr>
        </w:div>
        <w:div w:id="447508187">
          <w:marLeft w:val="0"/>
          <w:marRight w:val="0"/>
          <w:marTop w:val="0"/>
          <w:marBottom w:val="0"/>
          <w:divBdr>
            <w:top w:val="none" w:sz="0" w:space="0" w:color="auto"/>
            <w:left w:val="none" w:sz="0" w:space="0" w:color="auto"/>
            <w:bottom w:val="none" w:sz="0" w:space="0" w:color="auto"/>
            <w:right w:val="none" w:sz="0" w:space="0" w:color="auto"/>
          </w:divBdr>
          <w:divsChild>
            <w:div w:id="1578518369">
              <w:marLeft w:val="0"/>
              <w:marRight w:val="0"/>
              <w:marTop w:val="0"/>
              <w:marBottom w:val="0"/>
              <w:divBdr>
                <w:top w:val="none" w:sz="0" w:space="0" w:color="auto"/>
                <w:left w:val="none" w:sz="0" w:space="0" w:color="auto"/>
                <w:bottom w:val="none" w:sz="0" w:space="0" w:color="auto"/>
                <w:right w:val="none" w:sz="0" w:space="0" w:color="auto"/>
              </w:divBdr>
            </w:div>
            <w:div w:id="1758940950">
              <w:marLeft w:val="0"/>
              <w:marRight w:val="0"/>
              <w:marTop w:val="0"/>
              <w:marBottom w:val="150"/>
              <w:divBdr>
                <w:top w:val="none" w:sz="0" w:space="0" w:color="auto"/>
                <w:left w:val="none" w:sz="0" w:space="0" w:color="auto"/>
                <w:bottom w:val="none" w:sz="0" w:space="0" w:color="auto"/>
                <w:right w:val="none" w:sz="0" w:space="0" w:color="auto"/>
              </w:divBdr>
            </w:div>
            <w:div w:id="4496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055">
      <w:bodyDiv w:val="1"/>
      <w:marLeft w:val="0"/>
      <w:marRight w:val="0"/>
      <w:marTop w:val="0"/>
      <w:marBottom w:val="0"/>
      <w:divBdr>
        <w:top w:val="none" w:sz="0" w:space="0" w:color="auto"/>
        <w:left w:val="none" w:sz="0" w:space="0" w:color="auto"/>
        <w:bottom w:val="none" w:sz="0" w:space="0" w:color="auto"/>
        <w:right w:val="none" w:sz="0" w:space="0" w:color="auto"/>
      </w:divBdr>
      <w:divsChild>
        <w:div w:id="1638993275">
          <w:marLeft w:val="0"/>
          <w:marRight w:val="263"/>
          <w:marTop w:val="0"/>
          <w:marBottom w:val="150"/>
          <w:divBdr>
            <w:top w:val="none" w:sz="0" w:space="0" w:color="auto"/>
            <w:left w:val="none" w:sz="0" w:space="0" w:color="auto"/>
            <w:bottom w:val="none" w:sz="0" w:space="0" w:color="auto"/>
            <w:right w:val="none" w:sz="0" w:space="0" w:color="auto"/>
          </w:divBdr>
        </w:div>
        <w:div w:id="192304106">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 w:id="329019432">
              <w:marLeft w:val="0"/>
              <w:marRight w:val="0"/>
              <w:marTop w:val="0"/>
              <w:marBottom w:val="150"/>
              <w:divBdr>
                <w:top w:val="none" w:sz="0" w:space="0" w:color="auto"/>
                <w:left w:val="none" w:sz="0" w:space="0" w:color="auto"/>
                <w:bottom w:val="none" w:sz="0" w:space="0" w:color="auto"/>
                <w:right w:val="none" w:sz="0" w:space="0" w:color="auto"/>
              </w:divBdr>
              <w:divsChild>
                <w:div w:id="382486857">
                  <w:marLeft w:val="0"/>
                  <w:marRight w:val="0"/>
                  <w:marTop w:val="0"/>
                  <w:marBottom w:val="0"/>
                  <w:divBdr>
                    <w:top w:val="none" w:sz="0" w:space="0" w:color="auto"/>
                    <w:left w:val="none" w:sz="0" w:space="0" w:color="auto"/>
                    <w:bottom w:val="none" w:sz="0" w:space="0" w:color="auto"/>
                    <w:right w:val="none" w:sz="0" w:space="0" w:color="auto"/>
                  </w:divBdr>
                </w:div>
              </w:divsChild>
            </w:div>
            <w:div w:id="15942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5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6393">
          <w:marLeft w:val="0"/>
          <w:marRight w:val="358"/>
          <w:marTop w:val="0"/>
          <w:marBottom w:val="150"/>
          <w:divBdr>
            <w:top w:val="none" w:sz="0" w:space="0" w:color="auto"/>
            <w:left w:val="none" w:sz="0" w:space="0" w:color="auto"/>
            <w:bottom w:val="none" w:sz="0" w:space="0" w:color="auto"/>
            <w:right w:val="none" w:sz="0" w:space="0" w:color="auto"/>
          </w:divBdr>
        </w:div>
        <w:div w:id="1665551535">
          <w:marLeft w:val="0"/>
          <w:marRight w:val="0"/>
          <w:marTop w:val="0"/>
          <w:marBottom w:val="0"/>
          <w:divBdr>
            <w:top w:val="none" w:sz="0" w:space="0" w:color="auto"/>
            <w:left w:val="none" w:sz="0" w:space="0" w:color="auto"/>
            <w:bottom w:val="none" w:sz="0" w:space="0" w:color="auto"/>
            <w:right w:val="none" w:sz="0" w:space="0" w:color="auto"/>
          </w:divBdr>
          <w:divsChild>
            <w:div w:id="1945116345">
              <w:marLeft w:val="0"/>
              <w:marRight w:val="0"/>
              <w:marTop w:val="0"/>
              <w:marBottom w:val="0"/>
              <w:divBdr>
                <w:top w:val="none" w:sz="0" w:space="0" w:color="auto"/>
                <w:left w:val="none" w:sz="0" w:space="0" w:color="auto"/>
                <w:bottom w:val="none" w:sz="0" w:space="0" w:color="auto"/>
                <w:right w:val="none" w:sz="0" w:space="0" w:color="auto"/>
              </w:divBdr>
            </w:div>
            <w:div w:id="1090858676">
              <w:marLeft w:val="0"/>
              <w:marRight w:val="0"/>
              <w:marTop w:val="0"/>
              <w:marBottom w:val="150"/>
              <w:divBdr>
                <w:top w:val="none" w:sz="0" w:space="0" w:color="auto"/>
                <w:left w:val="none" w:sz="0" w:space="0" w:color="auto"/>
                <w:bottom w:val="none" w:sz="0" w:space="0" w:color="auto"/>
                <w:right w:val="none" w:sz="0" w:space="0" w:color="auto"/>
              </w:divBdr>
            </w:div>
            <w:div w:id="8935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102">
      <w:bodyDiv w:val="1"/>
      <w:marLeft w:val="0"/>
      <w:marRight w:val="0"/>
      <w:marTop w:val="0"/>
      <w:marBottom w:val="0"/>
      <w:divBdr>
        <w:top w:val="none" w:sz="0" w:space="0" w:color="auto"/>
        <w:left w:val="none" w:sz="0" w:space="0" w:color="auto"/>
        <w:bottom w:val="none" w:sz="0" w:space="0" w:color="auto"/>
        <w:right w:val="none" w:sz="0" w:space="0" w:color="auto"/>
      </w:divBdr>
      <w:divsChild>
        <w:div w:id="126971133">
          <w:marLeft w:val="0"/>
          <w:marRight w:val="358"/>
          <w:marTop w:val="0"/>
          <w:marBottom w:val="150"/>
          <w:divBdr>
            <w:top w:val="none" w:sz="0" w:space="0" w:color="auto"/>
            <w:left w:val="none" w:sz="0" w:space="0" w:color="auto"/>
            <w:bottom w:val="none" w:sz="0" w:space="0" w:color="auto"/>
            <w:right w:val="none" w:sz="0" w:space="0" w:color="auto"/>
          </w:divBdr>
        </w:div>
        <w:div w:id="669985120">
          <w:marLeft w:val="0"/>
          <w:marRight w:val="0"/>
          <w:marTop w:val="0"/>
          <w:marBottom w:val="0"/>
          <w:divBdr>
            <w:top w:val="none" w:sz="0" w:space="0" w:color="auto"/>
            <w:left w:val="none" w:sz="0" w:space="0" w:color="auto"/>
            <w:bottom w:val="none" w:sz="0" w:space="0" w:color="auto"/>
            <w:right w:val="none" w:sz="0" w:space="0" w:color="auto"/>
          </w:divBdr>
          <w:divsChild>
            <w:div w:id="1570000207">
              <w:marLeft w:val="0"/>
              <w:marRight w:val="0"/>
              <w:marTop w:val="0"/>
              <w:marBottom w:val="0"/>
              <w:divBdr>
                <w:top w:val="none" w:sz="0" w:space="0" w:color="auto"/>
                <w:left w:val="none" w:sz="0" w:space="0" w:color="auto"/>
                <w:bottom w:val="none" w:sz="0" w:space="0" w:color="auto"/>
                <w:right w:val="none" w:sz="0" w:space="0" w:color="auto"/>
              </w:divBdr>
            </w:div>
            <w:div w:id="2141532690">
              <w:marLeft w:val="0"/>
              <w:marRight w:val="0"/>
              <w:marTop w:val="0"/>
              <w:marBottom w:val="150"/>
              <w:divBdr>
                <w:top w:val="none" w:sz="0" w:space="0" w:color="auto"/>
                <w:left w:val="none" w:sz="0" w:space="0" w:color="auto"/>
                <w:bottom w:val="none" w:sz="0" w:space="0" w:color="auto"/>
                <w:right w:val="none" w:sz="0" w:space="0" w:color="auto"/>
              </w:divBdr>
            </w:div>
            <w:div w:id="20230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866">
      <w:bodyDiv w:val="1"/>
      <w:marLeft w:val="0"/>
      <w:marRight w:val="0"/>
      <w:marTop w:val="0"/>
      <w:marBottom w:val="0"/>
      <w:divBdr>
        <w:top w:val="none" w:sz="0" w:space="0" w:color="auto"/>
        <w:left w:val="none" w:sz="0" w:space="0" w:color="auto"/>
        <w:bottom w:val="none" w:sz="0" w:space="0" w:color="auto"/>
        <w:right w:val="none" w:sz="0" w:space="0" w:color="auto"/>
      </w:divBdr>
      <w:divsChild>
        <w:div w:id="2137915515">
          <w:marLeft w:val="0"/>
          <w:marRight w:val="263"/>
          <w:marTop w:val="0"/>
          <w:marBottom w:val="150"/>
          <w:divBdr>
            <w:top w:val="none" w:sz="0" w:space="0" w:color="auto"/>
            <w:left w:val="none" w:sz="0" w:space="0" w:color="auto"/>
            <w:bottom w:val="none" w:sz="0" w:space="0" w:color="auto"/>
            <w:right w:val="none" w:sz="0" w:space="0" w:color="auto"/>
          </w:divBdr>
        </w:div>
        <w:div w:id="2116245092">
          <w:marLeft w:val="0"/>
          <w:marRight w:val="0"/>
          <w:marTop w:val="0"/>
          <w:marBottom w:val="0"/>
          <w:divBdr>
            <w:top w:val="none" w:sz="0" w:space="0" w:color="auto"/>
            <w:left w:val="none" w:sz="0" w:space="0" w:color="auto"/>
            <w:bottom w:val="none" w:sz="0" w:space="0" w:color="auto"/>
            <w:right w:val="none" w:sz="0" w:space="0" w:color="auto"/>
          </w:divBdr>
          <w:divsChild>
            <w:div w:id="1744333736">
              <w:marLeft w:val="0"/>
              <w:marRight w:val="0"/>
              <w:marTop w:val="0"/>
              <w:marBottom w:val="0"/>
              <w:divBdr>
                <w:top w:val="none" w:sz="0" w:space="0" w:color="auto"/>
                <w:left w:val="none" w:sz="0" w:space="0" w:color="auto"/>
                <w:bottom w:val="none" w:sz="0" w:space="0" w:color="auto"/>
                <w:right w:val="none" w:sz="0" w:space="0" w:color="auto"/>
              </w:divBdr>
            </w:div>
            <w:div w:id="45106837">
              <w:marLeft w:val="0"/>
              <w:marRight w:val="0"/>
              <w:marTop w:val="0"/>
              <w:marBottom w:val="150"/>
              <w:divBdr>
                <w:top w:val="none" w:sz="0" w:space="0" w:color="auto"/>
                <w:left w:val="none" w:sz="0" w:space="0" w:color="auto"/>
                <w:bottom w:val="none" w:sz="0" w:space="0" w:color="auto"/>
                <w:right w:val="none" w:sz="0" w:space="0" w:color="auto"/>
              </w:divBdr>
              <w:divsChild>
                <w:div w:id="616369950">
                  <w:marLeft w:val="0"/>
                  <w:marRight w:val="0"/>
                  <w:marTop w:val="0"/>
                  <w:marBottom w:val="0"/>
                  <w:divBdr>
                    <w:top w:val="none" w:sz="0" w:space="0" w:color="auto"/>
                    <w:left w:val="none" w:sz="0" w:space="0" w:color="auto"/>
                    <w:bottom w:val="none" w:sz="0" w:space="0" w:color="auto"/>
                    <w:right w:val="none" w:sz="0" w:space="0" w:color="auto"/>
                  </w:divBdr>
                </w:div>
              </w:divsChild>
            </w:div>
            <w:div w:id="1329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674">
      <w:bodyDiv w:val="1"/>
      <w:marLeft w:val="0"/>
      <w:marRight w:val="0"/>
      <w:marTop w:val="0"/>
      <w:marBottom w:val="0"/>
      <w:divBdr>
        <w:top w:val="none" w:sz="0" w:space="0" w:color="auto"/>
        <w:left w:val="none" w:sz="0" w:space="0" w:color="auto"/>
        <w:bottom w:val="none" w:sz="0" w:space="0" w:color="auto"/>
        <w:right w:val="none" w:sz="0" w:space="0" w:color="auto"/>
      </w:divBdr>
      <w:divsChild>
        <w:div w:id="1946771192">
          <w:marLeft w:val="0"/>
          <w:marRight w:val="263"/>
          <w:marTop w:val="0"/>
          <w:marBottom w:val="150"/>
          <w:divBdr>
            <w:top w:val="none" w:sz="0" w:space="0" w:color="auto"/>
            <w:left w:val="none" w:sz="0" w:space="0" w:color="auto"/>
            <w:bottom w:val="none" w:sz="0" w:space="0" w:color="auto"/>
            <w:right w:val="none" w:sz="0" w:space="0" w:color="auto"/>
          </w:divBdr>
        </w:div>
        <w:div w:id="1431655489">
          <w:marLeft w:val="0"/>
          <w:marRight w:val="0"/>
          <w:marTop w:val="0"/>
          <w:marBottom w:val="0"/>
          <w:divBdr>
            <w:top w:val="none" w:sz="0" w:space="0" w:color="auto"/>
            <w:left w:val="none" w:sz="0" w:space="0" w:color="auto"/>
            <w:bottom w:val="none" w:sz="0" w:space="0" w:color="auto"/>
            <w:right w:val="none" w:sz="0" w:space="0" w:color="auto"/>
          </w:divBdr>
          <w:divsChild>
            <w:div w:id="1778061222">
              <w:marLeft w:val="0"/>
              <w:marRight w:val="0"/>
              <w:marTop w:val="0"/>
              <w:marBottom w:val="0"/>
              <w:divBdr>
                <w:top w:val="none" w:sz="0" w:space="0" w:color="auto"/>
                <w:left w:val="none" w:sz="0" w:space="0" w:color="auto"/>
                <w:bottom w:val="none" w:sz="0" w:space="0" w:color="auto"/>
                <w:right w:val="none" w:sz="0" w:space="0" w:color="auto"/>
              </w:divBdr>
            </w:div>
            <w:div w:id="1330987543">
              <w:marLeft w:val="0"/>
              <w:marRight w:val="0"/>
              <w:marTop w:val="0"/>
              <w:marBottom w:val="150"/>
              <w:divBdr>
                <w:top w:val="none" w:sz="0" w:space="0" w:color="auto"/>
                <w:left w:val="none" w:sz="0" w:space="0" w:color="auto"/>
                <w:bottom w:val="none" w:sz="0" w:space="0" w:color="auto"/>
                <w:right w:val="none" w:sz="0" w:space="0" w:color="auto"/>
              </w:divBdr>
            </w:div>
            <w:div w:id="2761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7218">
      <w:bodyDiv w:val="1"/>
      <w:marLeft w:val="0"/>
      <w:marRight w:val="0"/>
      <w:marTop w:val="0"/>
      <w:marBottom w:val="0"/>
      <w:divBdr>
        <w:top w:val="none" w:sz="0" w:space="0" w:color="auto"/>
        <w:left w:val="none" w:sz="0" w:space="0" w:color="auto"/>
        <w:bottom w:val="none" w:sz="0" w:space="0" w:color="auto"/>
        <w:right w:val="none" w:sz="0" w:space="0" w:color="auto"/>
      </w:divBdr>
      <w:divsChild>
        <w:div w:id="1140076339">
          <w:marLeft w:val="0"/>
          <w:marRight w:val="269"/>
          <w:marTop w:val="0"/>
          <w:marBottom w:val="150"/>
          <w:divBdr>
            <w:top w:val="none" w:sz="0" w:space="0" w:color="auto"/>
            <w:left w:val="none" w:sz="0" w:space="0" w:color="auto"/>
            <w:bottom w:val="none" w:sz="0" w:space="0" w:color="auto"/>
            <w:right w:val="none" w:sz="0" w:space="0" w:color="auto"/>
          </w:divBdr>
        </w:div>
        <w:div w:id="1173690479">
          <w:marLeft w:val="0"/>
          <w:marRight w:val="0"/>
          <w:marTop w:val="0"/>
          <w:marBottom w:val="0"/>
          <w:divBdr>
            <w:top w:val="none" w:sz="0" w:space="0" w:color="auto"/>
            <w:left w:val="none" w:sz="0" w:space="0" w:color="auto"/>
            <w:bottom w:val="none" w:sz="0" w:space="0" w:color="auto"/>
            <w:right w:val="none" w:sz="0" w:space="0" w:color="auto"/>
          </w:divBdr>
          <w:divsChild>
            <w:div w:id="1226065812">
              <w:marLeft w:val="0"/>
              <w:marRight w:val="0"/>
              <w:marTop w:val="0"/>
              <w:marBottom w:val="0"/>
              <w:divBdr>
                <w:top w:val="none" w:sz="0" w:space="0" w:color="auto"/>
                <w:left w:val="none" w:sz="0" w:space="0" w:color="auto"/>
                <w:bottom w:val="none" w:sz="0" w:space="0" w:color="auto"/>
                <w:right w:val="none" w:sz="0" w:space="0" w:color="auto"/>
              </w:divBdr>
            </w:div>
            <w:div w:id="362750207">
              <w:marLeft w:val="0"/>
              <w:marRight w:val="0"/>
              <w:marTop w:val="0"/>
              <w:marBottom w:val="150"/>
              <w:divBdr>
                <w:top w:val="none" w:sz="0" w:space="0" w:color="auto"/>
                <w:left w:val="none" w:sz="0" w:space="0" w:color="auto"/>
                <w:bottom w:val="none" w:sz="0" w:space="0" w:color="auto"/>
                <w:right w:val="none" w:sz="0" w:space="0" w:color="auto"/>
              </w:divBdr>
            </w:div>
            <w:div w:id="1781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3592">
      <w:bodyDiv w:val="1"/>
      <w:marLeft w:val="0"/>
      <w:marRight w:val="0"/>
      <w:marTop w:val="0"/>
      <w:marBottom w:val="0"/>
      <w:divBdr>
        <w:top w:val="none" w:sz="0" w:space="0" w:color="auto"/>
        <w:left w:val="none" w:sz="0" w:space="0" w:color="auto"/>
        <w:bottom w:val="none" w:sz="0" w:space="0" w:color="auto"/>
        <w:right w:val="none" w:sz="0" w:space="0" w:color="auto"/>
      </w:divBdr>
      <w:divsChild>
        <w:div w:id="35395185">
          <w:marLeft w:val="0"/>
          <w:marRight w:val="263"/>
          <w:marTop w:val="0"/>
          <w:marBottom w:val="150"/>
          <w:divBdr>
            <w:top w:val="none" w:sz="0" w:space="0" w:color="auto"/>
            <w:left w:val="none" w:sz="0" w:space="0" w:color="auto"/>
            <w:bottom w:val="none" w:sz="0" w:space="0" w:color="auto"/>
            <w:right w:val="none" w:sz="0" w:space="0" w:color="auto"/>
          </w:divBdr>
        </w:div>
        <w:div w:id="1867715234">
          <w:marLeft w:val="0"/>
          <w:marRight w:val="0"/>
          <w:marTop w:val="0"/>
          <w:marBottom w:val="0"/>
          <w:divBdr>
            <w:top w:val="none" w:sz="0" w:space="0" w:color="auto"/>
            <w:left w:val="none" w:sz="0" w:space="0" w:color="auto"/>
            <w:bottom w:val="none" w:sz="0" w:space="0" w:color="auto"/>
            <w:right w:val="none" w:sz="0" w:space="0" w:color="auto"/>
          </w:divBdr>
          <w:divsChild>
            <w:div w:id="150753037">
              <w:marLeft w:val="0"/>
              <w:marRight w:val="0"/>
              <w:marTop w:val="0"/>
              <w:marBottom w:val="0"/>
              <w:divBdr>
                <w:top w:val="none" w:sz="0" w:space="0" w:color="auto"/>
                <w:left w:val="none" w:sz="0" w:space="0" w:color="auto"/>
                <w:bottom w:val="none" w:sz="0" w:space="0" w:color="auto"/>
                <w:right w:val="none" w:sz="0" w:space="0" w:color="auto"/>
              </w:divBdr>
            </w:div>
            <w:div w:id="1406802765">
              <w:marLeft w:val="0"/>
              <w:marRight w:val="0"/>
              <w:marTop w:val="0"/>
              <w:marBottom w:val="150"/>
              <w:divBdr>
                <w:top w:val="none" w:sz="0" w:space="0" w:color="auto"/>
                <w:left w:val="none" w:sz="0" w:space="0" w:color="auto"/>
                <w:bottom w:val="none" w:sz="0" w:space="0" w:color="auto"/>
                <w:right w:val="none" w:sz="0" w:space="0" w:color="auto"/>
              </w:divBdr>
            </w:div>
            <w:div w:id="18851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4418">
      <w:bodyDiv w:val="1"/>
      <w:marLeft w:val="0"/>
      <w:marRight w:val="0"/>
      <w:marTop w:val="0"/>
      <w:marBottom w:val="0"/>
      <w:divBdr>
        <w:top w:val="none" w:sz="0" w:space="0" w:color="auto"/>
        <w:left w:val="none" w:sz="0" w:space="0" w:color="auto"/>
        <w:bottom w:val="none" w:sz="0" w:space="0" w:color="auto"/>
        <w:right w:val="none" w:sz="0" w:space="0" w:color="auto"/>
      </w:divBdr>
      <w:divsChild>
        <w:div w:id="1546480699">
          <w:marLeft w:val="0"/>
          <w:marRight w:val="263"/>
          <w:marTop w:val="0"/>
          <w:marBottom w:val="150"/>
          <w:divBdr>
            <w:top w:val="none" w:sz="0" w:space="0" w:color="auto"/>
            <w:left w:val="none" w:sz="0" w:space="0" w:color="auto"/>
            <w:bottom w:val="none" w:sz="0" w:space="0" w:color="auto"/>
            <w:right w:val="none" w:sz="0" w:space="0" w:color="auto"/>
          </w:divBdr>
        </w:div>
        <w:div w:id="657075863">
          <w:marLeft w:val="0"/>
          <w:marRight w:val="0"/>
          <w:marTop w:val="0"/>
          <w:marBottom w:val="0"/>
          <w:divBdr>
            <w:top w:val="none" w:sz="0" w:space="0" w:color="auto"/>
            <w:left w:val="none" w:sz="0" w:space="0" w:color="auto"/>
            <w:bottom w:val="none" w:sz="0" w:space="0" w:color="auto"/>
            <w:right w:val="none" w:sz="0" w:space="0" w:color="auto"/>
          </w:divBdr>
          <w:divsChild>
            <w:div w:id="734166049">
              <w:marLeft w:val="0"/>
              <w:marRight w:val="0"/>
              <w:marTop w:val="0"/>
              <w:marBottom w:val="0"/>
              <w:divBdr>
                <w:top w:val="none" w:sz="0" w:space="0" w:color="auto"/>
                <w:left w:val="none" w:sz="0" w:space="0" w:color="auto"/>
                <w:bottom w:val="none" w:sz="0" w:space="0" w:color="auto"/>
                <w:right w:val="none" w:sz="0" w:space="0" w:color="auto"/>
              </w:divBdr>
            </w:div>
            <w:div w:id="1041829581">
              <w:marLeft w:val="0"/>
              <w:marRight w:val="0"/>
              <w:marTop w:val="0"/>
              <w:marBottom w:val="150"/>
              <w:divBdr>
                <w:top w:val="none" w:sz="0" w:space="0" w:color="auto"/>
                <w:left w:val="none" w:sz="0" w:space="0" w:color="auto"/>
                <w:bottom w:val="none" w:sz="0" w:space="0" w:color="auto"/>
                <w:right w:val="none" w:sz="0" w:space="0" w:color="auto"/>
              </w:divBdr>
            </w:div>
            <w:div w:id="16870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2302">
      <w:bodyDiv w:val="1"/>
      <w:marLeft w:val="0"/>
      <w:marRight w:val="0"/>
      <w:marTop w:val="0"/>
      <w:marBottom w:val="0"/>
      <w:divBdr>
        <w:top w:val="none" w:sz="0" w:space="0" w:color="auto"/>
        <w:left w:val="none" w:sz="0" w:space="0" w:color="auto"/>
        <w:bottom w:val="none" w:sz="0" w:space="0" w:color="auto"/>
        <w:right w:val="none" w:sz="0" w:space="0" w:color="auto"/>
      </w:divBdr>
      <w:divsChild>
        <w:div w:id="1181428398">
          <w:marLeft w:val="0"/>
          <w:marRight w:val="358"/>
          <w:marTop w:val="0"/>
          <w:marBottom w:val="150"/>
          <w:divBdr>
            <w:top w:val="none" w:sz="0" w:space="0" w:color="auto"/>
            <w:left w:val="none" w:sz="0" w:space="0" w:color="auto"/>
            <w:bottom w:val="none" w:sz="0" w:space="0" w:color="auto"/>
            <w:right w:val="none" w:sz="0" w:space="0" w:color="auto"/>
          </w:divBdr>
        </w:div>
        <w:div w:id="454369659">
          <w:marLeft w:val="0"/>
          <w:marRight w:val="0"/>
          <w:marTop w:val="0"/>
          <w:marBottom w:val="0"/>
          <w:divBdr>
            <w:top w:val="none" w:sz="0" w:space="0" w:color="auto"/>
            <w:left w:val="none" w:sz="0" w:space="0" w:color="auto"/>
            <w:bottom w:val="none" w:sz="0" w:space="0" w:color="auto"/>
            <w:right w:val="none" w:sz="0" w:space="0" w:color="auto"/>
          </w:divBdr>
          <w:divsChild>
            <w:div w:id="1478298585">
              <w:marLeft w:val="0"/>
              <w:marRight w:val="0"/>
              <w:marTop w:val="0"/>
              <w:marBottom w:val="0"/>
              <w:divBdr>
                <w:top w:val="none" w:sz="0" w:space="0" w:color="auto"/>
                <w:left w:val="none" w:sz="0" w:space="0" w:color="auto"/>
                <w:bottom w:val="none" w:sz="0" w:space="0" w:color="auto"/>
                <w:right w:val="none" w:sz="0" w:space="0" w:color="auto"/>
              </w:divBdr>
            </w:div>
            <w:div w:id="125204546">
              <w:marLeft w:val="0"/>
              <w:marRight w:val="0"/>
              <w:marTop w:val="0"/>
              <w:marBottom w:val="150"/>
              <w:divBdr>
                <w:top w:val="none" w:sz="0" w:space="0" w:color="auto"/>
                <w:left w:val="none" w:sz="0" w:space="0" w:color="auto"/>
                <w:bottom w:val="none" w:sz="0" w:space="0" w:color="auto"/>
                <w:right w:val="none" w:sz="0" w:space="0" w:color="auto"/>
              </w:divBdr>
            </w:div>
            <w:div w:id="364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8943">
      <w:bodyDiv w:val="1"/>
      <w:marLeft w:val="0"/>
      <w:marRight w:val="0"/>
      <w:marTop w:val="0"/>
      <w:marBottom w:val="0"/>
      <w:divBdr>
        <w:top w:val="none" w:sz="0" w:space="0" w:color="auto"/>
        <w:left w:val="none" w:sz="0" w:space="0" w:color="auto"/>
        <w:bottom w:val="none" w:sz="0" w:space="0" w:color="auto"/>
        <w:right w:val="none" w:sz="0" w:space="0" w:color="auto"/>
      </w:divBdr>
      <w:divsChild>
        <w:div w:id="1287657146">
          <w:marLeft w:val="0"/>
          <w:marRight w:val="263"/>
          <w:marTop w:val="0"/>
          <w:marBottom w:val="150"/>
          <w:divBdr>
            <w:top w:val="none" w:sz="0" w:space="0" w:color="auto"/>
            <w:left w:val="none" w:sz="0" w:space="0" w:color="auto"/>
            <w:bottom w:val="none" w:sz="0" w:space="0" w:color="auto"/>
            <w:right w:val="none" w:sz="0" w:space="0" w:color="auto"/>
          </w:divBdr>
        </w:div>
        <w:div w:id="1357583498">
          <w:marLeft w:val="0"/>
          <w:marRight w:val="0"/>
          <w:marTop w:val="0"/>
          <w:marBottom w:val="0"/>
          <w:divBdr>
            <w:top w:val="none" w:sz="0" w:space="0" w:color="auto"/>
            <w:left w:val="none" w:sz="0" w:space="0" w:color="auto"/>
            <w:bottom w:val="none" w:sz="0" w:space="0" w:color="auto"/>
            <w:right w:val="none" w:sz="0" w:space="0" w:color="auto"/>
          </w:divBdr>
          <w:divsChild>
            <w:div w:id="1971663736">
              <w:marLeft w:val="0"/>
              <w:marRight w:val="0"/>
              <w:marTop w:val="0"/>
              <w:marBottom w:val="0"/>
              <w:divBdr>
                <w:top w:val="none" w:sz="0" w:space="0" w:color="auto"/>
                <w:left w:val="none" w:sz="0" w:space="0" w:color="auto"/>
                <w:bottom w:val="none" w:sz="0" w:space="0" w:color="auto"/>
                <w:right w:val="none" w:sz="0" w:space="0" w:color="auto"/>
              </w:divBdr>
            </w:div>
            <w:div w:id="389351778">
              <w:marLeft w:val="0"/>
              <w:marRight w:val="0"/>
              <w:marTop w:val="0"/>
              <w:marBottom w:val="150"/>
              <w:divBdr>
                <w:top w:val="none" w:sz="0" w:space="0" w:color="auto"/>
                <w:left w:val="none" w:sz="0" w:space="0" w:color="auto"/>
                <w:bottom w:val="none" w:sz="0" w:space="0" w:color="auto"/>
                <w:right w:val="none" w:sz="0" w:space="0" w:color="auto"/>
              </w:divBdr>
              <w:divsChild>
                <w:div w:id="226384129">
                  <w:marLeft w:val="0"/>
                  <w:marRight w:val="0"/>
                  <w:marTop w:val="0"/>
                  <w:marBottom w:val="0"/>
                  <w:divBdr>
                    <w:top w:val="none" w:sz="0" w:space="0" w:color="auto"/>
                    <w:left w:val="none" w:sz="0" w:space="0" w:color="auto"/>
                    <w:bottom w:val="none" w:sz="0" w:space="0" w:color="auto"/>
                    <w:right w:val="none" w:sz="0" w:space="0" w:color="auto"/>
                  </w:divBdr>
                </w:div>
              </w:divsChild>
            </w:div>
            <w:div w:id="20577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564">
      <w:bodyDiv w:val="1"/>
      <w:marLeft w:val="0"/>
      <w:marRight w:val="0"/>
      <w:marTop w:val="0"/>
      <w:marBottom w:val="0"/>
      <w:divBdr>
        <w:top w:val="none" w:sz="0" w:space="0" w:color="auto"/>
        <w:left w:val="none" w:sz="0" w:space="0" w:color="auto"/>
        <w:bottom w:val="none" w:sz="0" w:space="0" w:color="auto"/>
        <w:right w:val="none" w:sz="0" w:space="0" w:color="auto"/>
      </w:divBdr>
      <w:divsChild>
        <w:div w:id="1790317255">
          <w:marLeft w:val="0"/>
          <w:marRight w:val="263"/>
          <w:marTop w:val="0"/>
          <w:marBottom w:val="150"/>
          <w:divBdr>
            <w:top w:val="none" w:sz="0" w:space="0" w:color="auto"/>
            <w:left w:val="none" w:sz="0" w:space="0" w:color="auto"/>
            <w:bottom w:val="none" w:sz="0" w:space="0" w:color="auto"/>
            <w:right w:val="none" w:sz="0" w:space="0" w:color="auto"/>
          </w:divBdr>
        </w:div>
        <w:div w:id="928855504">
          <w:marLeft w:val="0"/>
          <w:marRight w:val="0"/>
          <w:marTop w:val="0"/>
          <w:marBottom w:val="0"/>
          <w:divBdr>
            <w:top w:val="none" w:sz="0" w:space="0" w:color="auto"/>
            <w:left w:val="none" w:sz="0" w:space="0" w:color="auto"/>
            <w:bottom w:val="none" w:sz="0" w:space="0" w:color="auto"/>
            <w:right w:val="none" w:sz="0" w:space="0" w:color="auto"/>
          </w:divBdr>
          <w:divsChild>
            <w:div w:id="1765495702">
              <w:marLeft w:val="0"/>
              <w:marRight w:val="0"/>
              <w:marTop w:val="0"/>
              <w:marBottom w:val="0"/>
              <w:divBdr>
                <w:top w:val="none" w:sz="0" w:space="0" w:color="auto"/>
                <w:left w:val="none" w:sz="0" w:space="0" w:color="auto"/>
                <w:bottom w:val="none" w:sz="0" w:space="0" w:color="auto"/>
                <w:right w:val="none" w:sz="0" w:space="0" w:color="auto"/>
              </w:divBdr>
            </w:div>
            <w:div w:id="975792407">
              <w:marLeft w:val="0"/>
              <w:marRight w:val="0"/>
              <w:marTop w:val="0"/>
              <w:marBottom w:val="150"/>
              <w:divBdr>
                <w:top w:val="none" w:sz="0" w:space="0" w:color="auto"/>
                <w:left w:val="none" w:sz="0" w:space="0" w:color="auto"/>
                <w:bottom w:val="none" w:sz="0" w:space="0" w:color="auto"/>
                <w:right w:val="none" w:sz="0" w:space="0" w:color="auto"/>
              </w:divBdr>
              <w:divsChild>
                <w:div w:id="1211922285">
                  <w:marLeft w:val="0"/>
                  <w:marRight w:val="0"/>
                  <w:marTop w:val="0"/>
                  <w:marBottom w:val="0"/>
                  <w:divBdr>
                    <w:top w:val="none" w:sz="0" w:space="0" w:color="auto"/>
                    <w:left w:val="none" w:sz="0" w:space="0" w:color="auto"/>
                    <w:bottom w:val="none" w:sz="0" w:space="0" w:color="auto"/>
                    <w:right w:val="none" w:sz="0" w:space="0" w:color="auto"/>
                  </w:divBdr>
                </w:div>
              </w:divsChild>
            </w:div>
            <w:div w:id="10862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sChild>
        <w:div w:id="1688215787">
          <w:marLeft w:val="0"/>
          <w:marRight w:val="263"/>
          <w:marTop w:val="0"/>
          <w:marBottom w:val="150"/>
          <w:divBdr>
            <w:top w:val="none" w:sz="0" w:space="0" w:color="auto"/>
            <w:left w:val="none" w:sz="0" w:space="0" w:color="auto"/>
            <w:bottom w:val="none" w:sz="0" w:space="0" w:color="auto"/>
            <w:right w:val="none" w:sz="0" w:space="0" w:color="auto"/>
          </w:divBdr>
        </w:div>
        <w:div w:id="1629434663">
          <w:marLeft w:val="0"/>
          <w:marRight w:val="0"/>
          <w:marTop w:val="0"/>
          <w:marBottom w:val="0"/>
          <w:divBdr>
            <w:top w:val="none" w:sz="0" w:space="0" w:color="auto"/>
            <w:left w:val="none" w:sz="0" w:space="0" w:color="auto"/>
            <w:bottom w:val="none" w:sz="0" w:space="0" w:color="auto"/>
            <w:right w:val="none" w:sz="0" w:space="0" w:color="auto"/>
          </w:divBdr>
          <w:divsChild>
            <w:div w:id="1683126493">
              <w:marLeft w:val="0"/>
              <w:marRight w:val="0"/>
              <w:marTop w:val="0"/>
              <w:marBottom w:val="0"/>
              <w:divBdr>
                <w:top w:val="none" w:sz="0" w:space="0" w:color="auto"/>
                <w:left w:val="none" w:sz="0" w:space="0" w:color="auto"/>
                <w:bottom w:val="none" w:sz="0" w:space="0" w:color="auto"/>
                <w:right w:val="none" w:sz="0" w:space="0" w:color="auto"/>
              </w:divBdr>
            </w:div>
            <w:div w:id="1413090142">
              <w:marLeft w:val="0"/>
              <w:marRight w:val="0"/>
              <w:marTop w:val="0"/>
              <w:marBottom w:val="150"/>
              <w:divBdr>
                <w:top w:val="none" w:sz="0" w:space="0" w:color="auto"/>
                <w:left w:val="none" w:sz="0" w:space="0" w:color="auto"/>
                <w:bottom w:val="none" w:sz="0" w:space="0" w:color="auto"/>
                <w:right w:val="none" w:sz="0" w:space="0" w:color="auto"/>
              </w:divBdr>
            </w:div>
            <w:div w:id="783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3347">
      <w:bodyDiv w:val="1"/>
      <w:marLeft w:val="0"/>
      <w:marRight w:val="0"/>
      <w:marTop w:val="0"/>
      <w:marBottom w:val="0"/>
      <w:divBdr>
        <w:top w:val="none" w:sz="0" w:space="0" w:color="auto"/>
        <w:left w:val="none" w:sz="0" w:space="0" w:color="auto"/>
        <w:bottom w:val="none" w:sz="0" w:space="0" w:color="auto"/>
        <w:right w:val="none" w:sz="0" w:space="0" w:color="auto"/>
      </w:divBdr>
      <w:divsChild>
        <w:div w:id="1936789537">
          <w:marLeft w:val="0"/>
          <w:marRight w:val="263"/>
          <w:marTop w:val="0"/>
          <w:marBottom w:val="150"/>
          <w:divBdr>
            <w:top w:val="none" w:sz="0" w:space="0" w:color="auto"/>
            <w:left w:val="none" w:sz="0" w:space="0" w:color="auto"/>
            <w:bottom w:val="none" w:sz="0" w:space="0" w:color="auto"/>
            <w:right w:val="none" w:sz="0" w:space="0" w:color="auto"/>
          </w:divBdr>
        </w:div>
        <w:div w:id="434710030">
          <w:marLeft w:val="0"/>
          <w:marRight w:val="0"/>
          <w:marTop w:val="0"/>
          <w:marBottom w:val="0"/>
          <w:divBdr>
            <w:top w:val="none" w:sz="0" w:space="0" w:color="auto"/>
            <w:left w:val="none" w:sz="0" w:space="0" w:color="auto"/>
            <w:bottom w:val="none" w:sz="0" w:space="0" w:color="auto"/>
            <w:right w:val="none" w:sz="0" w:space="0" w:color="auto"/>
          </w:divBdr>
          <w:divsChild>
            <w:div w:id="1361010872">
              <w:marLeft w:val="0"/>
              <w:marRight w:val="0"/>
              <w:marTop w:val="0"/>
              <w:marBottom w:val="0"/>
              <w:divBdr>
                <w:top w:val="none" w:sz="0" w:space="0" w:color="auto"/>
                <w:left w:val="none" w:sz="0" w:space="0" w:color="auto"/>
                <w:bottom w:val="none" w:sz="0" w:space="0" w:color="auto"/>
                <w:right w:val="none" w:sz="0" w:space="0" w:color="auto"/>
              </w:divBdr>
            </w:div>
            <w:div w:id="1356811617">
              <w:marLeft w:val="0"/>
              <w:marRight w:val="0"/>
              <w:marTop w:val="0"/>
              <w:marBottom w:val="150"/>
              <w:divBdr>
                <w:top w:val="none" w:sz="0" w:space="0" w:color="auto"/>
                <w:left w:val="none" w:sz="0" w:space="0" w:color="auto"/>
                <w:bottom w:val="none" w:sz="0" w:space="0" w:color="auto"/>
                <w:right w:val="none" w:sz="0" w:space="0" w:color="auto"/>
              </w:divBdr>
              <w:divsChild>
                <w:div w:id="433746514">
                  <w:marLeft w:val="0"/>
                  <w:marRight w:val="0"/>
                  <w:marTop w:val="0"/>
                  <w:marBottom w:val="0"/>
                  <w:divBdr>
                    <w:top w:val="none" w:sz="0" w:space="0" w:color="auto"/>
                    <w:left w:val="none" w:sz="0" w:space="0" w:color="auto"/>
                    <w:bottom w:val="none" w:sz="0" w:space="0" w:color="auto"/>
                    <w:right w:val="none" w:sz="0" w:space="0" w:color="auto"/>
                  </w:divBdr>
                </w:div>
              </w:divsChild>
            </w:div>
            <w:div w:id="560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467">
      <w:bodyDiv w:val="1"/>
      <w:marLeft w:val="0"/>
      <w:marRight w:val="0"/>
      <w:marTop w:val="0"/>
      <w:marBottom w:val="0"/>
      <w:divBdr>
        <w:top w:val="none" w:sz="0" w:space="0" w:color="auto"/>
        <w:left w:val="none" w:sz="0" w:space="0" w:color="auto"/>
        <w:bottom w:val="none" w:sz="0" w:space="0" w:color="auto"/>
        <w:right w:val="none" w:sz="0" w:space="0" w:color="auto"/>
      </w:divBdr>
      <w:divsChild>
        <w:div w:id="246614787">
          <w:marLeft w:val="0"/>
          <w:marRight w:val="263"/>
          <w:marTop w:val="0"/>
          <w:marBottom w:val="150"/>
          <w:divBdr>
            <w:top w:val="none" w:sz="0" w:space="0" w:color="auto"/>
            <w:left w:val="none" w:sz="0" w:space="0" w:color="auto"/>
            <w:bottom w:val="none" w:sz="0" w:space="0" w:color="auto"/>
            <w:right w:val="none" w:sz="0" w:space="0" w:color="auto"/>
          </w:divBdr>
        </w:div>
        <w:div w:id="497498506">
          <w:marLeft w:val="0"/>
          <w:marRight w:val="0"/>
          <w:marTop w:val="0"/>
          <w:marBottom w:val="0"/>
          <w:divBdr>
            <w:top w:val="none" w:sz="0" w:space="0" w:color="auto"/>
            <w:left w:val="none" w:sz="0" w:space="0" w:color="auto"/>
            <w:bottom w:val="none" w:sz="0" w:space="0" w:color="auto"/>
            <w:right w:val="none" w:sz="0" w:space="0" w:color="auto"/>
          </w:divBdr>
          <w:divsChild>
            <w:div w:id="2038004019">
              <w:marLeft w:val="0"/>
              <w:marRight w:val="0"/>
              <w:marTop w:val="0"/>
              <w:marBottom w:val="0"/>
              <w:divBdr>
                <w:top w:val="none" w:sz="0" w:space="0" w:color="auto"/>
                <w:left w:val="none" w:sz="0" w:space="0" w:color="auto"/>
                <w:bottom w:val="none" w:sz="0" w:space="0" w:color="auto"/>
                <w:right w:val="none" w:sz="0" w:space="0" w:color="auto"/>
              </w:divBdr>
            </w:div>
            <w:div w:id="1153183734">
              <w:marLeft w:val="0"/>
              <w:marRight w:val="0"/>
              <w:marTop w:val="0"/>
              <w:marBottom w:val="150"/>
              <w:divBdr>
                <w:top w:val="none" w:sz="0" w:space="0" w:color="auto"/>
                <w:left w:val="none" w:sz="0" w:space="0" w:color="auto"/>
                <w:bottom w:val="none" w:sz="0" w:space="0" w:color="auto"/>
                <w:right w:val="none" w:sz="0" w:space="0" w:color="auto"/>
              </w:divBdr>
            </w:div>
            <w:div w:id="496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doc.ofdt.fr/index.php?lvl=notice_display&amp;id=70868" TargetMode="External"/><Relationship Id="rId21" Type="http://schemas.openxmlformats.org/officeDocument/2006/relationships/hyperlink" Target="https://bdoc.ofdt.fr/index.php?lvl=notice_display&amp;id=78445" TargetMode="External"/><Relationship Id="rId42" Type="http://schemas.openxmlformats.org/officeDocument/2006/relationships/hyperlink" Target="https://bdoc.ofdt.fr/index.php?lvl=author_see&amp;id=58122" TargetMode="External"/><Relationship Id="rId63" Type="http://schemas.openxmlformats.org/officeDocument/2006/relationships/hyperlink" Target="https://bdoc.ofdt.fr/index.php?lvl=author_see&amp;id=71584" TargetMode="External"/><Relationship Id="rId84" Type="http://schemas.openxmlformats.org/officeDocument/2006/relationships/hyperlink" Target="https://bdoc.ofdt.fr/index.php?lvl=notice_display&amp;id=75047" TargetMode="External"/><Relationship Id="rId138" Type="http://schemas.openxmlformats.org/officeDocument/2006/relationships/hyperlink" Target="https://bdoc.ofdt.fr/index.php?lvl=notice_display&amp;id=65871" TargetMode="External"/><Relationship Id="rId159" Type="http://schemas.openxmlformats.org/officeDocument/2006/relationships/image" Target="media/image27.png"/><Relationship Id="rId170" Type="http://schemas.openxmlformats.org/officeDocument/2006/relationships/hyperlink" Target="https://bdoc.ofdt.fr/index.php?lvl=notice_display&amp;id=74404" TargetMode="External"/><Relationship Id="rId191" Type="http://schemas.openxmlformats.org/officeDocument/2006/relationships/image" Target="media/image30.png"/><Relationship Id="rId205" Type="http://schemas.openxmlformats.org/officeDocument/2006/relationships/hyperlink" Target="https://bdoc.ofdt.fr/index.php?lvl=author_see&amp;id=7752" TargetMode="External"/><Relationship Id="rId226" Type="http://schemas.openxmlformats.org/officeDocument/2006/relationships/hyperlink" Target="https://bdoc.ofdt.fr/index.php?lvl=notice_display&amp;id=74820" TargetMode="External"/><Relationship Id="rId247" Type="http://schemas.openxmlformats.org/officeDocument/2006/relationships/hyperlink" Target="https://bdoc.ofdt.fr/index.php?lvl=publisher_see&amp;id=186" TargetMode="External"/><Relationship Id="rId107" Type="http://schemas.openxmlformats.org/officeDocument/2006/relationships/image" Target="media/image17.png"/><Relationship Id="rId11" Type="http://schemas.openxmlformats.org/officeDocument/2006/relationships/hyperlink" Target="https://bdoc.ofdt.fr/index.php?lvl=publisher_see&amp;id=1605" TargetMode="External"/><Relationship Id="rId32" Type="http://schemas.openxmlformats.org/officeDocument/2006/relationships/hyperlink" Target="https://bdoc.ofdt.fr/index.php?lvl=author_see&amp;id=14542" TargetMode="External"/><Relationship Id="rId53" Type="http://schemas.openxmlformats.org/officeDocument/2006/relationships/hyperlink" Target="https://bdoc.ofdt.fr/index.php?lvl=author_see&amp;id=8604" TargetMode="External"/><Relationship Id="rId74" Type="http://schemas.openxmlformats.org/officeDocument/2006/relationships/image" Target="media/image11.png"/><Relationship Id="rId128" Type="http://schemas.openxmlformats.org/officeDocument/2006/relationships/hyperlink" Target="https://bdoc.ofdt.fr/index.php?lvl=publisher_see&amp;id=2099" TargetMode="External"/><Relationship Id="rId149" Type="http://schemas.openxmlformats.org/officeDocument/2006/relationships/hyperlink" Target="https://bdoc.ofdt.fr/index.php?lvl=bulletin_display&amp;id=6880" TargetMode="External"/><Relationship Id="rId5" Type="http://schemas.openxmlformats.org/officeDocument/2006/relationships/hyperlink" Target="https://bdoc.ofdt.fr/index.php?lvl=notice_display&amp;id=73190" TargetMode="External"/><Relationship Id="rId95" Type="http://schemas.openxmlformats.org/officeDocument/2006/relationships/hyperlink" Target="https://bdoc.ofdt.fr/index.php?lvl=author_see&amp;id=2947" TargetMode="External"/><Relationship Id="rId160" Type="http://schemas.openxmlformats.org/officeDocument/2006/relationships/hyperlink" Target="https://bdoc.ofdt.fr/index.php?lvl=notice_display&amp;id=77904" TargetMode="External"/><Relationship Id="rId181" Type="http://schemas.openxmlformats.org/officeDocument/2006/relationships/hyperlink" Target="https://bdoc.ofdt.fr/index.php?lvl=author_see&amp;id=12262" TargetMode="External"/><Relationship Id="rId216" Type="http://schemas.openxmlformats.org/officeDocument/2006/relationships/hyperlink" Target="https://bdoc.ofdt.fr/index.php?lvl=author_see&amp;id=10037" TargetMode="External"/><Relationship Id="rId237" Type="http://schemas.openxmlformats.org/officeDocument/2006/relationships/hyperlink" Target="https://bdoc.ofdt.fr/index.php?lvl=coll_see&amp;id=711" TargetMode="External"/><Relationship Id="rId22" Type="http://schemas.openxmlformats.org/officeDocument/2006/relationships/hyperlink" Target="https://bdoc.ofdt.fr/index.php?lvl=author_see&amp;id=59201" TargetMode="External"/><Relationship Id="rId43" Type="http://schemas.openxmlformats.org/officeDocument/2006/relationships/hyperlink" Target="https://bdoc.ofdt.fr/index.php?lvl=author_see&amp;id=32581" TargetMode="External"/><Relationship Id="rId64" Type="http://schemas.openxmlformats.org/officeDocument/2006/relationships/hyperlink" Target="https://bdoc.ofdt.fr/index.php?lvl=author_see&amp;id=71585" TargetMode="External"/><Relationship Id="rId118" Type="http://schemas.openxmlformats.org/officeDocument/2006/relationships/hyperlink" Target="https://bdoc.ofdt.fr/index.php?lvl=author_see&amp;id=7242" TargetMode="External"/><Relationship Id="rId139" Type="http://schemas.openxmlformats.org/officeDocument/2006/relationships/hyperlink" Target="https://bdoc.ofdt.fr/index.php?lvl=author_see&amp;id=22" TargetMode="External"/><Relationship Id="rId85" Type="http://schemas.openxmlformats.org/officeDocument/2006/relationships/hyperlink" Target="https://bdoc.ofdt.fr/index.php?lvl=author_see&amp;id=67169" TargetMode="External"/><Relationship Id="rId150" Type="http://schemas.openxmlformats.org/officeDocument/2006/relationships/image" Target="media/image25.png"/><Relationship Id="rId171" Type="http://schemas.openxmlformats.org/officeDocument/2006/relationships/hyperlink" Target="https://bdoc.ofdt.fr/index.php?lvl=author_see&amp;id=569" TargetMode="External"/><Relationship Id="rId192" Type="http://schemas.openxmlformats.org/officeDocument/2006/relationships/hyperlink" Target="https://bdoc.ofdt.fr/index.php?lvl=notice_display&amp;id=75082" TargetMode="External"/><Relationship Id="rId206" Type="http://schemas.openxmlformats.org/officeDocument/2006/relationships/hyperlink" Target="https://bdoc.ofdt.fr/index.php?lvl=author_see&amp;id=10008" TargetMode="External"/><Relationship Id="rId227" Type="http://schemas.openxmlformats.org/officeDocument/2006/relationships/hyperlink" Target="https://bdoc.ofdt.fr/index.php?lvl=author_see&amp;id=1026" TargetMode="External"/><Relationship Id="rId248" Type="http://schemas.openxmlformats.org/officeDocument/2006/relationships/hyperlink" Target="https://bdoc.ofdt.fr/index.php?lvl=coll_see&amp;id=1029" TargetMode="External"/><Relationship Id="rId12" Type="http://schemas.openxmlformats.org/officeDocument/2006/relationships/hyperlink" Target="https://bdoc.ofdt.fr/index.php?lvl=notice_display&amp;id=73193" TargetMode="External"/><Relationship Id="rId33" Type="http://schemas.openxmlformats.org/officeDocument/2006/relationships/hyperlink" Target="https://bdoc.ofdt.fr/index.php?lvl=author_see&amp;id=32581" TargetMode="External"/><Relationship Id="rId108" Type="http://schemas.openxmlformats.org/officeDocument/2006/relationships/hyperlink" Target="https://bdoc.ofdt.fr/index.php?lvl=notice_display&amp;id=51457" TargetMode="External"/><Relationship Id="rId129" Type="http://schemas.openxmlformats.org/officeDocument/2006/relationships/image" Target="media/image21.png"/><Relationship Id="rId54" Type="http://schemas.openxmlformats.org/officeDocument/2006/relationships/hyperlink" Target="https://bdoc.ofdt.fr/index.php?lvl=author_see&amp;id=18080" TargetMode="External"/><Relationship Id="rId75" Type="http://schemas.openxmlformats.org/officeDocument/2006/relationships/hyperlink" Target="https://bdoc.ofdt.fr/index.php?lvl=notice_display&amp;id=51693" TargetMode="External"/><Relationship Id="rId96" Type="http://schemas.openxmlformats.org/officeDocument/2006/relationships/hyperlink" Target="https://bdoc.ofdt.fr/index.php?lvl=publisher_see&amp;id=1308" TargetMode="External"/><Relationship Id="rId140" Type="http://schemas.openxmlformats.org/officeDocument/2006/relationships/hyperlink" Target="https://bdoc.ofdt.fr/index.php?lvl=author_see&amp;id=59904" TargetMode="External"/><Relationship Id="rId161" Type="http://schemas.openxmlformats.org/officeDocument/2006/relationships/hyperlink" Target="https://bdoc.ofdt.fr/index.php?lvl=author_see&amp;id=69825" TargetMode="External"/><Relationship Id="rId182" Type="http://schemas.openxmlformats.org/officeDocument/2006/relationships/hyperlink" Target="https://bdoc.ofdt.fr/index.php?lvl=author_see&amp;id=1028" TargetMode="External"/><Relationship Id="rId217" Type="http://schemas.openxmlformats.org/officeDocument/2006/relationships/hyperlink" Target="https://bdoc.ofdt.fr/index.php?lvl=author_see&amp;id=10830" TargetMode="External"/><Relationship Id="rId6" Type="http://schemas.openxmlformats.org/officeDocument/2006/relationships/hyperlink" Target="https://bdoc.ofdt.fr/index.php?lvl=author_see&amp;id=2284" TargetMode="External"/><Relationship Id="rId238" Type="http://schemas.openxmlformats.org/officeDocument/2006/relationships/image" Target="media/image36.png"/><Relationship Id="rId23" Type="http://schemas.openxmlformats.org/officeDocument/2006/relationships/hyperlink" Target="https://bdoc.ofdt.fr/index.php?lvl=publisher_see&amp;id=2051" TargetMode="External"/><Relationship Id="rId119" Type="http://schemas.openxmlformats.org/officeDocument/2006/relationships/hyperlink" Target="https://bdoc.ofdt.fr/index.php?lvl=publisher_see&amp;id=2524" TargetMode="External"/><Relationship Id="rId44" Type="http://schemas.openxmlformats.org/officeDocument/2006/relationships/hyperlink" Target="https://bdoc.ofdt.fr/index.php?lvl=author_see&amp;id=14542" TargetMode="External"/><Relationship Id="rId65" Type="http://schemas.openxmlformats.org/officeDocument/2006/relationships/hyperlink" Target="https://bdoc.ofdt.fr/index.php?lvl=author_see&amp;id=71083" TargetMode="External"/><Relationship Id="rId86" Type="http://schemas.openxmlformats.org/officeDocument/2006/relationships/hyperlink" Target="https://bdoc.ofdt.fr/index.php?lvl=bulletin_display&amp;id=6880" TargetMode="External"/><Relationship Id="rId130" Type="http://schemas.openxmlformats.org/officeDocument/2006/relationships/hyperlink" Target="https://bdoc.ofdt.fr/index.php?lvl=notice_display&amp;id=76933" TargetMode="External"/><Relationship Id="rId151" Type="http://schemas.openxmlformats.org/officeDocument/2006/relationships/hyperlink" Target="https://bdoc.ofdt.fr/index.php?lvl=notice_display&amp;id=67782" TargetMode="External"/><Relationship Id="rId172" Type="http://schemas.openxmlformats.org/officeDocument/2006/relationships/hyperlink" Target="https://bdoc.ofdt.fr/index.php?lvl=author_see&amp;id=1026" TargetMode="External"/><Relationship Id="rId193" Type="http://schemas.openxmlformats.org/officeDocument/2006/relationships/hyperlink" Target="https://bdoc.ofdt.fr/index.php?lvl=author_see&amp;id=58839" TargetMode="External"/><Relationship Id="rId207" Type="http://schemas.openxmlformats.org/officeDocument/2006/relationships/hyperlink" Target="https://bdoc.ofdt.fr/index.php?lvl=author_see&amp;id=2239" TargetMode="External"/><Relationship Id="rId228" Type="http://schemas.openxmlformats.org/officeDocument/2006/relationships/hyperlink" Target="https://bdoc.ofdt.fr/index.php?lvl=author_see&amp;id=19974" TargetMode="External"/><Relationship Id="rId249" Type="http://schemas.openxmlformats.org/officeDocument/2006/relationships/fontTable" Target="fontTable.xml"/><Relationship Id="rId13" Type="http://schemas.openxmlformats.org/officeDocument/2006/relationships/hyperlink" Target="https://bdoc.ofdt.fr/index.php?lvl=author_see&amp;id=65564" TargetMode="External"/><Relationship Id="rId109" Type="http://schemas.openxmlformats.org/officeDocument/2006/relationships/image" Target="media/image18.png"/><Relationship Id="rId34" Type="http://schemas.openxmlformats.org/officeDocument/2006/relationships/hyperlink" Target="https://bdoc.ofdt.fr/index.php?lvl=author_see&amp;id=25428" TargetMode="External"/><Relationship Id="rId55" Type="http://schemas.openxmlformats.org/officeDocument/2006/relationships/hyperlink" Target="https://bdoc.ofdt.fr/index.php?lvl=author_see&amp;id=65956" TargetMode="External"/><Relationship Id="rId76" Type="http://schemas.openxmlformats.org/officeDocument/2006/relationships/hyperlink" Target="https://bdoc.ofdt.fr/index.php?lvl=author_see&amp;id=587" TargetMode="External"/><Relationship Id="rId97" Type="http://schemas.openxmlformats.org/officeDocument/2006/relationships/image" Target="media/image15.png"/><Relationship Id="rId120" Type="http://schemas.openxmlformats.org/officeDocument/2006/relationships/image" Target="media/image20.png"/><Relationship Id="rId141" Type="http://schemas.openxmlformats.org/officeDocument/2006/relationships/hyperlink" Target="https://bdoc.ofdt.fr/index.php?lvl=author_see&amp;id=587" TargetMode="External"/><Relationship Id="rId7" Type="http://schemas.openxmlformats.org/officeDocument/2006/relationships/hyperlink" Target="https://bdoc.ofdt.fr/index.php?lvl=bulletin_display&amp;id=6044" TargetMode="External"/><Relationship Id="rId162" Type="http://schemas.openxmlformats.org/officeDocument/2006/relationships/hyperlink" Target="https://bdoc.ofdt.fr/index.php?lvl=publisher_see&amp;id=1256" TargetMode="External"/><Relationship Id="rId183" Type="http://schemas.openxmlformats.org/officeDocument/2006/relationships/hyperlink" Target="https://bdoc.ofdt.fr/index.php?lvl=author_see&amp;id=8604" TargetMode="External"/><Relationship Id="rId218" Type="http://schemas.openxmlformats.org/officeDocument/2006/relationships/hyperlink" Target="https://bdoc.ofdt.fr/index.php?lvl=publisher_see&amp;id=4212" TargetMode="External"/><Relationship Id="rId239" Type="http://schemas.openxmlformats.org/officeDocument/2006/relationships/hyperlink" Target="https://bdoc.ofdt.fr/index.php?lvl=notice_display&amp;id=72317" TargetMode="External"/><Relationship Id="rId250" Type="http://schemas.openxmlformats.org/officeDocument/2006/relationships/theme" Target="theme/theme1.xml"/><Relationship Id="rId24" Type="http://schemas.openxmlformats.org/officeDocument/2006/relationships/image" Target="media/image5.png"/><Relationship Id="rId45" Type="http://schemas.openxmlformats.org/officeDocument/2006/relationships/hyperlink" Target="https://bdoc.ofdt.fr/index.php?lvl=bulletin_display&amp;id=5942" TargetMode="External"/><Relationship Id="rId66" Type="http://schemas.openxmlformats.org/officeDocument/2006/relationships/hyperlink" Target="https://bdoc.ofdt.fr/index.php?lvl=author_see&amp;id=28504" TargetMode="External"/><Relationship Id="rId87" Type="http://schemas.openxmlformats.org/officeDocument/2006/relationships/image" Target="media/image13.png"/><Relationship Id="rId110" Type="http://schemas.openxmlformats.org/officeDocument/2006/relationships/hyperlink" Target="https://bdoc.ofdt.fr/index.php?lvl=notice_display&amp;id=72811" TargetMode="External"/><Relationship Id="rId131" Type="http://schemas.openxmlformats.org/officeDocument/2006/relationships/hyperlink" Target="https://bdoc.ofdt.fr/index.php?lvl=author_see&amp;id=68865" TargetMode="External"/><Relationship Id="rId152" Type="http://schemas.openxmlformats.org/officeDocument/2006/relationships/hyperlink" Target="https://bdoc.ofdt.fr/index.php?lvl=author_see&amp;id=61374" TargetMode="External"/><Relationship Id="rId173" Type="http://schemas.openxmlformats.org/officeDocument/2006/relationships/hyperlink" Target="https://bdoc.ofdt.fr/index.php?lvl=author_see&amp;id=5193" TargetMode="External"/><Relationship Id="rId194" Type="http://schemas.openxmlformats.org/officeDocument/2006/relationships/hyperlink" Target="https://bdoc.ofdt.fr/index.php?lvl=author_see&amp;id=67114" TargetMode="External"/><Relationship Id="rId208" Type="http://schemas.openxmlformats.org/officeDocument/2006/relationships/hyperlink" Target="https://bdoc.ofdt.fr/index.php?lvl=publisher_see&amp;id=188" TargetMode="External"/><Relationship Id="rId229" Type="http://schemas.openxmlformats.org/officeDocument/2006/relationships/hyperlink" Target="https://bdoc.ofdt.fr/index.php?lvl=author_see&amp;id=59179" TargetMode="External"/><Relationship Id="rId240" Type="http://schemas.openxmlformats.org/officeDocument/2006/relationships/hyperlink" Target="https://bdoc.ofdt.fr/index.php?lvl=author_see&amp;id=61519" TargetMode="External"/><Relationship Id="rId14" Type="http://schemas.openxmlformats.org/officeDocument/2006/relationships/hyperlink" Target="https://bdoc.ofdt.fr/index.php?lvl=author_see&amp;id=48987" TargetMode="External"/><Relationship Id="rId35" Type="http://schemas.openxmlformats.org/officeDocument/2006/relationships/hyperlink" Target="https://bdoc.ofdt.fr/index.php?lvl=author_see&amp;id=15465" TargetMode="External"/><Relationship Id="rId56" Type="http://schemas.openxmlformats.org/officeDocument/2006/relationships/hyperlink" Target="https://bdoc.ofdt.fr/index.php?lvl=author_see&amp;id=59049" TargetMode="External"/><Relationship Id="rId77" Type="http://schemas.openxmlformats.org/officeDocument/2006/relationships/hyperlink" Target="https://bdoc.ofdt.fr/index.php?lvl=author_see&amp;id=20543" TargetMode="External"/><Relationship Id="rId100" Type="http://schemas.openxmlformats.org/officeDocument/2006/relationships/hyperlink" Target="https://bdoc.ofdt.fr/index.php?lvl=publisher_see&amp;id=3820" TargetMode="External"/><Relationship Id="rId8" Type="http://schemas.openxmlformats.org/officeDocument/2006/relationships/image" Target="media/image2.png"/><Relationship Id="rId98" Type="http://schemas.openxmlformats.org/officeDocument/2006/relationships/hyperlink" Target="https://bdoc.ofdt.fr/index.php?lvl=notice_display&amp;id=72362" TargetMode="External"/><Relationship Id="rId121" Type="http://schemas.openxmlformats.org/officeDocument/2006/relationships/hyperlink" Target="https://bdoc.ofdt.fr/index.php?lvl=notice_display&amp;id=74707" TargetMode="External"/><Relationship Id="rId142" Type="http://schemas.openxmlformats.org/officeDocument/2006/relationships/hyperlink" Target="https://bdoc.ofdt.fr/index.php?lvl=publisher_see&amp;id=909" TargetMode="External"/><Relationship Id="rId163" Type="http://schemas.openxmlformats.org/officeDocument/2006/relationships/hyperlink" Target="https://bdoc.ofdt.fr/index.php?lvl=coll_see&amp;id=1088" TargetMode="External"/><Relationship Id="rId184" Type="http://schemas.openxmlformats.org/officeDocument/2006/relationships/hyperlink" Target="https://bdoc.ofdt.fr/index.php?lvl=author_see&amp;id=9612" TargetMode="External"/><Relationship Id="rId219" Type="http://schemas.openxmlformats.org/officeDocument/2006/relationships/hyperlink" Target="https://bdoc.ofdt.fr/index.php?lvl=coll_see&amp;id=1237" TargetMode="External"/><Relationship Id="rId230" Type="http://schemas.openxmlformats.org/officeDocument/2006/relationships/hyperlink" Target="https://bdoc.ofdt.fr/index.php?lvl=publisher_see&amp;id=8" TargetMode="External"/><Relationship Id="rId25" Type="http://schemas.openxmlformats.org/officeDocument/2006/relationships/hyperlink" Target="https://bdoc.ofdt.fr/index.php?lvl=notice_display&amp;id=72915" TargetMode="External"/><Relationship Id="rId46" Type="http://schemas.openxmlformats.org/officeDocument/2006/relationships/hyperlink" Target="https://bdoc.ofdt.fr/index.php?lvl=notice_display&amp;id=73099" TargetMode="External"/><Relationship Id="rId67" Type="http://schemas.openxmlformats.org/officeDocument/2006/relationships/hyperlink" Target="https://bdoc.ofdt.fr/index.php?lvl=publisher_see&amp;id=4226" TargetMode="External"/><Relationship Id="rId88" Type="http://schemas.openxmlformats.org/officeDocument/2006/relationships/hyperlink" Target="https://bdoc.ofdt.fr/index.php?lvl=notice_display&amp;id=81112" TargetMode="External"/><Relationship Id="rId111" Type="http://schemas.openxmlformats.org/officeDocument/2006/relationships/hyperlink" Target="https://bdoc.ofdt.fr/index.php?lvl=author_see&amp;id=14542" TargetMode="External"/><Relationship Id="rId132" Type="http://schemas.openxmlformats.org/officeDocument/2006/relationships/hyperlink" Target="https://bdoc.ofdt.fr/index.php?lvl=publisher_see&amp;id=4190" TargetMode="External"/><Relationship Id="rId153" Type="http://schemas.openxmlformats.org/officeDocument/2006/relationships/hyperlink" Target="https://bdoc.ofdt.fr/index.php?lvl=author_see&amp;id=14542" TargetMode="External"/><Relationship Id="rId174" Type="http://schemas.openxmlformats.org/officeDocument/2006/relationships/hyperlink" Target="https://bdoc.ofdt.fr/index.php?lvl=author_see&amp;id=58122" TargetMode="External"/><Relationship Id="rId195" Type="http://schemas.openxmlformats.org/officeDocument/2006/relationships/hyperlink" Target="https://bdoc.ofdt.fr/index.php?lvl=author_see&amp;id=1047" TargetMode="External"/><Relationship Id="rId209" Type="http://schemas.openxmlformats.org/officeDocument/2006/relationships/hyperlink" Target="https://bdoc.ofdt.fr/index.php?lvl=notice_display&amp;id=78216" TargetMode="External"/><Relationship Id="rId220" Type="http://schemas.openxmlformats.org/officeDocument/2006/relationships/hyperlink" Target="https://bdoc.ofdt.fr/index.php?lvl=notice_display&amp;id=73750" TargetMode="External"/><Relationship Id="rId241" Type="http://schemas.openxmlformats.org/officeDocument/2006/relationships/hyperlink" Target="https://bdoc.ofdt.fr/index.php?lvl=publisher_see&amp;id=3685" TargetMode="External"/><Relationship Id="rId15" Type="http://schemas.openxmlformats.org/officeDocument/2006/relationships/hyperlink" Target="https://bdoc.ofdt.fr/index.php?lvl=bulletin_display&amp;id=6044" TargetMode="External"/><Relationship Id="rId36" Type="http://schemas.openxmlformats.org/officeDocument/2006/relationships/hyperlink" Target="https://bdoc.ofdt.fr/index.php?lvl=bulletin_display&amp;id=3863" TargetMode="External"/><Relationship Id="rId57" Type="http://schemas.openxmlformats.org/officeDocument/2006/relationships/hyperlink" Target="https://bdoc.ofdt.fr/index.php?lvl=author_see&amp;id=67255" TargetMode="External"/><Relationship Id="rId78" Type="http://schemas.openxmlformats.org/officeDocument/2006/relationships/hyperlink" Target="https://bdoc.ofdt.fr/index.php?lvl=publisher_see&amp;id=2051" TargetMode="External"/><Relationship Id="rId99" Type="http://schemas.openxmlformats.org/officeDocument/2006/relationships/hyperlink" Target="https://bdoc.ofdt.fr/index.php?lvl=author_see&amp;id=62193" TargetMode="External"/><Relationship Id="rId101" Type="http://schemas.openxmlformats.org/officeDocument/2006/relationships/image" Target="media/image16.png"/><Relationship Id="rId122" Type="http://schemas.openxmlformats.org/officeDocument/2006/relationships/hyperlink" Target="https://bdoc.ofdt.fr/index.php?lvl=author_see&amp;id=66889" TargetMode="External"/><Relationship Id="rId143" Type="http://schemas.openxmlformats.org/officeDocument/2006/relationships/image" Target="media/image24.png"/><Relationship Id="rId164" Type="http://schemas.openxmlformats.org/officeDocument/2006/relationships/image" Target="media/image28.png"/><Relationship Id="rId185" Type="http://schemas.openxmlformats.org/officeDocument/2006/relationships/hyperlink" Target="https://bdoc.ofdt.fr/index.php?lvl=author_see&amp;id=10174" TargetMode="External"/><Relationship Id="rId4" Type="http://schemas.openxmlformats.org/officeDocument/2006/relationships/image" Target="media/image1.png"/><Relationship Id="rId9" Type="http://schemas.openxmlformats.org/officeDocument/2006/relationships/hyperlink" Target="https://bdoc.ofdt.fr/index.php?lvl=notice_display&amp;id=71056" TargetMode="External"/><Relationship Id="rId180" Type="http://schemas.openxmlformats.org/officeDocument/2006/relationships/hyperlink" Target="https://bdoc.ofdt.fr/index.php?lvl=author_see&amp;id=18591" TargetMode="External"/><Relationship Id="rId210" Type="http://schemas.openxmlformats.org/officeDocument/2006/relationships/hyperlink" Target="https://bdoc.ofdt.fr/index.php?lvl=author_see&amp;id=1026" TargetMode="External"/><Relationship Id="rId215" Type="http://schemas.openxmlformats.org/officeDocument/2006/relationships/hyperlink" Target="https://bdoc.ofdt.fr/index.php?lvl=author_see&amp;id=10545" TargetMode="External"/><Relationship Id="rId236" Type="http://schemas.openxmlformats.org/officeDocument/2006/relationships/hyperlink" Target="https://bdoc.ofdt.fr/index.php?lvl=publisher_see&amp;id=134" TargetMode="External"/><Relationship Id="rId26" Type="http://schemas.openxmlformats.org/officeDocument/2006/relationships/hyperlink" Target="https://bdoc.ofdt.fr/index.php?lvl=author_see&amp;id=34118" TargetMode="External"/><Relationship Id="rId231" Type="http://schemas.openxmlformats.org/officeDocument/2006/relationships/image" Target="media/image35.png"/><Relationship Id="rId47" Type="http://schemas.openxmlformats.org/officeDocument/2006/relationships/hyperlink" Target="https://bdoc.ofdt.fr/index.php?lvl=author_see&amp;id=14543" TargetMode="External"/><Relationship Id="rId68" Type="http://schemas.openxmlformats.org/officeDocument/2006/relationships/image" Target="media/image10.png"/><Relationship Id="rId89" Type="http://schemas.openxmlformats.org/officeDocument/2006/relationships/hyperlink" Target="https://bdoc.ofdt.fr/index.php?lvl=author_see&amp;id=72686" TargetMode="External"/><Relationship Id="rId112" Type="http://schemas.openxmlformats.org/officeDocument/2006/relationships/hyperlink" Target="https://bdoc.ofdt.fr/index.php?lvl=author_see&amp;id=23409" TargetMode="External"/><Relationship Id="rId133" Type="http://schemas.openxmlformats.org/officeDocument/2006/relationships/image" Target="media/image22.png"/><Relationship Id="rId154" Type="http://schemas.openxmlformats.org/officeDocument/2006/relationships/hyperlink" Target="https://bdoc.ofdt.fr/index.php?lvl=bulletin_display&amp;id=3397" TargetMode="External"/><Relationship Id="rId175" Type="http://schemas.openxmlformats.org/officeDocument/2006/relationships/hyperlink" Target="https://bdoc.ofdt.fr/index.php?lvl=author_see&amp;id=16721" TargetMode="External"/><Relationship Id="rId196" Type="http://schemas.openxmlformats.org/officeDocument/2006/relationships/hyperlink" Target="https://bdoc.ofdt.fr/index.php?lvl=publisher_see&amp;id=4106" TargetMode="External"/><Relationship Id="rId200" Type="http://schemas.openxmlformats.org/officeDocument/2006/relationships/hyperlink" Target="https://bdoc.ofdt.fr/index.php?lvl=publisher_see&amp;id=134" TargetMode="External"/><Relationship Id="rId16" Type="http://schemas.openxmlformats.org/officeDocument/2006/relationships/image" Target="media/image3.png"/><Relationship Id="rId221" Type="http://schemas.openxmlformats.org/officeDocument/2006/relationships/hyperlink" Target="https://bdoc.ofdt.fr/index.php?lvl=author_see&amp;id=65022" TargetMode="External"/><Relationship Id="rId242" Type="http://schemas.openxmlformats.org/officeDocument/2006/relationships/hyperlink" Target="https://bdoc.ofdt.fr/index.php?lvl=coll_see&amp;id=1104" TargetMode="External"/><Relationship Id="rId37" Type="http://schemas.openxmlformats.org/officeDocument/2006/relationships/image" Target="media/image7.jpeg"/><Relationship Id="rId58" Type="http://schemas.openxmlformats.org/officeDocument/2006/relationships/hyperlink" Target="https://bdoc.ofdt.fr/index.php?lvl=publisher_see&amp;id=1412" TargetMode="External"/><Relationship Id="rId79" Type="http://schemas.openxmlformats.org/officeDocument/2006/relationships/hyperlink" Target="https://bdoc.ofdt.fr/index.php?lvl=coll_see&amp;id=539" TargetMode="External"/><Relationship Id="rId102" Type="http://schemas.openxmlformats.org/officeDocument/2006/relationships/hyperlink" Target="https://bdoc.ofdt.fr/index.php?lvl=notice_display&amp;id=71926" TargetMode="External"/><Relationship Id="rId123" Type="http://schemas.openxmlformats.org/officeDocument/2006/relationships/hyperlink" Target="https://bdoc.ofdt.fr/index.php?lvl=author_see&amp;id=66890" TargetMode="External"/><Relationship Id="rId144" Type="http://schemas.openxmlformats.org/officeDocument/2006/relationships/hyperlink" Target="https://bdoc.ofdt.fr/index.php?lvl=notice_display&amp;id=73391" TargetMode="External"/><Relationship Id="rId90" Type="http://schemas.openxmlformats.org/officeDocument/2006/relationships/hyperlink" Target="https://bdoc.ofdt.fr/index.php?lvl=author_see&amp;id=8558" TargetMode="External"/><Relationship Id="rId165" Type="http://schemas.openxmlformats.org/officeDocument/2006/relationships/hyperlink" Target="https://bdoc.ofdt.fr/index.php?lvl=notice_display&amp;id=75226" TargetMode="External"/><Relationship Id="rId186" Type="http://schemas.openxmlformats.org/officeDocument/2006/relationships/hyperlink" Target="https://bdoc.ofdt.fr/index.php?lvl=publisher_see&amp;id=95" TargetMode="External"/><Relationship Id="rId211" Type="http://schemas.openxmlformats.org/officeDocument/2006/relationships/hyperlink" Target="https://bdoc.ofdt.fr/index.php?lvl=publisher_see&amp;id=1308" TargetMode="External"/><Relationship Id="rId232" Type="http://schemas.openxmlformats.org/officeDocument/2006/relationships/hyperlink" Target="https://bdoc.ofdt.fr/index.php?lvl=notice_display&amp;id=72510" TargetMode="External"/><Relationship Id="rId27" Type="http://schemas.openxmlformats.org/officeDocument/2006/relationships/hyperlink" Target="https://bdoc.ofdt.fr/index.php?lvl=author_see&amp;id=65319" TargetMode="External"/><Relationship Id="rId48" Type="http://schemas.openxmlformats.org/officeDocument/2006/relationships/hyperlink" Target="https://bdoc.ofdt.fr/index.php?lvl=author_see&amp;id=32581" TargetMode="External"/><Relationship Id="rId69" Type="http://schemas.openxmlformats.org/officeDocument/2006/relationships/hyperlink" Target="https://bdoc.ofdt.fr/index.php?lvl=notice_display&amp;id=73750" TargetMode="External"/><Relationship Id="rId113" Type="http://schemas.openxmlformats.org/officeDocument/2006/relationships/hyperlink" Target="https://bdoc.ofdt.fr/index.php?lvl=author_see&amp;id=22399" TargetMode="External"/><Relationship Id="rId134" Type="http://schemas.openxmlformats.org/officeDocument/2006/relationships/hyperlink" Target="https://bdoc.ofdt.fr/index.php?lvl=notice_display&amp;id=79402" TargetMode="External"/><Relationship Id="rId80" Type="http://schemas.openxmlformats.org/officeDocument/2006/relationships/image" Target="media/image12.png"/><Relationship Id="rId155" Type="http://schemas.openxmlformats.org/officeDocument/2006/relationships/image" Target="media/image26.png"/><Relationship Id="rId176" Type="http://schemas.openxmlformats.org/officeDocument/2006/relationships/hyperlink" Target="https://bdoc.ofdt.fr/index.php?lvl=author_see&amp;id=23825" TargetMode="External"/><Relationship Id="rId197" Type="http://schemas.openxmlformats.org/officeDocument/2006/relationships/image" Target="media/image31.png"/><Relationship Id="rId201" Type="http://schemas.openxmlformats.org/officeDocument/2006/relationships/hyperlink" Target="https://bdoc.ofdt.fr/index.php?lvl=coll_see&amp;id=272" TargetMode="External"/><Relationship Id="rId222" Type="http://schemas.openxmlformats.org/officeDocument/2006/relationships/hyperlink" Target="https://bdoc.ofdt.fr/index.php?lvl=author_see&amp;id=3014" TargetMode="External"/><Relationship Id="rId243" Type="http://schemas.openxmlformats.org/officeDocument/2006/relationships/image" Target="media/image37.png"/><Relationship Id="rId17" Type="http://schemas.openxmlformats.org/officeDocument/2006/relationships/hyperlink" Target="https://bdoc.ofdt.fr/index.php?lvl=notice_display&amp;id=80461" TargetMode="External"/><Relationship Id="rId38" Type="http://schemas.openxmlformats.org/officeDocument/2006/relationships/hyperlink" Target="https://bdoc.ofdt.fr/index.php?lvl=notice_display&amp;id=51969" TargetMode="External"/><Relationship Id="rId59" Type="http://schemas.openxmlformats.org/officeDocument/2006/relationships/image" Target="media/image9.png"/><Relationship Id="rId103" Type="http://schemas.openxmlformats.org/officeDocument/2006/relationships/hyperlink" Target="https://bdoc.ofdt.fr/index.php?lvl=author_see&amp;id=64611" TargetMode="External"/><Relationship Id="rId124" Type="http://schemas.openxmlformats.org/officeDocument/2006/relationships/hyperlink" Target="https://bdoc.ofdt.fr/index.php?lvl=author_see&amp;id=66891" TargetMode="External"/><Relationship Id="rId70" Type="http://schemas.openxmlformats.org/officeDocument/2006/relationships/hyperlink" Target="https://bdoc.ofdt.fr/index.php?lvl=author_see&amp;id=65022" TargetMode="External"/><Relationship Id="rId91" Type="http://schemas.openxmlformats.org/officeDocument/2006/relationships/hyperlink" Target="https://bdoc.ofdt.fr/index.php?lvl=author_see&amp;id=72687" TargetMode="External"/><Relationship Id="rId145" Type="http://schemas.openxmlformats.org/officeDocument/2006/relationships/hyperlink" Target="https://bdoc.ofdt.fr/index.php?lvl=author_see&amp;id=65742" TargetMode="External"/><Relationship Id="rId166" Type="http://schemas.openxmlformats.org/officeDocument/2006/relationships/hyperlink" Target="https://bdoc.ofdt.fr/index.php?lvl=author_see&amp;id=67224" TargetMode="External"/><Relationship Id="rId187" Type="http://schemas.openxmlformats.org/officeDocument/2006/relationships/hyperlink" Target="https://bdoc.ofdt.fr/index.php?lvl=coll_see&amp;id=696" TargetMode="External"/><Relationship Id="rId1" Type="http://schemas.openxmlformats.org/officeDocument/2006/relationships/styles" Target="styles.xml"/><Relationship Id="rId212" Type="http://schemas.openxmlformats.org/officeDocument/2006/relationships/image" Target="media/image33.png"/><Relationship Id="rId233" Type="http://schemas.openxmlformats.org/officeDocument/2006/relationships/hyperlink" Target="https://bdoc.ofdt.fr/index.php?lvl=author_see&amp;id=3972" TargetMode="External"/><Relationship Id="rId28" Type="http://schemas.openxmlformats.org/officeDocument/2006/relationships/hyperlink" Target="https://bdoc.ofdt.fr/index.php?lvl=author_see&amp;id=65320" TargetMode="External"/><Relationship Id="rId49" Type="http://schemas.openxmlformats.org/officeDocument/2006/relationships/hyperlink" Target="https://bdoc.ofdt.fr/index.php?lvl=author_see&amp;id=14542" TargetMode="External"/><Relationship Id="rId114" Type="http://schemas.openxmlformats.org/officeDocument/2006/relationships/hyperlink" Target="https://bdoc.ofdt.fr/index.php?lvl=author_see&amp;id=60682" TargetMode="External"/><Relationship Id="rId60" Type="http://schemas.openxmlformats.org/officeDocument/2006/relationships/hyperlink" Target="https://bdoc.ofdt.fr/index.php?lvl=notice_display&amp;id=79697" TargetMode="External"/><Relationship Id="rId81" Type="http://schemas.openxmlformats.org/officeDocument/2006/relationships/hyperlink" Target="https://bdoc.ofdt.fr/index.php?lvl=notice_display&amp;id=75037" TargetMode="External"/><Relationship Id="rId135" Type="http://schemas.openxmlformats.org/officeDocument/2006/relationships/hyperlink" Target="https://bdoc.ofdt.fr/index.php?lvl=author_see&amp;id=8558" TargetMode="External"/><Relationship Id="rId156" Type="http://schemas.openxmlformats.org/officeDocument/2006/relationships/hyperlink" Target="https://bdoc.ofdt.fr/index.php?lvl=notice_display&amp;id=76554" TargetMode="External"/><Relationship Id="rId177" Type="http://schemas.openxmlformats.org/officeDocument/2006/relationships/hyperlink" Target="https://bdoc.ofdt.fr/index.php?lvl=author_see&amp;id=18590" TargetMode="External"/><Relationship Id="rId198" Type="http://schemas.openxmlformats.org/officeDocument/2006/relationships/hyperlink" Target="https://bdoc.ofdt.fr/index.php?lvl=notice_display&amp;id=73286" TargetMode="External"/><Relationship Id="rId202" Type="http://schemas.openxmlformats.org/officeDocument/2006/relationships/image" Target="media/image32.png"/><Relationship Id="rId223" Type="http://schemas.openxmlformats.org/officeDocument/2006/relationships/hyperlink" Target="https://bdoc.ofdt.fr/index.php?lvl=publisher_see&amp;id=188" TargetMode="External"/><Relationship Id="rId244" Type="http://schemas.openxmlformats.org/officeDocument/2006/relationships/hyperlink" Target="https://bdoc.ofdt.fr/index.php?lvl=notice_display&amp;id=66892" TargetMode="External"/><Relationship Id="rId18" Type="http://schemas.openxmlformats.org/officeDocument/2006/relationships/hyperlink" Target="https://bdoc.ofdt.fr/index.php?lvl=author_see&amp;id=63612" TargetMode="External"/><Relationship Id="rId39" Type="http://schemas.openxmlformats.org/officeDocument/2006/relationships/hyperlink" Target="https://bdoc.ofdt.fr/index.php?lvl=author_see&amp;id=29302" TargetMode="External"/><Relationship Id="rId50" Type="http://schemas.openxmlformats.org/officeDocument/2006/relationships/hyperlink" Target="https://bdoc.ofdt.fr/index.php?lvl=bulletin_display&amp;id=5942" TargetMode="External"/><Relationship Id="rId104" Type="http://schemas.openxmlformats.org/officeDocument/2006/relationships/hyperlink" Target="https://bdoc.ofdt.fr/index.php?lvl=author_see&amp;id=64612" TargetMode="External"/><Relationship Id="rId125" Type="http://schemas.openxmlformats.org/officeDocument/2006/relationships/hyperlink" Target="https://bdoc.ofdt.fr/index.php?lvl=author_see&amp;id=63986" TargetMode="External"/><Relationship Id="rId146" Type="http://schemas.openxmlformats.org/officeDocument/2006/relationships/hyperlink" Target="https://bdoc.ofdt.fr/index.php?lvl=bulletin_display&amp;id=6126" TargetMode="External"/><Relationship Id="rId167" Type="http://schemas.openxmlformats.org/officeDocument/2006/relationships/hyperlink" Target="https://bdoc.ofdt.fr/index.php?lvl=author_see&amp;id=11368" TargetMode="External"/><Relationship Id="rId188" Type="http://schemas.openxmlformats.org/officeDocument/2006/relationships/hyperlink" Target="https://bdoc.ofdt.fr/index.php?lvl=notice_display&amp;id=68248" TargetMode="External"/><Relationship Id="rId71" Type="http://schemas.openxmlformats.org/officeDocument/2006/relationships/hyperlink" Target="https://bdoc.ofdt.fr/index.php?lvl=author_see&amp;id=3014" TargetMode="External"/><Relationship Id="rId92" Type="http://schemas.openxmlformats.org/officeDocument/2006/relationships/hyperlink" Target="https://bdoc.ofdt.fr/index.php?lvl=bulletin_display&amp;id=9189" TargetMode="External"/><Relationship Id="rId213" Type="http://schemas.openxmlformats.org/officeDocument/2006/relationships/hyperlink" Target="https://bdoc.ofdt.fr/index.php?lvl=notice_display&amp;id=77344" TargetMode="External"/><Relationship Id="rId234" Type="http://schemas.openxmlformats.org/officeDocument/2006/relationships/hyperlink" Target="https://bdoc.ofdt.fr/index.php?lvl=author_see&amp;id=23825" TargetMode="External"/><Relationship Id="rId2" Type="http://schemas.openxmlformats.org/officeDocument/2006/relationships/settings" Target="settings.xml"/><Relationship Id="rId29" Type="http://schemas.openxmlformats.org/officeDocument/2006/relationships/hyperlink" Target="https://bdoc.ofdt.fr/index.php?lvl=bulletin_display&amp;id=5642" TargetMode="External"/><Relationship Id="rId40" Type="http://schemas.openxmlformats.org/officeDocument/2006/relationships/hyperlink" Target="https://bdoc.ofdt.fr/index.php?lvl=publisher_see&amp;id=4096" TargetMode="External"/><Relationship Id="rId115" Type="http://schemas.openxmlformats.org/officeDocument/2006/relationships/hyperlink" Target="https://bdoc.ofdt.fr/index.php?lvl=notice_display&amp;id=65828" TargetMode="External"/><Relationship Id="rId136" Type="http://schemas.openxmlformats.org/officeDocument/2006/relationships/hyperlink" Target="https://bdoc.ofdt.fr/index.php?lvl=bulletin_display&amp;id=8479" TargetMode="External"/><Relationship Id="rId157" Type="http://schemas.openxmlformats.org/officeDocument/2006/relationships/hyperlink" Target="https://bdoc.ofdt.fr/index.php?lvl=author_see&amp;id=2947" TargetMode="External"/><Relationship Id="rId178" Type="http://schemas.openxmlformats.org/officeDocument/2006/relationships/hyperlink" Target="https://bdoc.ofdt.fr/index.php?lvl=author_see&amp;id=24528" TargetMode="External"/><Relationship Id="rId61" Type="http://schemas.openxmlformats.org/officeDocument/2006/relationships/hyperlink" Target="https://bdoc.ofdt.fr/index.php?lvl=author_see&amp;id=71084" TargetMode="External"/><Relationship Id="rId82" Type="http://schemas.openxmlformats.org/officeDocument/2006/relationships/hyperlink" Target="https://bdoc.ofdt.fr/index.php?lvl=author_see&amp;id=1028" TargetMode="External"/><Relationship Id="rId199" Type="http://schemas.openxmlformats.org/officeDocument/2006/relationships/hyperlink" Target="https://bdoc.ofdt.fr/index.php?lvl=author_see&amp;id=2763" TargetMode="External"/><Relationship Id="rId203" Type="http://schemas.openxmlformats.org/officeDocument/2006/relationships/hyperlink" Target="https://bdoc.ofdt.fr/index.php?lvl=notice_display&amp;id=65424" TargetMode="External"/><Relationship Id="rId19" Type="http://schemas.openxmlformats.org/officeDocument/2006/relationships/hyperlink" Target="https://bdoc.ofdt.fr/index.php?lvl=publisher_see&amp;id=3974" TargetMode="External"/><Relationship Id="rId224" Type="http://schemas.openxmlformats.org/officeDocument/2006/relationships/hyperlink" Target="https://bdoc.ofdt.fr/index.php?lvl=coll_see&amp;id=1108" TargetMode="External"/><Relationship Id="rId245" Type="http://schemas.openxmlformats.org/officeDocument/2006/relationships/hyperlink" Target="https://bdoc.ofdt.fr/index.php?lvl=author_see&amp;id=3632" TargetMode="External"/><Relationship Id="rId30" Type="http://schemas.openxmlformats.org/officeDocument/2006/relationships/image" Target="media/image6.png"/><Relationship Id="rId105" Type="http://schemas.openxmlformats.org/officeDocument/2006/relationships/hyperlink" Target="https://bdoc.ofdt.fr/index.php?lvl=author_see&amp;id=64613" TargetMode="External"/><Relationship Id="rId126" Type="http://schemas.openxmlformats.org/officeDocument/2006/relationships/hyperlink" Target="https://bdoc.ofdt.fr/index.php?lvl=author_see&amp;id=66892" TargetMode="External"/><Relationship Id="rId147" Type="http://schemas.openxmlformats.org/officeDocument/2006/relationships/hyperlink" Target="https://bdoc.ofdt.fr/index.php?lvl=notice_display&amp;id=75041" TargetMode="External"/><Relationship Id="rId168" Type="http://schemas.openxmlformats.org/officeDocument/2006/relationships/hyperlink" Target="https://bdoc.ofdt.fr/index.php?lvl=publisher_see&amp;id=1417" TargetMode="External"/><Relationship Id="rId51" Type="http://schemas.openxmlformats.org/officeDocument/2006/relationships/image" Target="media/image8.png"/><Relationship Id="rId72" Type="http://schemas.openxmlformats.org/officeDocument/2006/relationships/hyperlink" Target="https://bdoc.ofdt.fr/index.php?lvl=publisher_see&amp;id=188" TargetMode="External"/><Relationship Id="rId93" Type="http://schemas.openxmlformats.org/officeDocument/2006/relationships/image" Target="media/image14.png"/><Relationship Id="rId189" Type="http://schemas.openxmlformats.org/officeDocument/2006/relationships/hyperlink" Target="https://bdoc.ofdt.fr/index.php?lvl=author_see&amp;id=587" TargetMode="External"/><Relationship Id="rId3" Type="http://schemas.openxmlformats.org/officeDocument/2006/relationships/webSettings" Target="webSettings.xml"/><Relationship Id="rId214" Type="http://schemas.openxmlformats.org/officeDocument/2006/relationships/hyperlink" Target="https://bdoc.ofdt.fr/index.php?lvl=author_see&amp;id=2171" TargetMode="External"/><Relationship Id="rId235" Type="http://schemas.openxmlformats.org/officeDocument/2006/relationships/hyperlink" Target="https://bdoc.ofdt.fr/index.php?lvl=author_see&amp;id=65058" TargetMode="External"/><Relationship Id="rId116" Type="http://schemas.openxmlformats.org/officeDocument/2006/relationships/image" Target="media/image19.png"/><Relationship Id="rId137" Type="http://schemas.openxmlformats.org/officeDocument/2006/relationships/image" Target="media/image23.png"/><Relationship Id="rId158" Type="http://schemas.openxmlformats.org/officeDocument/2006/relationships/hyperlink" Target="https://bdoc.ofdt.fr/index.php?lvl=publisher_see&amp;id=1308" TargetMode="External"/><Relationship Id="rId20" Type="http://schemas.openxmlformats.org/officeDocument/2006/relationships/image" Target="media/image4.png"/><Relationship Id="rId41" Type="http://schemas.openxmlformats.org/officeDocument/2006/relationships/hyperlink" Target="https://bdoc.ofdt.fr/index.php?lvl=notice_display&amp;id=73098" TargetMode="External"/><Relationship Id="rId62" Type="http://schemas.openxmlformats.org/officeDocument/2006/relationships/hyperlink" Target="https://bdoc.ofdt.fr/index.php?lvl=author_see&amp;id=71583" TargetMode="External"/><Relationship Id="rId83" Type="http://schemas.openxmlformats.org/officeDocument/2006/relationships/hyperlink" Target="https://bdoc.ofdt.fr/index.php?lvl=bulletin_display&amp;id=6880" TargetMode="External"/><Relationship Id="rId179" Type="http://schemas.openxmlformats.org/officeDocument/2006/relationships/hyperlink" Target="https://bdoc.ofdt.fr/index.php?lvl=author_see&amp;id=1027" TargetMode="External"/><Relationship Id="rId190" Type="http://schemas.openxmlformats.org/officeDocument/2006/relationships/hyperlink" Target="https://bdoc.ofdt.fr/index.php?lvl=publisher_see&amp;id=5" TargetMode="External"/><Relationship Id="rId204" Type="http://schemas.openxmlformats.org/officeDocument/2006/relationships/hyperlink" Target="https://bdoc.ofdt.fr/index.php?lvl=author_see&amp;id=532" TargetMode="External"/><Relationship Id="rId225" Type="http://schemas.openxmlformats.org/officeDocument/2006/relationships/image" Target="media/image34.png"/><Relationship Id="rId246" Type="http://schemas.openxmlformats.org/officeDocument/2006/relationships/hyperlink" Target="https://bdoc.ofdt.fr/index.php?lvl=author_see&amp;id=53248" TargetMode="External"/><Relationship Id="rId106" Type="http://schemas.openxmlformats.org/officeDocument/2006/relationships/hyperlink" Target="https://bdoc.ofdt.fr/index.php?lvl=author_see&amp;id=64614" TargetMode="External"/><Relationship Id="rId127" Type="http://schemas.openxmlformats.org/officeDocument/2006/relationships/hyperlink" Target="https://bdoc.ofdt.fr/index.php?lvl=author_see&amp;id=66893" TargetMode="External"/><Relationship Id="rId10" Type="http://schemas.openxmlformats.org/officeDocument/2006/relationships/hyperlink" Target="https://bdoc.ofdt.fr/index.php?lvl=author_see&amp;id=59305" TargetMode="External"/><Relationship Id="rId31" Type="http://schemas.openxmlformats.org/officeDocument/2006/relationships/hyperlink" Target="https://bdoc.ofdt.fr/index.php?lvl=notice_display&amp;id=69039" TargetMode="External"/><Relationship Id="rId52" Type="http://schemas.openxmlformats.org/officeDocument/2006/relationships/hyperlink" Target="https://bdoc.ofdt.fr/index.php?lvl=notice_display&amp;id=79589" TargetMode="External"/><Relationship Id="rId73" Type="http://schemas.openxmlformats.org/officeDocument/2006/relationships/hyperlink" Target="https://bdoc.ofdt.fr/index.php?lvl=coll_see&amp;id=1108" TargetMode="External"/><Relationship Id="rId94" Type="http://schemas.openxmlformats.org/officeDocument/2006/relationships/hyperlink" Target="https://bdoc.ofdt.fr/index.php?lvl=notice_display&amp;id=78280" TargetMode="External"/><Relationship Id="rId148" Type="http://schemas.openxmlformats.org/officeDocument/2006/relationships/hyperlink" Target="https://bdoc.ofdt.fr/index.php?lvl=author_see&amp;id=58122" TargetMode="External"/><Relationship Id="rId169" Type="http://schemas.openxmlformats.org/officeDocument/2006/relationships/image" Target="media/image2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5706</Words>
  <Characters>31383</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Mathieu-Vermote</dc:creator>
  <cp:keywords/>
  <dc:description/>
  <cp:lastModifiedBy>Part Ages</cp:lastModifiedBy>
  <cp:revision>2</cp:revision>
  <dcterms:created xsi:type="dcterms:W3CDTF">2019-04-12T16:10:00Z</dcterms:created>
  <dcterms:modified xsi:type="dcterms:W3CDTF">2019-04-12T16:10:00Z</dcterms:modified>
</cp:coreProperties>
</file>